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1CFC" w14:textId="6ABEEA1E" w:rsidR="00350682" w:rsidRPr="00EB080A" w:rsidRDefault="00A67FB8" w:rsidP="00EB080A">
      <w:pPr>
        <w:autoSpaceDE w:val="0"/>
        <w:autoSpaceDN w:val="0"/>
        <w:adjustRightInd w:val="0"/>
        <w:spacing w:after="0" w:line="240" w:lineRule="auto"/>
        <w:jc w:val="center"/>
        <w:rPr>
          <w:rFonts w:ascii="Arial" w:hAnsi="Arial" w:cs="Arial"/>
          <w:b/>
          <w:bCs/>
          <w:iCs/>
          <w:color w:val="00B050"/>
          <w:sz w:val="44"/>
          <w:szCs w:val="44"/>
        </w:rPr>
      </w:pPr>
      <w:r w:rsidRPr="00EB080A">
        <w:rPr>
          <w:rFonts w:ascii="Arial" w:hAnsi="Arial" w:cs="Arial"/>
          <w:b/>
          <w:bCs/>
          <w:iCs/>
          <w:color w:val="00B050"/>
          <w:sz w:val="44"/>
          <w:szCs w:val="44"/>
        </w:rPr>
        <w:t xml:space="preserve">CEE </w:t>
      </w:r>
      <w:r w:rsidR="004554D6" w:rsidRPr="00EB080A">
        <w:rPr>
          <w:rFonts w:ascii="Arial" w:hAnsi="Arial" w:cs="Arial"/>
          <w:b/>
          <w:bCs/>
          <w:iCs/>
          <w:color w:val="00B050"/>
          <w:sz w:val="44"/>
          <w:szCs w:val="44"/>
        </w:rPr>
        <w:t>44</w:t>
      </w:r>
      <w:r w:rsidR="0008446B" w:rsidRPr="00EB080A">
        <w:rPr>
          <w:rFonts w:ascii="Arial" w:hAnsi="Arial" w:cs="Arial"/>
          <w:b/>
          <w:bCs/>
          <w:iCs/>
          <w:color w:val="00B050"/>
          <w:sz w:val="44"/>
          <w:szCs w:val="44"/>
        </w:rPr>
        <w:t>1</w:t>
      </w:r>
    </w:p>
    <w:p w14:paraId="6F55FC10" w14:textId="789FDF0E" w:rsidR="00627695" w:rsidRDefault="00490F3B" w:rsidP="00EB080A">
      <w:pPr>
        <w:autoSpaceDE w:val="0"/>
        <w:autoSpaceDN w:val="0"/>
        <w:adjustRightInd w:val="0"/>
        <w:spacing w:after="0" w:line="240" w:lineRule="auto"/>
        <w:jc w:val="center"/>
        <w:rPr>
          <w:rFonts w:ascii="Arial" w:hAnsi="Arial" w:cs="Arial"/>
          <w:b/>
          <w:bCs/>
          <w:iCs/>
          <w:color w:val="00B050"/>
          <w:sz w:val="40"/>
          <w:szCs w:val="40"/>
        </w:rPr>
      </w:pPr>
      <w:r w:rsidRPr="00EB080A">
        <w:rPr>
          <w:rFonts w:ascii="Arial" w:hAnsi="Arial" w:cs="Arial"/>
          <w:b/>
          <w:bCs/>
          <w:iCs/>
          <w:color w:val="00B050"/>
          <w:sz w:val="40"/>
          <w:szCs w:val="40"/>
        </w:rPr>
        <w:t>Air Pollution Sources, Transport and Control</w:t>
      </w:r>
    </w:p>
    <w:p w14:paraId="626C1D9A" w14:textId="59A9562F" w:rsidR="005E6E08" w:rsidRPr="007D39B5" w:rsidRDefault="00527794" w:rsidP="007D39B5">
      <w:pPr>
        <w:autoSpaceDE w:val="0"/>
        <w:autoSpaceDN w:val="0"/>
        <w:adjustRightInd w:val="0"/>
        <w:spacing w:after="0" w:line="240" w:lineRule="auto"/>
        <w:jc w:val="center"/>
        <w:rPr>
          <w:rFonts w:ascii="Arial" w:hAnsi="Arial" w:cs="Arial"/>
          <w:b/>
          <w:bCs/>
          <w:iCs/>
          <w:color w:val="00B050"/>
          <w:sz w:val="32"/>
          <w:szCs w:val="32"/>
        </w:rPr>
        <w:sectPr w:rsidR="005E6E08" w:rsidRPr="007D39B5" w:rsidSect="00E1792F">
          <w:footerReference w:type="default" r:id="rId8"/>
          <w:pgSz w:w="12240" w:h="15840"/>
          <w:pgMar w:top="1440" w:right="1440" w:bottom="1440" w:left="1440" w:header="720" w:footer="720" w:gutter="0"/>
          <w:cols w:space="720"/>
          <w:noEndnote/>
        </w:sectPr>
      </w:pPr>
      <w:r w:rsidRPr="005D4079">
        <w:rPr>
          <w:rFonts w:ascii="Arial" w:hAnsi="Arial" w:cs="Arial"/>
          <w:b/>
          <w:bCs/>
          <w:iCs/>
          <w:color w:val="00B050"/>
          <w:sz w:val="32"/>
          <w:szCs w:val="32"/>
        </w:rPr>
        <w:t xml:space="preserve">Fall </w:t>
      </w:r>
      <w:r w:rsidR="003029E9" w:rsidRPr="005D4079">
        <w:rPr>
          <w:rFonts w:ascii="Arial" w:hAnsi="Arial" w:cs="Arial"/>
          <w:b/>
          <w:bCs/>
          <w:iCs/>
          <w:color w:val="00B050"/>
          <w:sz w:val="32"/>
          <w:szCs w:val="32"/>
        </w:rPr>
        <w:t>202</w:t>
      </w:r>
      <w:r w:rsidR="00B10C3D" w:rsidRPr="005D4079">
        <w:rPr>
          <w:rFonts w:ascii="Arial" w:hAnsi="Arial" w:cs="Arial"/>
          <w:b/>
          <w:bCs/>
          <w:iCs/>
          <w:color w:val="00B050"/>
          <w:sz w:val="32"/>
          <w:szCs w:val="32"/>
        </w:rPr>
        <w:t>4</w:t>
      </w:r>
      <w:r w:rsidRPr="00527794">
        <w:rPr>
          <w:rFonts w:ascii="Arial" w:hAnsi="Arial" w:cs="Arial"/>
          <w:b/>
          <w:bCs/>
          <w:iCs/>
          <w:color w:val="00B050"/>
          <w:sz w:val="32"/>
          <w:szCs w:val="32"/>
        </w:rPr>
        <w:t xml:space="preserve"> - Course Syllabus</w:t>
      </w:r>
    </w:p>
    <w:p w14:paraId="50B3D338" w14:textId="63722189" w:rsidR="00627695" w:rsidRPr="000F47B7" w:rsidRDefault="00627695" w:rsidP="00630A17">
      <w:pPr>
        <w:autoSpaceDE w:val="0"/>
        <w:autoSpaceDN w:val="0"/>
        <w:adjustRightInd w:val="0"/>
        <w:spacing w:after="0" w:line="240" w:lineRule="auto"/>
        <w:jc w:val="both"/>
        <w:rPr>
          <w:rFonts w:ascii="Arial" w:hAnsi="Arial" w:cs="Arial"/>
          <w:b/>
          <w:bCs/>
          <w:iCs/>
          <w:sz w:val="16"/>
          <w:szCs w:val="16"/>
        </w:rPr>
        <w:sectPr w:rsidR="00627695" w:rsidRPr="000F47B7" w:rsidSect="00E1792F">
          <w:type w:val="continuous"/>
          <w:pgSz w:w="12240" w:h="15840"/>
          <w:pgMar w:top="1440" w:right="1440" w:bottom="1440" w:left="1440" w:header="720" w:footer="720" w:gutter="0"/>
          <w:cols w:num="2" w:space="720"/>
          <w:noEndnote/>
        </w:sectPr>
      </w:pPr>
    </w:p>
    <w:p w14:paraId="041224FB" w14:textId="77777777" w:rsidR="00E1792F" w:rsidRDefault="00E1792F" w:rsidP="009600B8">
      <w:pPr>
        <w:autoSpaceDE w:val="0"/>
        <w:autoSpaceDN w:val="0"/>
        <w:adjustRightInd w:val="0"/>
        <w:spacing w:after="0" w:line="240" w:lineRule="auto"/>
        <w:rPr>
          <w:rFonts w:ascii="Arial" w:hAnsi="Arial" w:cs="Arial"/>
          <w:b/>
          <w:bCs/>
          <w:iCs/>
          <w:color w:val="00B050"/>
          <w:sz w:val="28"/>
          <w:szCs w:val="28"/>
        </w:rPr>
      </w:pPr>
    </w:p>
    <w:p w14:paraId="7A65E1CF" w14:textId="2C7D6833" w:rsidR="003E65B0" w:rsidRPr="000B17D6" w:rsidRDefault="00E1792F" w:rsidP="009600B8">
      <w:pPr>
        <w:autoSpaceDE w:val="0"/>
        <w:autoSpaceDN w:val="0"/>
        <w:adjustRightInd w:val="0"/>
        <w:spacing w:after="0" w:line="240" w:lineRule="auto"/>
        <w:rPr>
          <w:rFonts w:ascii="Arial" w:hAnsi="Arial" w:cs="Arial"/>
          <w:b/>
          <w:bCs/>
          <w:iCs/>
          <w:color w:val="00B050"/>
          <w:sz w:val="28"/>
          <w:szCs w:val="28"/>
        </w:rPr>
      </w:pPr>
      <w:r>
        <w:rPr>
          <w:rFonts w:ascii="Arial" w:hAnsi="Arial" w:cs="Arial"/>
          <w:b/>
          <w:bCs/>
          <w:iCs/>
          <w:noProof/>
          <w:sz w:val="44"/>
          <w:szCs w:val="44"/>
        </w:rPr>
        <w:drawing>
          <wp:inline distT="0" distB="0" distL="0" distR="0" wp14:anchorId="0830E5B7" wp14:editId="5C5E7F66">
            <wp:extent cx="2662767" cy="1404382"/>
            <wp:effectExtent l="0" t="0" r="444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777" cy="1471896"/>
                    </a:xfrm>
                    <a:prstGeom prst="rect">
                      <a:avLst/>
                    </a:prstGeom>
                    <a:noFill/>
                  </pic:spPr>
                </pic:pic>
              </a:graphicData>
            </a:graphic>
          </wp:inline>
        </w:drawing>
      </w:r>
    </w:p>
    <w:p w14:paraId="60C56FBD" w14:textId="621347CA" w:rsidR="00E1792F" w:rsidRDefault="00527794" w:rsidP="009600B8">
      <w:pPr>
        <w:autoSpaceDE w:val="0"/>
        <w:autoSpaceDN w:val="0"/>
        <w:adjustRightInd w:val="0"/>
        <w:spacing w:after="0" w:line="240" w:lineRule="auto"/>
        <w:rPr>
          <w:rFonts w:ascii="Arial" w:hAnsi="Arial" w:cs="Arial"/>
          <w:b/>
          <w:bCs/>
          <w:iCs/>
          <w:color w:val="00B050"/>
          <w:sz w:val="24"/>
          <w:szCs w:val="24"/>
          <w:u w:val="single"/>
        </w:rPr>
      </w:pPr>
      <w:r w:rsidRPr="003E65B0">
        <w:rPr>
          <w:rFonts w:ascii="Arial" w:hAnsi="Arial" w:cs="Arial"/>
          <w:b/>
          <w:bCs/>
          <w:iCs/>
          <w:color w:val="00B050"/>
          <w:sz w:val="24"/>
          <w:szCs w:val="24"/>
          <w:u w:val="single"/>
        </w:rPr>
        <w:t>Content links</w:t>
      </w:r>
    </w:p>
    <w:p w14:paraId="17F95B94" w14:textId="676B87CF"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_Ref142651596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Course description and learning objectives</w:t>
      </w:r>
      <w:r w:rsidRPr="000B17D6">
        <w:rPr>
          <w:rFonts w:ascii="Arial" w:hAnsi="Arial" w:cs="Arial"/>
          <w:iCs/>
          <w:color w:val="0070C0"/>
          <w:sz w:val="20"/>
          <w:szCs w:val="20"/>
          <w:u w:val="single"/>
        </w:rPr>
        <w:fldChar w:fldCharType="end"/>
      </w:r>
    </w:p>
    <w:p w14:paraId="75D5A878" w14:textId="06217D6E"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_Ref142652107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Study materials and equipment</w:t>
      </w:r>
      <w:r w:rsidRPr="000B17D6">
        <w:rPr>
          <w:rFonts w:ascii="Arial" w:hAnsi="Arial" w:cs="Arial"/>
          <w:iCs/>
          <w:color w:val="0070C0"/>
          <w:sz w:val="20"/>
          <w:szCs w:val="20"/>
          <w:u w:val="single"/>
        </w:rPr>
        <w:fldChar w:fldCharType="end"/>
      </w:r>
    </w:p>
    <w:p w14:paraId="291593D2" w14:textId="2E72D63B"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_Ref142654226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How am I graded?</w:t>
      </w:r>
      <w:r w:rsidRPr="000B17D6">
        <w:rPr>
          <w:rFonts w:ascii="Arial" w:hAnsi="Arial" w:cs="Arial"/>
          <w:iCs/>
          <w:color w:val="0070C0"/>
          <w:sz w:val="20"/>
          <w:szCs w:val="20"/>
          <w:u w:val="single"/>
        </w:rPr>
        <w:fldChar w:fldCharType="end"/>
      </w:r>
    </w:p>
    <w:p w14:paraId="679BBD84" w14:textId="384C524A"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_Ref142651612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How do I submit homeworks and projects?</w:t>
      </w:r>
      <w:r w:rsidRPr="000B17D6">
        <w:rPr>
          <w:rFonts w:ascii="Arial" w:hAnsi="Arial" w:cs="Arial"/>
          <w:iCs/>
          <w:color w:val="0070C0"/>
          <w:sz w:val="20"/>
          <w:szCs w:val="20"/>
          <w:u w:val="single"/>
        </w:rPr>
        <w:fldChar w:fldCharType="end"/>
      </w:r>
    </w:p>
    <w:p w14:paraId="28345775" w14:textId="687DFE4D"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_Ref142145081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Use of AI tools</w:t>
      </w:r>
      <w:r w:rsidRPr="000B17D6">
        <w:rPr>
          <w:rFonts w:ascii="Arial" w:hAnsi="Arial" w:cs="Arial"/>
          <w:iCs/>
          <w:color w:val="0070C0"/>
          <w:sz w:val="20"/>
          <w:szCs w:val="20"/>
          <w:u w:val="single"/>
        </w:rPr>
        <w:fldChar w:fldCharType="end"/>
      </w:r>
    </w:p>
    <w:p w14:paraId="14D51839" w14:textId="413DD596"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_Ref142654233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iCs/>
          <w:color w:val="0070C0"/>
          <w:sz w:val="20"/>
          <w:szCs w:val="20"/>
        </w:rPr>
        <w:t>Useful tips</w:t>
      </w:r>
      <w:r w:rsidRPr="000B17D6">
        <w:rPr>
          <w:rFonts w:ascii="Arial" w:hAnsi="Arial" w:cs="Arial"/>
          <w:iCs/>
          <w:color w:val="0070C0"/>
          <w:sz w:val="20"/>
          <w:szCs w:val="20"/>
          <w:u w:val="single"/>
        </w:rPr>
        <w:fldChar w:fldCharType="end"/>
      </w:r>
    </w:p>
    <w:p w14:paraId="3093E8E6" w14:textId="0C01C3E8"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_Ref142654236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Useful resources</w:t>
      </w:r>
      <w:r w:rsidRPr="000B17D6">
        <w:rPr>
          <w:rFonts w:ascii="Arial" w:hAnsi="Arial" w:cs="Arial"/>
          <w:iCs/>
          <w:color w:val="0070C0"/>
          <w:sz w:val="20"/>
          <w:szCs w:val="20"/>
          <w:u w:val="single"/>
        </w:rPr>
        <w:fldChar w:fldCharType="end"/>
      </w:r>
    </w:p>
    <w:p w14:paraId="70ACFE7F" w14:textId="1DA8258F"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_Ref142651628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Style w:val="Hyperlink"/>
          <w:rFonts w:ascii="Arial" w:hAnsi="Arial" w:cs="Arial"/>
          <w:color w:val="0070C0"/>
          <w:sz w:val="20"/>
          <w:szCs w:val="20"/>
          <w:u w:val="none"/>
        </w:rPr>
        <w:t>University-wide important policies and resources</w:t>
      </w:r>
      <w:r w:rsidRPr="000B17D6">
        <w:rPr>
          <w:rFonts w:ascii="Arial" w:hAnsi="Arial" w:cs="Arial"/>
          <w:iCs/>
          <w:color w:val="0070C0"/>
          <w:sz w:val="20"/>
          <w:szCs w:val="20"/>
          <w:u w:val="single"/>
        </w:rPr>
        <w:fldChar w:fldCharType="end"/>
      </w:r>
    </w:p>
    <w:p w14:paraId="625C818A" w14:textId="280AE830"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_Ref142652859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Inclusivity and mutual respect in my own words</w:t>
      </w:r>
      <w:r w:rsidRPr="000B17D6">
        <w:rPr>
          <w:rFonts w:ascii="Arial" w:hAnsi="Arial" w:cs="Arial"/>
          <w:iCs/>
          <w:color w:val="0070C0"/>
          <w:sz w:val="20"/>
          <w:szCs w:val="20"/>
          <w:u w:val="single"/>
        </w:rPr>
        <w:fldChar w:fldCharType="end"/>
      </w:r>
    </w:p>
    <w:p w14:paraId="18B5F35E" w14:textId="393B5593"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_Ref142652999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iCs/>
          <w:color w:val="0070C0"/>
          <w:sz w:val="20"/>
          <w:szCs w:val="20"/>
        </w:rPr>
        <w:t>Schedule</w:t>
      </w:r>
      <w:r w:rsidR="009D6D3B" w:rsidRPr="009D6D3B">
        <w:rPr>
          <w:rFonts w:ascii="Arial" w:hAnsi="Arial" w:cs="Arial"/>
          <w:color w:val="0070C0"/>
          <w:sz w:val="20"/>
          <w:szCs w:val="20"/>
        </w:rPr>
        <w:t xml:space="preserve"> of classes</w:t>
      </w:r>
      <w:r w:rsidRPr="000B17D6">
        <w:rPr>
          <w:rFonts w:ascii="Arial" w:hAnsi="Arial" w:cs="Arial"/>
          <w:iCs/>
          <w:color w:val="0070C0"/>
          <w:sz w:val="20"/>
          <w:szCs w:val="20"/>
          <w:u w:val="single"/>
        </w:rPr>
        <w:fldChar w:fldCharType="end"/>
      </w:r>
    </w:p>
    <w:p w14:paraId="10985180" w14:textId="77777777" w:rsidR="00D96593" w:rsidRPr="000B17D6" w:rsidRDefault="00D96593" w:rsidP="009600B8">
      <w:pPr>
        <w:autoSpaceDE w:val="0"/>
        <w:autoSpaceDN w:val="0"/>
        <w:adjustRightInd w:val="0"/>
        <w:spacing w:after="0" w:line="240" w:lineRule="auto"/>
        <w:rPr>
          <w:rFonts w:ascii="Arial" w:hAnsi="Arial" w:cs="Arial"/>
          <w:b/>
          <w:bCs/>
          <w:iCs/>
          <w:color w:val="00B050"/>
          <w:sz w:val="20"/>
          <w:szCs w:val="20"/>
          <w:u w:val="single"/>
        </w:rPr>
      </w:pPr>
    </w:p>
    <w:p w14:paraId="269F8596" w14:textId="20080C85" w:rsidR="00527794" w:rsidRPr="00527794" w:rsidRDefault="00527794" w:rsidP="00527794">
      <w:pPr>
        <w:pStyle w:val="Heading2"/>
      </w:pPr>
      <w:bookmarkStart w:id="0" w:name="_Ref142651596"/>
      <w:r w:rsidRPr="00527794">
        <w:t>Course description and learning objectives</w:t>
      </w:r>
      <w:bookmarkEnd w:id="0"/>
    </w:p>
    <w:p w14:paraId="26BA84F4" w14:textId="77777777" w:rsidR="009600B8" w:rsidRDefault="009600B8" w:rsidP="00EB080A">
      <w:pPr>
        <w:autoSpaceDE w:val="0"/>
        <w:autoSpaceDN w:val="0"/>
        <w:adjustRightInd w:val="0"/>
        <w:spacing w:after="0" w:line="240" w:lineRule="auto"/>
        <w:jc w:val="both"/>
        <w:rPr>
          <w:rFonts w:ascii="Arial" w:hAnsi="Arial" w:cs="Arial"/>
          <w:b/>
          <w:bCs/>
          <w:sz w:val="20"/>
          <w:szCs w:val="20"/>
        </w:rPr>
      </w:pPr>
    </w:p>
    <w:p w14:paraId="5C8B5257" w14:textId="77777777" w:rsidR="00630A17" w:rsidRPr="00627695" w:rsidRDefault="00630A17" w:rsidP="00EB080A">
      <w:pPr>
        <w:autoSpaceDE w:val="0"/>
        <w:autoSpaceDN w:val="0"/>
        <w:adjustRightInd w:val="0"/>
        <w:spacing w:after="0" w:line="240" w:lineRule="auto"/>
        <w:jc w:val="both"/>
        <w:rPr>
          <w:rFonts w:ascii="Arial" w:hAnsi="Arial" w:cs="Arial"/>
          <w:bCs/>
          <w:sz w:val="16"/>
          <w:szCs w:val="16"/>
        </w:rPr>
      </w:pPr>
      <w:r w:rsidRPr="00F874CA">
        <w:rPr>
          <w:rFonts w:ascii="Arial" w:hAnsi="Arial" w:cs="Arial"/>
          <w:b/>
          <w:bCs/>
          <w:color w:val="00B050"/>
          <w:sz w:val="20"/>
          <w:szCs w:val="20"/>
        </w:rPr>
        <w:t>Instructor</w:t>
      </w:r>
      <w:r w:rsidRPr="00F874CA">
        <w:rPr>
          <w:rFonts w:ascii="Arial" w:hAnsi="Arial" w:cs="Arial"/>
          <w:color w:val="00B050"/>
          <w:sz w:val="20"/>
          <w:szCs w:val="20"/>
        </w:rPr>
        <w:t>:</w:t>
      </w:r>
      <w:r w:rsidRPr="003975B5">
        <w:rPr>
          <w:rFonts w:ascii="Arial" w:hAnsi="Arial" w:cs="Arial"/>
          <w:sz w:val="20"/>
          <w:szCs w:val="20"/>
        </w:rPr>
        <w:t xml:space="preserve"> Dr. Sotiria Koloutsou-Vakakis</w:t>
      </w:r>
    </w:p>
    <w:p w14:paraId="4DBC210A" w14:textId="108EDF34" w:rsidR="007D4513" w:rsidRPr="007D4513" w:rsidRDefault="00630A17" w:rsidP="00EB080A">
      <w:pPr>
        <w:autoSpaceDE w:val="0"/>
        <w:autoSpaceDN w:val="0"/>
        <w:adjustRightInd w:val="0"/>
        <w:spacing w:after="0" w:line="240" w:lineRule="auto"/>
        <w:rPr>
          <w:rFonts w:ascii="Arial" w:hAnsi="Arial" w:cs="Arial"/>
          <w:color w:val="0000FF" w:themeColor="hyperlink"/>
          <w:sz w:val="20"/>
          <w:szCs w:val="20"/>
        </w:rPr>
      </w:pPr>
      <w:r w:rsidRPr="003975B5">
        <w:rPr>
          <w:rFonts w:ascii="Arial" w:hAnsi="Arial" w:cs="Arial"/>
          <w:sz w:val="20"/>
          <w:szCs w:val="20"/>
        </w:rPr>
        <w:t xml:space="preserve">3230A Newmark, </w:t>
      </w:r>
      <w:hyperlink r:id="rId10" w:history="1">
        <w:r w:rsidRPr="003975B5">
          <w:rPr>
            <w:rStyle w:val="Hyperlink"/>
            <w:rFonts w:ascii="Arial" w:hAnsi="Arial" w:cs="Arial"/>
            <w:sz w:val="20"/>
            <w:szCs w:val="20"/>
          </w:rPr>
          <w:t>sotiriak@illinois.edu</w:t>
        </w:r>
      </w:hyperlink>
      <w:r w:rsidR="005F5746">
        <w:rPr>
          <w:rStyle w:val="Hyperlink"/>
          <w:rFonts w:ascii="Arial" w:hAnsi="Arial" w:cs="Arial"/>
          <w:sz w:val="20"/>
          <w:szCs w:val="20"/>
          <w:u w:val="none"/>
        </w:rPr>
        <w:tab/>
      </w:r>
      <w:r w:rsidR="005F5746">
        <w:rPr>
          <w:rStyle w:val="Hyperlink"/>
          <w:rFonts w:ascii="Arial" w:hAnsi="Arial" w:cs="Arial"/>
          <w:sz w:val="20"/>
          <w:szCs w:val="20"/>
          <w:u w:val="none"/>
        </w:rPr>
        <w:tab/>
      </w:r>
      <w:r w:rsidR="005F5746">
        <w:rPr>
          <w:rStyle w:val="Hyperlink"/>
          <w:rFonts w:ascii="Arial" w:hAnsi="Arial" w:cs="Arial"/>
          <w:sz w:val="20"/>
          <w:szCs w:val="20"/>
          <w:u w:val="none"/>
        </w:rPr>
        <w:tab/>
      </w:r>
    </w:p>
    <w:p w14:paraId="41F4EF65" w14:textId="440DDDBC" w:rsidR="007D4513" w:rsidRPr="007D4513" w:rsidRDefault="007D4513" w:rsidP="00EB080A">
      <w:pPr>
        <w:autoSpaceDE w:val="0"/>
        <w:autoSpaceDN w:val="0"/>
        <w:adjustRightInd w:val="0"/>
        <w:spacing w:after="0" w:line="240" w:lineRule="auto"/>
        <w:rPr>
          <w:rFonts w:ascii="Arial" w:hAnsi="Arial" w:cs="Arial"/>
          <w:color w:val="00B050"/>
          <w:sz w:val="20"/>
          <w:szCs w:val="20"/>
        </w:rPr>
      </w:pPr>
      <w:r w:rsidRPr="007D4513">
        <w:rPr>
          <w:rFonts w:ascii="Arial" w:hAnsi="Arial" w:cs="Arial"/>
          <w:b/>
          <w:bCs/>
          <w:color w:val="00B050"/>
          <w:sz w:val="20"/>
          <w:szCs w:val="20"/>
        </w:rPr>
        <w:t>Class web page:</w:t>
      </w:r>
      <w:r w:rsidRPr="007D4513">
        <w:rPr>
          <w:rFonts w:ascii="Arial" w:hAnsi="Arial" w:cs="Arial"/>
          <w:color w:val="00B050"/>
          <w:sz w:val="20"/>
          <w:szCs w:val="20"/>
        </w:rPr>
        <w:t xml:space="preserve"> </w:t>
      </w:r>
      <w:hyperlink r:id="rId11" w:history="1">
        <w:r w:rsidR="0039681E" w:rsidRPr="00972D92">
          <w:rPr>
            <w:rStyle w:val="Hyperlink"/>
          </w:rPr>
          <w:t>https://canvas.illinois.edu/courses/36708</w:t>
        </w:r>
      </w:hyperlink>
      <w:r w:rsidR="0039681E">
        <w:t xml:space="preserve"> </w:t>
      </w:r>
      <w:r>
        <w:rPr>
          <w:rFonts w:ascii="Arial" w:hAnsi="Arial" w:cs="Arial"/>
          <w:color w:val="00B050"/>
          <w:sz w:val="20"/>
          <w:szCs w:val="20"/>
        </w:rPr>
        <w:t xml:space="preserve"> </w:t>
      </w:r>
    </w:p>
    <w:p w14:paraId="1BEDE5A0" w14:textId="77777777" w:rsidR="007D4513" w:rsidRDefault="007D4513" w:rsidP="00EB080A">
      <w:pPr>
        <w:autoSpaceDE w:val="0"/>
        <w:autoSpaceDN w:val="0"/>
        <w:adjustRightInd w:val="0"/>
        <w:spacing w:after="0" w:line="240" w:lineRule="auto"/>
        <w:rPr>
          <w:rFonts w:ascii="Arial" w:hAnsi="Arial" w:cs="Arial"/>
          <w:b/>
          <w:bCs/>
          <w:color w:val="00B050"/>
          <w:sz w:val="20"/>
          <w:szCs w:val="20"/>
        </w:rPr>
      </w:pPr>
    </w:p>
    <w:p w14:paraId="2437A458" w14:textId="5705FC09" w:rsidR="00630A17" w:rsidRDefault="00630A17" w:rsidP="00EB080A">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Class Hours</w:t>
      </w:r>
      <w:r w:rsidRPr="00F874CA">
        <w:rPr>
          <w:rFonts w:ascii="Arial" w:hAnsi="Arial" w:cs="Arial"/>
          <w:color w:val="00B050"/>
          <w:sz w:val="20"/>
          <w:szCs w:val="20"/>
        </w:rPr>
        <w:t xml:space="preserve">: </w:t>
      </w:r>
      <w:r w:rsidRPr="003975B5">
        <w:rPr>
          <w:rFonts w:ascii="Arial" w:hAnsi="Arial" w:cs="Arial"/>
          <w:sz w:val="20"/>
          <w:szCs w:val="20"/>
        </w:rPr>
        <w:t>MW 1:00-</w:t>
      </w:r>
      <w:r w:rsidR="003C7938">
        <w:rPr>
          <w:rFonts w:ascii="Arial" w:hAnsi="Arial" w:cs="Arial"/>
          <w:sz w:val="20"/>
          <w:szCs w:val="20"/>
        </w:rPr>
        <w:t>2</w:t>
      </w:r>
      <w:r w:rsidR="004554D6">
        <w:rPr>
          <w:rFonts w:ascii="Arial" w:hAnsi="Arial" w:cs="Arial"/>
          <w:sz w:val="20"/>
          <w:szCs w:val="20"/>
        </w:rPr>
        <w:t>:</w:t>
      </w:r>
      <w:r w:rsidR="003C7938">
        <w:rPr>
          <w:rFonts w:ascii="Arial" w:hAnsi="Arial" w:cs="Arial"/>
          <w:sz w:val="20"/>
          <w:szCs w:val="20"/>
        </w:rPr>
        <w:t>2</w:t>
      </w:r>
      <w:r w:rsidR="004554D6">
        <w:rPr>
          <w:rFonts w:ascii="Arial" w:hAnsi="Arial" w:cs="Arial"/>
          <w:sz w:val="20"/>
          <w:szCs w:val="20"/>
        </w:rPr>
        <w:t>0</w:t>
      </w:r>
      <w:r w:rsidRPr="003975B5">
        <w:rPr>
          <w:rFonts w:ascii="Arial" w:hAnsi="Arial" w:cs="Arial"/>
          <w:sz w:val="20"/>
          <w:szCs w:val="20"/>
        </w:rPr>
        <w:t xml:space="preserve"> pm,</w:t>
      </w:r>
      <w:r w:rsidR="006C0C78">
        <w:rPr>
          <w:rFonts w:ascii="Arial" w:hAnsi="Arial" w:cs="Arial"/>
          <w:sz w:val="20"/>
          <w:szCs w:val="20"/>
        </w:rPr>
        <w:t xml:space="preserve"> </w:t>
      </w:r>
      <w:r w:rsidRPr="003975B5">
        <w:rPr>
          <w:rFonts w:ascii="Arial" w:hAnsi="Arial" w:cs="Arial"/>
          <w:sz w:val="20"/>
          <w:szCs w:val="20"/>
        </w:rPr>
        <w:t>NCEL 231</w:t>
      </w:r>
      <w:r w:rsidR="005E17F3">
        <w:rPr>
          <w:rFonts w:ascii="Arial" w:hAnsi="Arial" w:cs="Arial"/>
          <w:sz w:val="20"/>
          <w:szCs w:val="20"/>
        </w:rPr>
        <w:t xml:space="preserve">0 </w:t>
      </w:r>
      <w:r w:rsidRPr="003975B5">
        <w:rPr>
          <w:rFonts w:ascii="Arial" w:hAnsi="Arial" w:cs="Arial"/>
          <w:sz w:val="20"/>
          <w:szCs w:val="20"/>
        </w:rPr>
        <w:t>(Yeh student center)</w:t>
      </w:r>
      <w:r w:rsidR="003C7938">
        <w:rPr>
          <w:rFonts w:ascii="Arial" w:hAnsi="Arial" w:cs="Arial"/>
          <w:sz w:val="20"/>
          <w:szCs w:val="20"/>
        </w:rPr>
        <w:t xml:space="preserve"> </w:t>
      </w:r>
      <w:r w:rsidR="00ED007F">
        <w:rPr>
          <w:rFonts w:ascii="Arial" w:hAnsi="Arial" w:cs="Arial"/>
          <w:sz w:val="20"/>
          <w:szCs w:val="20"/>
        </w:rPr>
        <w:t>or asynchronously</w:t>
      </w:r>
      <w:r w:rsidR="003C7938">
        <w:rPr>
          <w:rFonts w:ascii="Arial" w:hAnsi="Arial" w:cs="Arial"/>
          <w:sz w:val="20"/>
          <w:szCs w:val="20"/>
        </w:rPr>
        <w:t xml:space="preserve"> online.</w:t>
      </w:r>
    </w:p>
    <w:p w14:paraId="05A87867" w14:textId="63004611" w:rsidR="00630A17" w:rsidRPr="00630A17" w:rsidRDefault="00630A17" w:rsidP="00EB080A">
      <w:pPr>
        <w:autoSpaceDE w:val="0"/>
        <w:autoSpaceDN w:val="0"/>
        <w:adjustRightInd w:val="0"/>
        <w:spacing w:after="0" w:line="240" w:lineRule="auto"/>
        <w:rPr>
          <w:rFonts w:ascii="Arial" w:hAnsi="Arial" w:cs="Arial"/>
          <w:sz w:val="20"/>
          <w:szCs w:val="20"/>
        </w:rPr>
      </w:pPr>
    </w:p>
    <w:p w14:paraId="2B1FC875" w14:textId="39EE7724" w:rsidR="00630A17" w:rsidRPr="003975B5" w:rsidRDefault="00630A17" w:rsidP="00EB080A">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Office Hours</w:t>
      </w:r>
      <w:r w:rsidRPr="003975B5">
        <w:rPr>
          <w:rFonts w:ascii="Arial" w:hAnsi="Arial" w:cs="Arial"/>
          <w:sz w:val="20"/>
          <w:szCs w:val="20"/>
        </w:rPr>
        <w:t xml:space="preserve">: </w:t>
      </w:r>
      <w:r w:rsidR="006829D2">
        <w:rPr>
          <w:rFonts w:ascii="Arial" w:hAnsi="Arial" w:cs="Arial"/>
          <w:sz w:val="20"/>
          <w:szCs w:val="20"/>
        </w:rPr>
        <w:t>MW after class.</w:t>
      </w:r>
      <w:r w:rsidR="005D4079">
        <w:rPr>
          <w:rFonts w:ascii="Arial" w:hAnsi="Arial" w:cs="Arial"/>
          <w:sz w:val="20"/>
          <w:szCs w:val="20"/>
        </w:rPr>
        <w:t xml:space="preserve"> F 1-2 pm NCEL 2310.</w:t>
      </w:r>
      <w:r w:rsidR="006829D2">
        <w:rPr>
          <w:rFonts w:ascii="Arial" w:hAnsi="Arial" w:cs="Arial"/>
          <w:sz w:val="20"/>
          <w:szCs w:val="20"/>
        </w:rPr>
        <w:t xml:space="preserve"> </w:t>
      </w:r>
      <w:r w:rsidR="00981A18">
        <w:rPr>
          <w:rFonts w:ascii="Arial" w:hAnsi="Arial" w:cs="Arial"/>
          <w:sz w:val="20"/>
          <w:szCs w:val="20"/>
        </w:rPr>
        <w:t>M 6-7 pm Zoom office hour for online students.</w:t>
      </w:r>
      <w:r w:rsidR="005D4079">
        <w:rPr>
          <w:rFonts w:ascii="Arial" w:hAnsi="Arial" w:cs="Arial"/>
          <w:sz w:val="20"/>
          <w:szCs w:val="20"/>
        </w:rPr>
        <w:t xml:space="preserve"> </w:t>
      </w:r>
    </w:p>
    <w:p w14:paraId="7D59FD74" w14:textId="77777777" w:rsidR="00C87026" w:rsidRPr="003975B5" w:rsidRDefault="00C87026" w:rsidP="00EB080A">
      <w:pPr>
        <w:autoSpaceDE w:val="0"/>
        <w:autoSpaceDN w:val="0"/>
        <w:adjustRightInd w:val="0"/>
        <w:spacing w:after="0" w:line="240" w:lineRule="auto"/>
        <w:rPr>
          <w:rFonts w:ascii="Arial" w:hAnsi="Arial" w:cs="Arial"/>
          <w:b/>
          <w:bCs/>
          <w:sz w:val="20"/>
          <w:szCs w:val="20"/>
        </w:rPr>
      </w:pPr>
    </w:p>
    <w:p w14:paraId="005D39E4" w14:textId="77777777" w:rsidR="00630A17" w:rsidRPr="003975B5" w:rsidRDefault="00630A17" w:rsidP="00630A17">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Credit</w:t>
      </w:r>
      <w:r w:rsidRPr="00F874CA">
        <w:rPr>
          <w:rFonts w:ascii="Arial" w:hAnsi="Arial" w:cs="Arial"/>
          <w:color w:val="00B050"/>
          <w:sz w:val="20"/>
          <w:szCs w:val="20"/>
        </w:rPr>
        <w:t>:</w:t>
      </w:r>
      <w:r w:rsidRPr="003975B5">
        <w:rPr>
          <w:rFonts w:ascii="Arial" w:hAnsi="Arial" w:cs="Arial"/>
          <w:sz w:val="20"/>
          <w:szCs w:val="20"/>
        </w:rPr>
        <w:t xml:space="preserve"> 4 hrs</w:t>
      </w:r>
    </w:p>
    <w:p w14:paraId="13827EED" w14:textId="77777777" w:rsidR="001A4C7B" w:rsidRPr="003975B5" w:rsidRDefault="001A4C7B" w:rsidP="00F77E6C">
      <w:pPr>
        <w:autoSpaceDE w:val="0"/>
        <w:autoSpaceDN w:val="0"/>
        <w:adjustRightInd w:val="0"/>
        <w:spacing w:after="0" w:line="240" w:lineRule="auto"/>
        <w:rPr>
          <w:rFonts w:ascii="Arial" w:hAnsi="Arial" w:cs="Arial"/>
          <w:sz w:val="20"/>
          <w:szCs w:val="20"/>
        </w:rPr>
      </w:pPr>
    </w:p>
    <w:p w14:paraId="600D7F70" w14:textId="77777777" w:rsidR="005D7823" w:rsidRDefault="005D7823" w:rsidP="00F42BA2">
      <w:pPr>
        <w:autoSpaceDE w:val="0"/>
        <w:autoSpaceDN w:val="0"/>
        <w:adjustRightInd w:val="0"/>
        <w:spacing w:after="0" w:line="240" w:lineRule="auto"/>
        <w:rPr>
          <w:rFonts w:ascii="Arial" w:hAnsi="Arial" w:cs="Arial"/>
          <w:b/>
          <w:color w:val="00B050"/>
          <w:sz w:val="20"/>
          <w:szCs w:val="20"/>
        </w:rPr>
      </w:pPr>
      <w:r>
        <w:rPr>
          <w:rFonts w:ascii="Arial" w:hAnsi="Arial" w:cs="Arial"/>
          <w:b/>
          <w:color w:val="00B050"/>
          <w:sz w:val="20"/>
          <w:szCs w:val="20"/>
        </w:rPr>
        <w:t>Why care about Air Quality?</w:t>
      </w:r>
    </w:p>
    <w:p w14:paraId="5B7217A4" w14:textId="7F16A836" w:rsidR="005D7823" w:rsidRPr="005D7823" w:rsidRDefault="005D7823" w:rsidP="00F42BA2">
      <w:pPr>
        <w:autoSpaceDE w:val="0"/>
        <w:autoSpaceDN w:val="0"/>
        <w:adjustRightInd w:val="0"/>
        <w:spacing w:after="0" w:line="240" w:lineRule="auto"/>
        <w:rPr>
          <w:rFonts w:ascii="Arial" w:hAnsi="Arial" w:cs="Arial"/>
          <w:bCs/>
          <w:sz w:val="20"/>
          <w:szCs w:val="20"/>
        </w:rPr>
      </w:pPr>
      <w:r>
        <w:rPr>
          <w:rFonts w:ascii="Arial" w:hAnsi="Arial" w:cs="Arial"/>
          <w:bCs/>
          <w:sz w:val="20"/>
          <w:szCs w:val="20"/>
        </w:rPr>
        <w:t>The most important reason is to prevent</w:t>
      </w:r>
      <w:r w:rsidRPr="005D7823">
        <w:rPr>
          <w:rFonts w:ascii="Arial" w:hAnsi="Arial" w:cs="Arial"/>
          <w:bCs/>
          <w:sz w:val="20"/>
          <w:szCs w:val="20"/>
        </w:rPr>
        <w:t xml:space="preserve"> </w:t>
      </w:r>
      <w:r>
        <w:rPr>
          <w:rFonts w:ascii="Arial" w:hAnsi="Arial" w:cs="Arial"/>
          <w:bCs/>
          <w:sz w:val="20"/>
          <w:szCs w:val="20"/>
        </w:rPr>
        <w:t>serious disease and early death</w:t>
      </w:r>
      <w:r w:rsidR="001C212A">
        <w:rPr>
          <w:rFonts w:ascii="Arial" w:hAnsi="Arial" w:cs="Arial"/>
          <w:bCs/>
          <w:sz w:val="20"/>
          <w:szCs w:val="20"/>
        </w:rPr>
        <w:t xml:space="preserve"> because of poor air quality</w:t>
      </w:r>
      <w:r>
        <w:rPr>
          <w:rFonts w:ascii="Arial" w:hAnsi="Arial" w:cs="Arial"/>
          <w:bCs/>
          <w:sz w:val="20"/>
          <w:szCs w:val="20"/>
        </w:rPr>
        <w:t xml:space="preserve">. </w:t>
      </w:r>
      <w:r w:rsidR="001C212A">
        <w:rPr>
          <w:rFonts w:ascii="Arial" w:hAnsi="Arial" w:cs="Arial"/>
          <w:bCs/>
          <w:sz w:val="20"/>
          <w:szCs w:val="20"/>
        </w:rPr>
        <w:t>Other important reasons include</w:t>
      </w:r>
      <w:r>
        <w:rPr>
          <w:rFonts w:ascii="Arial" w:hAnsi="Arial" w:cs="Arial"/>
          <w:bCs/>
          <w:sz w:val="20"/>
          <w:szCs w:val="20"/>
        </w:rPr>
        <w:t xml:space="preserve"> </w:t>
      </w:r>
      <w:r w:rsidR="001C212A">
        <w:rPr>
          <w:rFonts w:ascii="Arial" w:hAnsi="Arial" w:cs="Arial"/>
          <w:bCs/>
          <w:sz w:val="20"/>
          <w:szCs w:val="20"/>
        </w:rPr>
        <w:t>ecosystem</w:t>
      </w:r>
      <w:r>
        <w:rPr>
          <w:rFonts w:ascii="Arial" w:hAnsi="Arial" w:cs="Arial"/>
          <w:bCs/>
          <w:sz w:val="20"/>
          <w:szCs w:val="20"/>
        </w:rPr>
        <w:t xml:space="preserve"> protection and aesthetics. Air pollution relates to </w:t>
      </w:r>
      <w:r w:rsidRPr="005D7823">
        <w:rPr>
          <w:rFonts w:ascii="Arial" w:hAnsi="Arial" w:cs="Arial"/>
          <w:bCs/>
          <w:sz w:val="20"/>
          <w:szCs w:val="20"/>
        </w:rPr>
        <w:t>visibility</w:t>
      </w:r>
      <w:r>
        <w:rPr>
          <w:rFonts w:ascii="Arial" w:hAnsi="Arial" w:cs="Arial"/>
          <w:bCs/>
          <w:sz w:val="20"/>
          <w:szCs w:val="20"/>
        </w:rPr>
        <w:t xml:space="preserve"> reduction, acid rain</w:t>
      </w:r>
      <w:r w:rsidRPr="005D7823">
        <w:rPr>
          <w:rFonts w:ascii="Arial" w:hAnsi="Arial" w:cs="Arial"/>
          <w:bCs/>
          <w:sz w:val="20"/>
          <w:szCs w:val="20"/>
        </w:rPr>
        <w:t xml:space="preserve">, </w:t>
      </w:r>
      <w:r w:rsidRPr="005D7823">
        <w:rPr>
          <w:rFonts w:ascii="Arial" w:hAnsi="Arial" w:cs="Arial"/>
          <w:bCs/>
          <w:sz w:val="20"/>
          <w:szCs w:val="20"/>
        </w:rPr>
        <w:t>climate change, ozone depletion</w:t>
      </w:r>
      <w:r>
        <w:rPr>
          <w:rFonts w:ascii="Arial" w:hAnsi="Arial" w:cs="Arial"/>
          <w:bCs/>
          <w:sz w:val="20"/>
          <w:szCs w:val="20"/>
        </w:rPr>
        <w:t>, material damage</w:t>
      </w:r>
      <w:r w:rsidR="001C212A">
        <w:rPr>
          <w:rFonts w:ascii="Arial" w:hAnsi="Arial" w:cs="Arial"/>
          <w:bCs/>
          <w:sz w:val="20"/>
          <w:szCs w:val="20"/>
        </w:rPr>
        <w:t>.</w:t>
      </w:r>
    </w:p>
    <w:p w14:paraId="457DBE6D" w14:textId="77777777" w:rsidR="005D7823" w:rsidRDefault="005D7823" w:rsidP="00F42BA2">
      <w:pPr>
        <w:autoSpaceDE w:val="0"/>
        <w:autoSpaceDN w:val="0"/>
        <w:adjustRightInd w:val="0"/>
        <w:spacing w:after="0" w:line="240" w:lineRule="auto"/>
        <w:rPr>
          <w:rFonts w:ascii="Arial" w:hAnsi="Arial" w:cs="Arial"/>
          <w:b/>
          <w:color w:val="00B050"/>
          <w:sz w:val="20"/>
          <w:szCs w:val="20"/>
        </w:rPr>
      </w:pPr>
    </w:p>
    <w:p w14:paraId="7C1572BE" w14:textId="63099BD2" w:rsidR="005D7823" w:rsidRDefault="005D7823" w:rsidP="00F42BA2">
      <w:pPr>
        <w:autoSpaceDE w:val="0"/>
        <w:autoSpaceDN w:val="0"/>
        <w:adjustRightInd w:val="0"/>
        <w:spacing w:after="0" w:line="240" w:lineRule="auto"/>
        <w:rPr>
          <w:rFonts w:ascii="Arial" w:hAnsi="Arial" w:cs="Arial"/>
          <w:b/>
          <w:color w:val="00B050"/>
          <w:sz w:val="20"/>
          <w:szCs w:val="20"/>
        </w:rPr>
      </w:pPr>
      <w:r>
        <w:rPr>
          <w:rFonts w:ascii="Arial" w:hAnsi="Arial" w:cs="Arial"/>
          <w:b/>
          <w:color w:val="00B050"/>
          <w:sz w:val="20"/>
          <w:szCs w:val="20"/>
        </w:rPr>
        <w:t>Why should you take this course?</w:t>
      </w:r>
    </w:p>
    <w:p w14:paraId="279AC71A" w14:textId="150F3CAD" w:rsidR="005D7823" w:rsidRDefault="005D7823" w:rsidP="00F42BA2">
      <w:pPr>
        <w:autoSpaceDE w:val="0"/>
        <w:autoSpaceDN w:val="0"/>
        <w:adjustRightInd w:val="0"/>
        <w:spacing w:after="0" w:line="240" w:lineRule="auto"/>
        <w:rPr>
          <w:rFonts w:ascii="Arial" w:hAnsi="Arial" w:cs="Arial"/>
          <w:bCs/>
          <w:sz w:val="20"/>
          <w:szCs w:val="20"/>
        </w:rPr>
      </w:pPr>
      <w:r w:rsidRPr="005D7823">
        <w:rPr>
          <w:rFonts w:ascii="Arial" w:hAnsi="Arial" w:cs="Arial"/>
          <w:bCs/>
          <w:sz w:val="20"/>
          <w:szCs w:val="20"/>
        </w:rPr>
        <w:t xml:space="preserve">In this course, </w:t>
      </w:r>
      <w:r>
        <w:rPr>
          <w:rFonts w:ascii="Arial" w:hAnsi="Arial" w:cs="Arial"/>
          <w:bCs/>
          <w:sz w:val="20"/>
          <w:szCs w:val="20"/>
        </w:rPr>
        <w:t xml:space="preserve">first </w:t>
      </w:r>
      <w:r w:rsidRPr="005D7823">
        <w:rPr>
          <w:rFonts w:ascii="Arial" w:hAnsi="Arial" w:cs="Arial"/>
          <w:bCs/>
          <w:sz w:val="20"/>
          <w:szCs w:val="20"/>
        </w:rPr>
        <w:t>we review major air pollutants of concern</w:t>
      </w:r>
      <w:r>
        <w:rPr>
          <w:rFonts w:ascii="Arial" w:hAnsi="Arial" w:cs="Arial"/>
          <w:bCs/>
          <w:sz w:val="20"/>
          <w:szCs w:val="20"/>
        </w:rPr>
        <w:t xml:space="preserve"> and</w:t>
      </w:r>
      <w:r w:rsidRPr="005D7823">
        <w:rPr>
          <w:rFonts w:ascii="Arial" w:hAnsi="Arial" w:cs="Arial"/>
          <w:bCs/>
          <w:sz w:val="20"/>
          <w:szCs w:val="20"/>
        </w:rPr>
        <w:t xml:space="preserve"> the major</w:t>
      </w:r>
      <w:r>
        <w:rPr>
          <w:rFonts w:ascii="Arial" w:hAnsi="Arial" w:cs="Arial"/>
          <w:bCs/>
          <w:sz w:val="20"/>
          <w:szCs w:val="20"/>
        </w:rPr>
        <w:t xml:space="preserve"> USA</w:t>
      </w:r>
      <w:r w:rsidRPr="005D7823">
        <w:rPr>
          <w:rFonts w:ascii="Arial" w:hAnsi="Arial" w:cs="Arial"/>
          <w:bCs/>
          <w:sz w:val="20"/>
          <w:szCs w:val="20"/>
        </w:rPr>
        <w:t xml:space="preserve"> law </w:t>
      </w:r>
      <w:r>
        <w:rPr>
          <w:rFonts w:ascii="Arial" w:hAnsi="Arial" w:cs="Arial"/>
          <w:bCs/>
          <w:sz w:val="20"/>
          <w:szCs w:val="20"/>
        </w:rPr>
        <w:t xml:space="preserve">for preserving good air quality and then we delve deeper into air pollutant transport and control. </w:t>
      </w:r>
      <w:r w:rsidRPr="005D7823">
        <w:rPr>
          <w:rFonts w:ascii="Arial" w:hAnsi="Arial" w:cs="Arial"/>
          <w:bCs/>
          <w:sz w:val="20"/>
          <w:szCs w:val="20"/>
        </w:rPr>
        <w:t xml:space="preserve"> </w:t>
      </w:r>
    </w:p>
    <w:p w14:paraId="0A84FB19" w14:textId="77777777" w:rsidR="005D7823" w:rsidRDefault="005D7823" w:rsidP="00F42BA2">
      <w:pPr>
        <w:autoSpaceDE w:val="0"/>
        <w:autoSpaceDN w:val="0"/>
        <w:adjustRightInd w:val="0"/>
        <w:spacing w:after="0" w:line="240" w:lineRule="auto"/>
        <w:rPr>
          <w:rFonts w:ascii="Arial" w:hAnsi="Arial" w:cs="Arial"/>
          <w:color w:val="00B050"/>
          <w:sz w:val="20"/>
          <w:szCs w:val="20"/>
        </w:rPr>
      </w:pPr>
    </w:p>
    <w:p w14:paraId="619F250D" w14:textId="3A91C55A" w:rsidR="00F42BA2" w:rsidRDefault="004B6891" w:rsidP="00F42BA2">
      <w:pPr>
        <w:autoSpaceDE w:val="0"/>
        <w:autoSpaceDN w:val="0"/>
        <w:adjustRightInd w:val="0"/>
        <w:spacing w:after="0" w:line="240" w:lineRule="auto"/>
        <w:rPr>
          <w:rFonts w:ascii="Arial" w:hAnsi="Arial" w:cs="Arial"/>
          <w:sz w:val="20"/>
          <w:szCs w:val="20"/>
        </w:rPr>
      </w:pPr>
      <w:r w:rsidRPr="003975B5">
        <w:rPr>
          <w:rFonts w:ascii="Arial" w:hAnsi="Arial" w:cs="Arial"/>
          <w:sz w:val="20"/>
          <w:szCs w:val="20"/>
        </w:rPr>
        <w:t>After completing this course</w:t>
      </w:r>
      <w:r w:rsidR="00815DE5">
        <w:rPr>
          <w:rFonts w:ascii="Arial" w:hAnsi="Arial" w:cs="Arial"/>
          <w:sz w:val="20"/>
          <w:szCs w:val="20"/>
        </w:rPr>
        <w:t>,</w:t>
      </w:r>
      <w:r w:rsidRPr="003975B5">
        <w:rPr>
          <w:rFonts w:ascii="Arial" w:hAnsi="Arial" w:cs="Arial"/>
          <w:sz w:val="20"/>
          <w:szCs w:val="20"/>
        </w:rPr>
        <w:t xml:space="preserve"> you </w:t>
      </w:r>
      <w:r w:rsidR="00815DE5">
        <w:rPr>
          <w:rFonts w:ascii="Arial" w:hAnsi="Arial" w:cs="Arial"/>
          <w:sz w:val="20"/>
          <w:szCs w:val="20"/>
        </w:rPr>
        <w:t>will have the basic background to work as an air quality professional and you will know what resources are available and how to use them according to the special characteristics of a new project. The air quality field is vast. In this course</w:t>
      </w:r>
      <w:r w:rsidR="001C212A">
        <w:rPr>
          <w:rFonts w:ascii="Arial" w:hAnsi="Arial" w:cs="Arial"/>
          <w:sz w:val="20"/>
          <w:szCs w:val="20"/>
        </w:rPr>
        <w:t>,</w:t>
      </w:r>
      <w:r w:rsidR="00815DE5">
        <w:rPr>
          <w:rFonts w:ascii="Arial" w:hAnsi="Arial" w:cs="Arial"/>
          <w:sz w:val="20"/>
          <w:szCs w:val="20"/>
        </w:rPr>
        <w:t xml:space="preserve"> you will get the essential technical </w:t>
      </w:r>
      <w:r w:rsidR="00D53023">
        <w:rPr>
          <w:rFonts w:ascii="Arial" w:hAnsi="Arial" w:cs="Arial"/>
          <w:sz w:val="20"/>
          <w:szCs w:val="20"/>
        </w:rPr>
        <w:t>background,</w:t>
      </w:r>
      <w:r w:rsidR="00815DE5">
        <w:rPr>
          <w:rFonts w:ascii="Arial" w:hAnsi="Arial" w:cs="Arial"/>
          <w:sz w:val="20"/>
          <w:szCs w:val="20"/>
        </w:rPr>
        <w:t xml:space="preserve"> but emphasis is given on promoting your problem solving skills regarding air quality its management and control. </w:t>
      </w:r>
    </w:p>
    <w:p w14:paraId="3F2110F6" w14:textId="77777777" w:rsidR="00815DE5" w:rsidRDefault="00815DE5" w:rsidP="00F42BA2">
      <w:pPr>
        <w:autoSpaceDE w:val="0"/>
        <w:autoSpaceDN w:val="0"/>
        <w:adjustRightInd w:val="0"/>
        <w:spacing w:after="0" w:line="240" w:lineRule="auto"/>
        <w:rPr>
          <w:rFonts w:ascii="Arial" w:hAnsi="Arial" w:cs="Arial"/>
          <w:sz w:val="20"/>
          <w:szCs w:val="20"/>
        </w:rPr>
      </w:pPr>
    </w:p>
    <w:p w14:paraId="6F8C32B4" w14:textId="054CD10F" w:rsidR="00815DE5" w:rsidRDefault="00C07C06" w:rsidP="00F42BA2">
      <w:pPr>
        <w:autoSpaceDE w:val="0"/>
        <w:autoSpaceDN w:val="0"/>
        <w:adjustRightInd w:val="0"/>
        <w:spacing w:after="0" w:line="240" w:lineRule="auto"/>
        <w:rPr>
          <w:rFonts w:ascii="Arial" w:hAnsi="Arial" w:cs="Arial"/>
          <w:sz w:val="20"/>
          <w:szCs w:val="20"/>
        </w:rPr>
      </w:pPr>
      <w:r>
        <w:rPr>
          <w:rFonts w:ascii="Arial" w:hAnsi="Arial" w:cs="Arial"/>
          <w:sz w:val="20"/>
          <w:szCs w:val="20"/>
        </w:rPr>
        <w:t>Fi</w:t>
      </w:r>
      <w:r w:rsidR="00815DE5">
        <w:rPr>
          <w:rFonts w:ascii="Arial" w:hAnsi="Arial" w:cs="Arial"/>
          <w:sz w:val="20"/>
          <w:szCs w:val="20"/>
        </w:rPr>
        <w:t>nishing this class, you will know</w:t>
      </w:r>
      <w:r w:rsidR="00D53023">
        <w:rPr>
          <w:rFonts w:ascii="Arial" w:hAnsi="Arial" w:cs="Arial"/>
          <w:sz w:val="20"/>
          <w:szCs w:val="20"/>
        </w:rPr>
        <w:t>:</w:t>
      </w:r>
      <w:r>
        <w:rPr>
          <w:rFonts w:ascii="Arial" w:hAnsi="Arial" w:cs="Arial"/>
          <w:sz w:val="20"/>
          <w:szCs w:val="20"/>
        </w:rPr>
        <w:t xml:space="preserve"> </w:t>
      </w:r>
    </w:p>
    <w:p w14:paraId="507C5739" w14:textId="2E6A9231" w:rsidR="002F0012" w:rsidRPr="00F42BA2" w:rsidRDefault="00446798" w:rsidP="00F42BA2">
      <w:pPr>
        <w:pStyle w:val="ListParagraph"/>
        <w:numPr>
          <w:ilvl w:val="0"/>
          <w:numId w:val="1"/>
        </w:numPr>
        <w:autoSpaceDE w:val="0"/>
        <w:autoSpaceDN w:val="0"/>
        <w:adjustRightInd w:val="0"/>
        <w:spacing w:after="0" w:line="240" w:lineRule="auto"/>
        <w:ind w:left="360"/>
        <w:rPr>
          <w:rFonts w:ascii="Arial" w:hAnsi="Arial" w:cs="Arial"/>
          <w:sz w:val="20"/>
          <w:szCs w:val="20"/>
        </w:rPr>
      </w:pPr>
      <w:r w:rsidRPr="00F42BA2">
        <w:rPr>
          <w:rFonts w:ascii="Arial" w:hAnsi="Arial" w:cs="Arial"/>
          <w:sz w:val="20"/>
          <w:szCs w:val="20"/>
        </w:rPr>
        <w:t xml:space="preserve">the </w:t>
      </w:r>
      <w:r w:rsidR="006327E5" w:rsidRPr="00F42BA2">
        <w:rPr>
          <w:rFonts w:ascii="Arial" w:hAnsi="Arial" w:cs="Arial"/>
          <w:sz w:val="20"/>
          <w:szCs w:val="20"/>
        </w:rPr>
        <w:t>basic</w:t>
      </w:r>
      <w:r w:rsidR="00815DE5">
        <w:rPr>
          <w:rFonts w:ascii="Arial" w:hAnsi="Arial" w:cs="Arial"/>
          <w:sz w:val="20"/>
          <w:szCs w:val="20"/>
        </w:rPr>
        <w:t>s</w:t>
      </w:r>
      <w:r w:rsidRPr="00F42BA2">
        <w:rPr>
          <w:rFonts w:ascii="Arial" w:hAnsi="Arial" w:cs="Arial"/>
          <w:sz w:val="20"/>
          <w:szCs w:val="20"/>
        </w:rPr>
        <w:t xml:space="preserve"> of air </w:t>
      </w:r>
      <w:r w:rsidR="00F42BA2" w:rsidRPr="00F42BA2">
        <w:rPr>
          <w:rFonts w:ascii="Arial" w:hAnsi="Arial" w:cs="Arial"/>
          <w:sz w:val="20"/>
          <w:szCs w:val="20"/>
        </w:rPr>
        <w:t>pollution its transport and control</w:t>
      </w:r>
      <w:r w:rsidRPr="00F42BA2">
        <w:rPr>
          <w:rFonts w:ascii="Arial" w:hAnsi="Arial" w:cs="Arial"/>
          <w:sz w:val="20"/>
          <w:szCs w:val="20"/>
        </w:rPr>
        <w:t>.</w:t>
      </w:r>
      <w:r w:rsidR="002F0012" w:rsidRPr="00F42BA2">
        <w:rPr>
          <w:rFonts w:ascii="Arial" w:hAnsi="Arial" w:cs="Arial"/>
          <w:sz w:val="20"/>
          <w:szCs w:val="20"/>
        </w:rPr>
        <w:t xml:space="preserve"> </w:t>
      </w:r>
    </w:p>
    <w:p w14:paraId="456EAB2B" w14:textId="415535B9" w:rsidR="00F42BA2" w:rsidRPr="003975B5" w:rsidRDefault="00815DE5" w:rsidP="00F42BA2">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how </w:t>
      </w:r>
      <w:r w:rsidR="00F42BA2" w:rsidRPr="003975B5">
        <w:rPr>
          <w:rFonts w:ascii="Arial" w:hAnsi="Arial" w:cs="Arial"/>
          <w:sz w:val="20"/>
          <w:szCs w:val="20"/>
        </w:rPr>
        <w:t xml:space="preserve">to access and analyze air quality data on public databases using R package </w:t>
      </w:r>
      <w:r w:rsidR="00F42BA2" w:rsidRPr="00815DE5">
        <w:rPr>
          <w:rFonts w:ascii="Arial" w:hAnsi="Arial" w:cs="Arial"/>
          <w:i/>
          <w:iCs/>
          <w:sz w:val="20"/>
          <w:szCs w:val="20"/>
        </w:rPr>
        <w:t>openair</w:t>
      </w:r>
      <w:r w:rsidR="00F42BA2" w:rsidRPr="003975B5">
        <w:rPr>
          <w:rFonts w:ascii="Arial" w:hAnsi="Arial" w:cs="Arial"/>
          <w:sz w:val="20"/>
          <w:szCs w:val="20"/>
        </w:rPr>
        <w:t>.</w:t>
      </w:r>
    </w:p>
    <w:p w14:paraId="1EFAA664" w14:textId="77777777" w:rsidR="00716F73" w:rsidRPr="003975B5" w:rsidRDefault="00716F73" w:rsidP="00716F73">
      <w:pPr>
        <w:pStyle w:val="ListParagraph"/>
        <w:numPr>
          <w:ilvl w:val="0"/>
          <w:numId w:val="1"/>
        </w:numPr>
        <w:autoSpaceDE w:val="0"/>
        <w:autoSpaceDN w:val="0"/>
        <w:adjustRightInd w:val="0"/>
        <w:spacing w:after="0" w:line="240" w:lineRule="auto"/>
        <w:ind w:left="360"/>
        <w:rPr>
          <w:rFonts w:ascii="Arial" w:hAnsi="Arial" w:cs="Arial"/>
          <w:sz w:val="20"/>
          <w:szCs w:val="20"/>
        </w:rPr>
      </w:pPr>
      <w:r w:rsidRPr="003975B5">
        <w:rPr>
          <w:rFonts w:ascii="Arial" w:hAnsi="Arial" w:cs="Arial"/>
          <w:sz w:val="20"/>
          <w:szCs w:val="20"/>
        </w:rPr>
        <w:t xml:space="preserve">about air quality model types, their usefulness, and evaluation approaches. </w:t>
      </w:r>
    </w:p>
    <w:p w14:paraId="10CE0380" w14:textId="3E685B1C" w:rsidR="00716F73" w:rsidRPr="003975B5" w:rsidRDefault="00716F73" w:rsidP="00716F73">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how to prepare input data and configure the regulatory air dispersion model AERMOD to predict air pollutant transport and how to interpret and evaluate its output.</w:t>
      </w:r>
    </w:p>
    <w:p w14:paraId="18B01D02" w14:textId="7AB6AAE7" w:rsidR="001C212A" w:rsidRDefault="001C212A" w:rsidP="001C212A">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about</w:t>
      </w:r>
      <w:r w:rsidRPr="00F42BA2">
        <w:rPr>
          <w:rFonts w:ascii="Arial" w:hAnsi="Arial" w:cs="Arial"/>
          <w:sz w:val="20"/>
          <w:szCs w:val="20"/>
        </w:rPr>
        <w:t xml:space="preserve"> </w:t>
      </w:r>
      <w:r w:rsidR="00716F73">
        <w:rPr>
          <w:rFonts w:ascii="Arial" w:hAnsi="Arial" w:cs="Arial"/>
          <w:sz w:val="20"/>
          <w:szCs w:val="20"/>
        </w:rPr>
        <w:t xml:space="preserve">air pollution prevention and </w:t>
      </w:r>
      <w:r w:rsidRPr="00F42BA2">
        <w:rPr>
          <w:rFonts w:ascii="Arial" w:hAnsi="Arial" w:cs="Arial"/>
          <w:sz w:val="20"/>
          <w:szCs w:val="20"/>
        </w:rPr>
        <w:t xml:space="preserve">the </w:t>
      </w:r>
      <w:r>
        <w:rPr>
          <w:rFonts w:ascii="Arial" w:hAnsi="Arial" w:cs="Arial"/>
          <w:sz w:val="20"/>
          <w:szCs w:val="20"/>
        </w:rPr>
        <w:t xml:space="preserve">principles, </w:t>
      </w:r>
      <w:r w:rsidRPr="00F42BA2">
        <w:rPr>
          <w:rFonts w:ascii="Arial" w:hAnsi="Arial" w:cs="Arial"/>
          <w:sz w:val="20"/>
          <w:szCs w:val="20"/>
        </w:rPr>
        <w:t xml:space="preserve">performance and limitations of </w:t>
      </w:r>
      <w:r>
        <w:rPr>
          <w:rFonts w:ascii="Arial" w:hAnsi="Arial" w:cs="Arial"/>
          <w:sz w:val="20"/>
          <w:szCs w:val="20"/>
        </w:rPr>
        <w:t xml:space="preserve">existing technologies for air </w:t>
      </w:r>
      <w:r w:rsidRPr="00F42BA2">
        <w:rPr>
          <w:rFonts w:ascii="Arial" w:hAnsi="Arial" w:cs="Arial"/>
          <w:sz w:val="20"/>
          <w:szCs w:val="20"/>
        </w:rPr>
        <w:t>pollution abatement</w:t>
      </w:r>
      <w:r>
        <w:rPr>
          <w:rFonts w:ascii="Arial" w:hAnsi="Arial" w:cs="Arial"/>
          <w:sz w:val="20"/>
          <w:szCs w:val="20"/>
        </w:rPr>
        <w:t>.</w:t>
      </w:r>
    </w:p>
    <w:p w14:paraId="3755A620" w14:textId="755BEC20" w:rsidR="001C212A" w:rsidRDefault="001C212A" w:rsidP="001C212A">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about design of multi air pollutant control </w:t>
      </w:r>
      <w:r w:rsidR="00716F73">
        <w:rPr>
          <w:rFonts w:ascii="Arial" w:hAnsi="Arial" w:cs="Arial"/>
          <w:sz w:val="20"/>
          <w:szCs w:val="20"/>
        </w:rPr>
        <w:t xml:space="preserve"> </w:t>
      </w:r>
    </w:p>
    <w:p w14:paraId="5140A3F5" w14:textId="77777777" w:rsidR="00C07C06" w:rsidRDefault="00C07C06" w:rsidP="00C07C06">
      <w:pPr>
        <w:autoSpaceDE w:val="0"/>
        <w:autoSpaceDN w:val="0"/>
        <w:adjustRightInd w:val="0"/>
        <w:spacing w:after="0" w:line="240" w:lineRule="auto"/>
        <w:rPr>
          <w:rFonts w:ascii="Arial" w:hAnsi="Arial" w:cs="Arial"/>
          <w:sz w:val="20"/>
          <w:szCs w:val="20"/>
        </w:rPr>
      </w:pPr>
    </w:p>
    <w:p w14:paraId="14A8AC68" w14:textId="1D43E8A4" w:rsidR="00C07C06" w:rsidRPr="00C07C06" w:rsidRDefault="00C07C06" w:rsidP="00C07C06">
      <w:pPr>
        <w:autoSpaceDE w:val="0"/>
        <w:autoSpaceDN w:val="0"/>
        <w:adjustRightInd w:val="0"/>
        <w:spacing w:after="0" w:line="240" w:lineRule="auto"/>
        <w:rPr>
          <w:rFonts w:ascii="Arial" w:hAnsi="Arial" w:cs="Arial"/>
          <w:sz w:val="20"/>
          <w:szCs w:val="20"/>
        </w:rPr>
      </w:pPr>
      <w:r>
        <w:rPr>
          <w:rFonts w:ascii="Arial" w:hAnsi="Arial" w:cs="Arial"/>
          <w:sz w:val="20"/>
          <w:szCs w:val="20"/>
        </w:rPr>
        <w:t>You will have also developed or refined your skills on</w:t>
      </w:r>
    </w:p>
    <w:p w14:paraId="15BC6867" w14:textId="6A0DCC85" w:rsidR="00C07C06" w:rsidRDefault="004B6891" w:rsidP="00C07C06">
      <w:pPr>
        <w:pStyle w:val="ListParagraph"/>
        <w:numPr>
          <w:ilvl w:val="0"/>
          <w:numId w:val="23"/>
        </w:numPr>
        <w:autoSpaceDE w:val="0"/>
        <w:autoSpaceDN w:val="0"/>
        <w:adjustRightInd w:val="0"/>
        <w:spacing w:after="0" w:line="240" w:lineRule="auto"/>
        <w:ind w:left="360"/>
        <w:rPr>
          <w:rFonts w:ascii="Arial" w:hAnsi="Arial" w:cs="Arial"/>
          <w:sz w:val="20"/>
          <w:szCs w:val="20"/>
        </w:rPr>
      </w:pPr>
      <w:r w:rsidRPr="00C07C06">
        <w:rPr>
          <w:rFonts w:ascii="Arial" w:hAnsi="Arial" w:cs="Arial"/>
          <w:sz w:val="20"/>
          <w:szCs w:val="20"/>
        </w:rPr>
        <w:t>compil</w:t>
      </w:r>
      <w:r w:rsidR="00C07C06" w:rsidRPr="00C07C06">
        <w:rPr>
          <w:rFonts w:ascii="Arial" w:hAnsi="Arial" w:cs="Arial"/>
          <w:sz w:val="20"/>
          <w:szCs w:val="20"/>
        </w:rPr>
        <w:t>ing</w:t>
      </w:r>
      <w:r w:rsidRPr="00C07C06">
        <w:rPr>
          <w:rFonts w:ascii="Arial" w:hAnsi="Arial" w:cs="Arial"/>
          <w:sz w:val="20"/>
          <w:szCs w:val="20"/>
        </w:rPr>
        <w:t xml:space="preserve"> </w:t>
      </w:r>
      <w:r w:rsidR="00E1792F" w:rsidRPr="00C07C06">
        <w:rPr>
          <w:rFonts w:ascii="Arial" w:hAnsi="Arial" w:cs="Arial"/>
          <w:sz w:val="20"/>
          <w:szCs w:val="20"/>
        </w:rPr>
        <w:t xml:space="preserve">high quality </w:t>
      </w:r>
      <w:r w:rsidRPr="00C07C06">
        <w:rPr>
          <w:rFonts w:ascii="Arial" w:hAnsi="Arial" w:cs="Arial"/>
          <w:sz w:val="20"/>
          <w:szCs w:val="20"/>
        </w:rPr>
        <w:t xml:space="preserve">professional reports and </w:t>
      </w:r>
      <w:r w:rsidR="00D53023" w:rsidRPr="00C07C06">
        <w:rPr>
          <w:rFonts w:ascii="Arial" w:hAnsi="Arial" w:cs="Arial"/>
          <w:sz w:val="20"/>
          <w:szCs w:val="20"/>
        </w:rPr>
        <w:t>making</w:t>
      </w:r>
      <w:r w:rsidRPr="00C07C06">
        <w:rPr>
          <w:rFonts w:ascii="Arial" w:hAnsi="Arial" w:cs="Arial"/>
          <w:sz w:val="20"/>
          <w:szCs w:val="20"/>
        </w:rPr>
        <w:t xml:space="preserve"> presentations of your work for a given audience</w:t>
      </w:r>
      <w:r w:rsidR="009529CA" w:rsidRPr="00C07C06">
        <w:rPr>
          <w:rFonts w:ascii="Arial" w:hAnsi="Arial" w:cs="Arial"/>
          <w:sz w:val="20"/>
          <w:szCs w:val="20"/>
        </w:rPr>
        <w:t xml:space="preserve">. </w:t>
      </w:r>
    </w:p>
    <w:p w14:paraId="403AE7CA" w14:textId="57E38061" w:rsidR="00AA4A3F" w:rsidRDefault="006C0C78" w:rsidP="007F0DE4">
      <w:pPr>
        <w:pStyle w:val="ListParagraph"/>
        <w:numPr>
          <w:ilvl w:val="0"/>
          <w:numId w:val="23"/>
        </w:numPr>
        <w:autoSpaceDE w:val="0"/>
        <w:autoSpaceDN w:val="0"/>
        <w:adjustRightInd w:val="0"/>
        <w:spacing w:after="0" w:line="240" w:lineRule="auto"/>
        <w:ind w:left="360"/>
        <w:rPr>
          <w:rFonts w:ascii="Arial" w:hAnsi="Arial" w:cs="Arial"/>
          <w:sz w:val="20"/>
          <w:szCs w:val="20"/>
        </w:rPr>
      </w:pPr>
      <w:r w:rsidRPr="00C07C06">
        <w:rPr>
          <w:rFonts w:ascii="Arial" w:hAnsi="Arial" w:cs="Arial"/>
          <w:sz w:val="20"/>
          <w:szCs w:val="20"/>
        </w:rPr>
        <w:t>manag</w:t>
      </w:r>
      <w:r w:rsidR="00C07C06">
        <w:rPr>
          <w:rFonts w:ascii="Arial" w:hAnsi="Arial" w:cs="Arial"/>
          <w:sz w:val="20"/>
          <w:szCs w:val="20"/>
        </w:rPr>
        <w:t>ing</w:t>
      </w:r>
      <w:r w:rsidRPr="00C07C06">
        <w:rPr>
          <w:rFonts w:ascii="Arial" w:hAnsi="Arial" w:cs="Arial"/>
          <w:sz w:val="20"/>
          <w:szCs w:val="20"/>
        </w:rPr>
        <w:t xml:space="preserve"> time, resolv</w:t>
      </w:r>
      <w:r w:rsidR="00C07C06">
        <w:rPr>
          <w:rFonts w:ascii="Arial" w:hAnsi="Arial" w:cs="Arial"/>
          <w:sz w:val="20"/>
          <w:szCs w:val="20"/>
        </w:rPr>
        <w:t>ing</w:t>
      </w:r>
      <w:r w:rsidRPr="00C07C06">
        <w:rPr>
          <w:rFonts w:ascii="Arial" w:hAnsi="Arial" w:cs="Arial"/>
          <w:sz w:val="20"/>
          <w:szCs w:val="20"/>
        </w:rPr>
        <w:t xml:space="preserve"> possible </w:t>
      </w:r>
      <w:r w:rsidR="00D53023" w:rsidRPr="00C07C06">
        <w:rPr>
          <w:rFonts w:ascii="Arial" w:hAnsi="Arial" w:cs="Arial"/>
          <w:sz w:val="20"/>
          <w:szCs w:val="20"/>
        </w:rPr>
        <w:t>conflict,</w:t>
      </w:r>
      <w:r w:rsidRPr="00C07C06">
        <w:rPr>
          <w:rFonts w:ascii="Arial" w:hAnsi="Arial" w:cs="Arial"/>
          <w:sz w:val="20"/>
          <w:szCs w:val="20"/>
        </w:rPr>
        <w:t xml:space="preserve"> and work</w:t>
      </w:r>
      <w:r w:rsidR="00C07C06">
        <w:rPr>
          <w:rFonts w:ascii="Arial" w:hAnsi="Arial" w:cs="Arial"/>
          <w:sz w:val="20"/>
          <w:szCs w:val="20"/>
        </w:rPr>
        <w:t>ing</w:t>
      </w:r>
      <w:r w:rsidRPr="00C07C06">
        <w:rPr>
          <w:rFonts w:ascii="Arial" w:hAnsi="Arial" w:cs="Arial"/>
          <w:sz w:val="20"/>
          <w:szCs w:val="20"/>
        </w:rPr>
        <w:t xml:space="preserve"> productively in teams, toward a common goal. </w:t>
      </w:r>
    </w:p>
    <w:p w14:paraId="17A57840" w14:textId="77777777" w:rsidR="00716F73" w:rsidRDefault="00716F73" w:rsidP="00716F73">
      <w:pPr>
        <w:autoSpaceDE w:val="0"/>
        <w:autoSpaceDN w:val="0"/>
        <w:adjustRightInd w:val="0"/>
        <w:spacing w:after="0" w:line="240" w:lineRule="auto"/>
        <w:rPr>
          <w:rFonts w:ascii="Arial" w:hAnsi="Arial" w:cs="Arial"/>
          <w:sz w:val="20"/>
          <w:szCs w:val="20"/>
        </w:rPr>
      </w:pPr>
    </w:p>
    <w:p w14:paraId="1A1F4722" w14:textId="77777777" w:rsidR="00716F73" w:rsidRPr="00716F73" w:rsidRDefault="00716F73" w:rsidP="00716F73">
      <w:pPr>
        <w:autoSpaceDE w:val="0"/>
        <w:autoSpaceDN w:val="0"/>
        <w:adjustRightInd w:val="0"/>
        <w:spacing w:after="0" w:line="240" w:lineRule="auto"/>
        <w:rPr>
          <w:rFonts w:ascii="Arial" w:hAnsi="Arial" w:cs="Arial"/>
          <w:sz w:val="20"/>
          <w:szCs w:val="20"/>
        </w:rPr>
      </w:pPr>
    </w:p>
    <w:p w14:paraId="63F26820" w14:textId="77777777" w:rsidR="003E65B0" w:rsidRDefault="003E65B0" w:rsidP="007F0DE4">
      <w:pPr>
        <w:autoSpaceDE w:val="0"/>
        <w:autoSpaceDN w:val="0"/>
        <w:adjustRightInd w:val="0"/>
        <w:spacing w:after="0" w:line="240" w:lineRule="auto"/>
        <w:rPr>
          <w:rFonts w:ascii="Arial" w:hAnsi="Arial" w:cs="Arial"/>
          <w:b/>
          <w:bCs/>
          <w:color w:val="00B050"/>
          <w:sz w:val="20"/>
          <w:szCs w:val="20"/>
        </w:rPr>
      </w:pPr>
    </w:p>
    <w:p w14:paraId="55FECF22" w14:textId="74405B10" w:rsidR="00815DE5" w:rsidRPr="00815DE5" w:rsidRDefault="00815DE5" w:rsidP="007F0DE4">
      <w:pPr>
        <w:autoSpaceDE w:val="0"/>
        <w:autoSpaceDN w:val="0"/>
        <w:adjustRightInd w:val="0"/>
        <w:spacing w:after="0" w:line="240" w:lineRule="auto"/>
        <w:rPr>
          <w:rFonts w:ascii="Arial" w:hAnsi="Arial" w:cs="Arial"/>
          <w:b/>
          <w:bCs/>
          <w:color w:val="00B050"/>
          <w:sz w:val="20"/>
          <w:szCs w:val="20"/>
        </w:rPr>
      </w:pPr>
      <w:r w:rsidRPr="00815DE5">
        <w:rPr>
          <w:rFonts w:ascii="Arial" w:hAnsi="Arial" w:cs="Arial"/>
          <w:b/>
          <w:bCs/>
          <w:color w:val="00B050"/>
          <w:sz w:val="20"/>
          <w:szCs w:val="20"/>
        </w:rPr>
        <w:lastRenderedPageBreak/>
        <w:t xml:space="preserve">What is the teaching style of the class? </w:t>
      </w:r>
    </w:p>
    <w:p w14:paraId="2EDAF445" w14:textId="2896AAFD" w:rsidR="007F0DE4" w:rsidRDefault="009529CA" w:rsidP="007F0DE4">
      <w:pPr>
        <w:autoSpaceDE w:val="0"/>
        <w:autoSpaceDN w:val="0"/>
        <w:adjustRightInd w:val="0"/>
        <w:spacing w:after="0" w:line="240" w:lineRule="auto"/>
        <w:rPr>
          <w:rFonts w:ascii="Arial" w:hAnsi="Arial" w:cs="Arial"/>
          <w:sz w:val="20"/>
          <w:szCs w:val="20"/>
        </w:rPr>
      </w:pPr>
      <w:r w:rsidRPr="00630A17">
        <w:rPr>
          <w:rFonts w:ascii="Arial" w:hAnsi="Arial" w:cs="Arial"/>
          <w:sz w:val="20"/>
          <w:szCs w:val="20"/>
        </w:rPr>
        <w:t xml:space="preserve">Emphasis is given </w:t>
      </w:r>
      <w:r w:rsidR="00716F73" w:rsidRPr="00630A17">
        <w:rPr>
          <w:rFonts w:ascii="Arial" w:hAnsi="Arial" w:cs="Arial"/>
          <w:sz w:val="20"/>
          <w:szCs w:val="20"/>
        </w:rPr>
        <w:t>to</w:t>
      </w:r>
      <w:r w:rsidRPr="00630A17">
        <w:rPr>
          <w:rFonts w:ascii="Arial" w:hAnsi="Arial" w:cs="Arial"/>
          <w:sz w:val="20"/>
          <w:szCs w:val="20"/>
        </w:rPr>
        <w:t xml:space="preserve"> active learning. </w:t>
      </w:r>
      <w:r w:rsidR="00665801" w:rsidRPr="00630A17">
        <w:rPr>
          <w:rFonts w:ascii="Arial" w:hAnsi="Arial" w:cs="Arial"/>
          <w:sz w:val="20"/>
          <w:szCs w:val="20"/>
        </w:rPr>
        <w:t>Basic principles are introduced, first.</w:t>
      </w:r>
      <w:r w:rsidR="00915CAE">
        <w:rPr>
          <w:rFonts w:ascii="Arial" w:hAnsi="Arial" w:cs="Arial"/>
          <w:sz w:val="20"/>
          <w:szCs w:val="20"/>
        </w:rPr>
        <w:t xml:space="preserve"> </w:t>
      </w:r>
      <w:r w:rsidR="00665801" w:rsidRPr="00630A17">
        <w:rPr>
          <w:rFonts w:ascii="Arial" w:hAnsi="Arial" w:cs="Arial"/>
          <w:sz w:val="20"/>
          <w:szCs w:val="20"/>
        </w:rPr>
        <w:t>Then you</w:t>
      </w:r>
      <w:r w:rsidRPr="00630A17">
        <w:rPr>
          <w:rFonts w:ascii="Arial" w:hAnsi="Arial" w:cs="Arial"/>
          <w:sz w:val="20"/>
          <w:szCs w:val="20"/>
        </w:rPr>
        <w:t xml:space="preserve"> are</w:t>
      </w:r>
      <w:r w:rsidR="009600B8">
        <w:rPr>
          <w:rFonts w:ascii="Arial" w:hAnsi="Arial" w:cs="Arial"/>
          <w:sz w:val="20"/>
          <w:szCs w:val="20"/>
        </w:rPr>
        <w:t xml:space="preserve"> </w:t>
      </w:r>
      <w:r w:rsidR="007F0DE4" w:rsidRPr="003975B5">
        <w:rPr>
          <w:rFonts w:ascii="Arial" w:hAnsi="Arial" w:cs="Arial"/>
          <w:sz w:val="20"/>
          <w:szCs w:val="20"/>
        </w:rPr>
        <w:t>encouraged and expected to actively contribute and enhance the learning process in class.</w:t>
      </w:r>
      <w:r w:rsidR="00915CAE">
        <w:rPr>
          <w:rFonts w:ascii="Arial" w:hAnsi="Arial" w:cs="Arial"/>
          <w:sz w:val="20"/>
          <w:szCs w:val="20"/>
        </w:rPr>
        <w:t xml:space="preserve"> </w:t>
      </w:r>
    </w:p>
    <w:p w14:paraId="1A19684E" w14:textId="5BC3474F" w:rsidR="00B9670C" w:rsidRDefault="00B9670C" w:rsidP="007F0DE4">
      <w:pPr>
        <w:autoSpaceDE w:val="0"/>
        <w:autoSpaceDN w:val="0"/>
        <w:adjustRightInd w:val="0"/>
        <w:spacing w:after="0" w:line="240" w:lineRule="auto"/>
        <w:rPr>
          <w:rFonts w:ascii="Arial" w:hAnsi="Arial" w:cs="Arial"/>
          <w:sz w:val="20"/>
          <w:szCs w:val="20"/>
        </w:rPr>
      </w:pPr>
    </w:p>
    <w:p w14:paraId="508C510F" w14:textId="77777777" w:rsidR="00B9670C" w:rsidRPr="00BF705F" w:rsidRDefault="00B9670C" w:rsidP="00B9670C">
      <w:pPr>
        <w:autoSpaceDE w:val="0"/>
        <w:autoSpaceDN w:val="0"/>
        <w:adjustRightInd w:val="0"/>
        <w:spacing w:after="0" w:line="240" w:lineRule="auto"/>
        <w:rPr>
          <w:rFonts w:ascii="Arial" w:hAnsi="Arial" w:cs="Arial"/>
          <w:b/>
          <w:bCs/>
          <w:color w:val="00B050"/>
          <w:sz w:val="20"/>
          <w:szCs w:val="20"/>
        </w:rPr>
      </w:pPr>
      <w:r w:rsidRPr="00FB3B4C">
        <w:rPr>
          <w:rFonts w:ascii="Arial" w:hAnsi="Arial" w:cs="Arial"/>
          <w:b/>
          <w:bCs/>
          <w:color w:val="0070C0"/>
          <w:sz w:val="20"/>
          <w:szCs w:val="20"/>
        </w:rPr>
        <w:t>Note:</w:t>
      </w:r>
      <w:r>
        <w:rPr>
          <w:rFonts w:ascii="Arial" w:hAnsi="Arial" w:cs="Arial"/>
          <w:color w:val="000000" w:themeColor="text1"/>
          <w:sz w:val="20"/>
          <w:szCs w:val="20"/>
        </w:rPr>
        <w:t xml:space="preserve"> It is not feasible to follow a steady weekly pattern of assignments and submissions in this class. For this reason, make sure to have your notifications activated on Canvas and make sure to check your Illinois e-mail. I post weekly summaries and reminders at the end of each week, so that you are always up to speed. </w:t>
      </w:r>
    </w:p>
    <w:p w14:paraId="72966322" w14:textId="77777777" w:rsidR="00915CAE" w:rsidRDefault="00915CAE" w:rsidP="00F77E6C">
      <w:pPr>
        <w:autoSpaceDE w:val="0"/>
        <w:autoSpaceDN w:val="0"/>
        <w:adjustRightInd w:val="0"/>
        <w:spacing w:after="0" w:line="240" w:lineRule="auto"/>
        <w:rPr>
          <w:rFonts w:ascii="Arial" w:hAnsi="Arial" w:cs="Arial"/>
          <w:b/>
          <w:bCs/>
          <w:color w:val="00B050"/>
          <w:sz w:val="20"/>
          <w:szCs w:val="20"/>
        </w:rPr>
      </w:pPr>
    </w:p>
    <w:p w14:paraId="5D4B76A9" w14:textId="66AAA62E" w:rsidR="00F77E6C" w:rsidRPr="003975B5" w:rsidRDefault="00F77E6C" w:rsidP="00F77E6C">
      <w:pPr>
        <w:autoSpaceDE w:val="0"/>
        <w:autoSpaceDN w:val="0"/>
        <w:adjustRightInd w:val="0"/>
        <w:spacing w:after="0" w:line="240" w:lineRule="auto"/>
        <w:rPr>
          <w:rFonts w:ascii="Arial" w:hAnsi="Arial" w:cs="Arial"/>
          <w:sz w:val="20"/>
          <w:szCs w:val="20"/>
        </w:rPr>
      </w:pPr>
      <w:r w:rsidRPr="001E5349">
        <w:rPr>
          <w:rFonts w:ascii="Arial" w:hAnsi="Arial" w:cs="Arial"/>
          <w:b/>
          <w:bCs/>
          <w:color w:val="00B050"/>
          <w:sz w:val="20"/>
          <w:szCs w:val="20"/>
        </w:rPr>
        <w:t>Prerequisite</w:t>
      </w:r>
      <w:r w:rsidR="00E301D5" w:rsidRPr="001E5349">
        <w:rPr>
          <w:rFonts w:ascii="Arial" w:hAnsi="Arial" w:cs="Arial"/>
          <w:b/>
          <w:bCs/>
          <w:color w:val="00B050"/>
          <w:sz w:val="20"/>
          <w:szCs w:val="20"/>
        </w:rPr>
        <w:t>s</w:t>
      </w:r>
      <w:r w:rsidRPr="001E5349">
        <w:rPr>
          <w:rFonts w:ascii="Arial" w:hAnsi="Arial" w:cs="Arial"/>
          <w:color w:val="00B050"/>
          <w:sz w:val="20"/>
          <w:szCs w:val="20"/>
        </w:rPr>
        <w:t>:</w:t>
      </w:r>
      <w:r w:rsidR="00C10316">
        <w:rPr>
          <w:rFonts w:ascii="Arial" w:hAnsi="Arial" w:cs="Arial"/>
          <w:sz w:val="20"/>
          <w:szCs w:val="20"/>
        </w:rPr>
        <w:t xml:space="preserve"> </w:t>
      </w:r>
      <w:r w:rsidR="00B618A9" w:rsidRPr="00B618A9">
        <w:rPr>
          <w:rFonts w:ascii="Arial" w:hAnsi="Arial" w:cs="Arial"/>
          <w:sz w:val="20"/>
          <w:szCs w:val="20"/>
        </w:rPr>
        <w:t>CEE 331 or equivalent; CEE 202 or equivalent</w:t>
      </w:r>
      <w:r w:rsidR="00716F73">
        <w:rPr>
          <w:rFonts w:ascii="Arial" w:hAnsi="Arial" w:cs="Arial"/>
          <w:sz w:val="20"/>
          <w:szCs w:val="20"/>
        </w:rPr>
        <w:t xml:space="preserve"> (</w:t>
      </w:r>
      <w:r w:rsidR="00CD268E" w:rsidRPr="001E5349">
        <w:rPr>
          <w:rFonts w:ascii="Arial" w:hAnsi="Arial" w:cs="Arial"/>
          <w:sz w:val="20"/>
          <w:szCs w:val="20"/>
        </w:rPr>
        <w:t>basic</w:t>
      </w:r>
      <w:r w:rsidR="002512F4" w:rsidRPr="001E5349">
        <w:rPr>
          <w:rFonts w:ascii="Arial" w:hAnsi="Arial" w:cs="Arial"/>
          <w:sz w:val="20"/>
          <w:szCs w:val="20"/>
        </w:rPr>
        <w:t xml:space="preserve"> understanding of</w:t>
      </w:r>
      <w:r w:rsidR="00CD268E" w:rsidRPr="001E5349">
        <w:rPr>
          <w:rFonts w:ascii="Arial" w:hAnsi="Arial" w:cs="Arial"/>
          <w:sz w:val="20"/>
          <w:szCs w:val="20"/>
        </w:rPr>
        <w:t xml:space="preserve"> probability and statistics </w:t>
      </w:r>
      <w:r w:rsidR="006773EB" w:rsidRPr="001E5349">
        <w:rPr>
          <w:rFonts w:ascii="Arial" w:hAnsi="Arial" w:cs="Arial"/>
          <w:sz w:val="20"/>
          <w:szCs w:val="20"/>
        </w:rPr>
        <w:t>is assumed</w:t>
      </w:r>
      <w:r w:rsidR="00716F73">
        <w:rPr>
          <w:rFonts w:ascii="Arial" w:hAnsi="Arial" w:cs="Arial"/>
          <w:sz w:val="20"/>
          <w:szCs w:val="20"/>
        </w:rPr>
        <w:t>)</w:t>
      </w:r>
      <w:r w:rsidR="006773EB" w:rsidRPr="001E5349">
        <w:rPr>
          <w:rFonts w:ascii="Arial" w:hAnsi="Arial" w:cs="Arial"/>
          <w:sz w:val="20"/>
          <w:szCs w:val="20"/>
        </w:rPr>
        <w:t>.</w:t>
      </w:r>
    </w:p>
    <w:p w14:paraId="33142B4E" w14:textId="77777777" w:rsidR="00933EB6" w:rsidRPr="003975B5" w:rsidRDefault="00933EB6" w:rsidP="00D67F48">
      <w:pPr>
        <w:autoSpaceDE w:val="0"/>
        <w:autoSpaceDN w:val="0"/>
        <w:adjustRightInd w:val="0"/>
        <w:spacing w:after="0" w:line="240" w:lineRule="auto"/>
        <w:rPr>
          <w:rFonts w:ascii="Arial" w:hAnsi="Arial" w:cs="Arial"/>
          <w:b/>
          <w:bCs/>
          <w:sz w:val="20"/>
          <w:szCs w:val="20"/>
        </w:rPr>
      </w:pPr>
    </w:p>
    <w:p w14:paraId="72D31F76" w14:textId="3C08A03F" w:rsidR="00F172F6" w:rsidRDefault="00F172F6" w:rsidP="00F172F6">
      <w:pPr>
        <w:pStyle w:val="Heading2"/>
      </w:pPr>
      <w:bookmarkStart w:id="1" w:name="_Ref142652107"/>
      <w:r>
        <w:t>Study materials and equipment</w:t>
      </w:r>
      <w:bookmarkEnd w:id="1"/>
    </w:p>
    <w:p w14:paraId="27CE171E" w14:textId="17DBDEFD" w:rsidR="00F77E6C" w:rsidRDefault="00E301D5" w:rsidP="00D67F48">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Class</w:t>
      </w:r>
      <w:r w:rsidR="00F77E6C" w:rsidRPr="00F874CA">
        <w:rPr>
          <w:rFonts w:ascii="Arial" w:hAnsi="Arial" w:cs="Arial"/>
          <w:b/>
          <w:bCs/>
          <w:color w:val="00B050"/>
          <w:sz w:val="20"/>
          <w:szCs w:val="20"/>
        </w:rPr>
        <w:t xml:space="preserve"> Notes</w:t>
      </w:r>
      <w:r w:rsidR="00F77E6C" w:rsidRPr="00F874CA">
        <w:rPr>
          <w:rFonts w:ascii="Arial" w:hAnsi="Arial" w:cs="Arial"/>
          <w:color w:val="00B050"/>
          <w:sz w:val="20"/>
          <w:szCs w:val="20"/>
        </w:rPr>
        <w:t xml:space="preserve">: </w:t>
      </w:r>
      <w:r w:rsidR="00D47F6C" w:rsidRPr="003975B5">
        <w:rPr>
          <w:rFonts w:ascii="Arial" w:hAnsi="Arial" w:cs="Arial"/>
          <w:sz w:val="20"/>
          <w:szCs w:val="20"/>
        </w:rPr>
        <w:t xml:space="preserve">Lectures </w:t>
      </w:r>
      <w:r w:rsidR="00E6417D" w:rsidRPr="003975B5">
        <w:rPr>
          <w:rFonts w:ascii="Arial" w:hAnsi="Arial" w:cs="Arial"/>
          <w:sz w:val="20"/>
          <w:szCs w:val="20"/>
        </w:rPr>
        <w:t>slides</w:t>
      </w:r>
      <w:r w:rsidR="00D47F6C" w:rsidRPr="003975B5">
        <w:rPr>
          <w:rFonts w:ascii="Arial" w:hAnsi="Arial" w:cs="Arial"/>
          <w:sz w:val="20"/>
          <w:szCs w:val="20"/>
        </w:rPr>
        <w:t xml:space="preserve"> will be available on </w:t>
      </w:r>
      <w:r w:rsidR="006773EB">
        <w:rPr>
          <w:rFonts w:ascii="Arial" w:hAnsi="Arial" w:cs="Arial"/>
          <w:sz w:val="20"/>
          <w:szCs w:val="20"/>
        </w:rPr>
        <w:t>Canvas</w:t>
      </w:r>
      <w:r w:rsidR="002253D2">
        <w:rPr>
          <w:rFonts w:ascii="Arial" w:hAnsi="Arial" w:cs="Arial"/>
          <w:sz w:val="20"/>
          <w:szCs w:val="20"/>
        </w:rPr>
        <w:t xml:space="preserve">, along with class lecture notes and worksheets. </w:t>
      </w:r>
    </w:p>
    <w:p w14:paraId="73E083EE" w14:textId="77777777" w:rsidR="00B9670C" w:rsidRDefault="00B9670C" w:rsidP="00D67F48">
      <w:pPr>
        <w:autoSpaceDE w:val="0"/>
        <w:autoSpaceDN w:val="0"/>
        <w:adjustRightInd w:val="0"/>
        <w:spacing w:after="0" w:line="240" w:lineRule="auto"/>
        <w:rPr>
          <w:rFonts w:ascii="Arial" w:hAnsi="Arial" w:cs="Arial"/>
          <w:sz w:val="20"/>
          <w:szCs w:val="20"/>
        </w:rPr>
      </w:pPr>
    </w:p>
    <w:p w14:paraId="113FDD67" w14:textId="5D8F330B" w:rsidR="00C71D3D" w:rsidRPr="00427B09" w:rsidRDefault="00427B09" w:rsidP="00C71D3D">
      <w:pPr>
        <w:autoSpaceDE w:val="0"/>
        <w:autoSpaceDN w:val="0"/>
        <w:adjustRightInd w:val="0"/>
        <w:spacing w:after="0" w:line="240" w:lineRule="auto"/>
        <w:rPr>
          <w:rFonts w:ascii="Arial" w:hAnsi="Arial" w:cs="Arial"/>
          <w:sz w:val="20"/>
          <w:szCs w:val="20"/>
        </w:rPr>
      </w:pPr>
      <w:r>
        <w:rPr>
          <w:rFonts w:ascii="Arial" w:hAnsi="Arial" w:cs="Arial"/>
          <w:b/>
          <w:bCs/>
          <w:color w:val="00B050"/>
          <w:sz w:val="20"/>
          <w:szCs w:val="20"/>
        </w:rPr>
        <w:t xml:space="preserve">Reference </w:t>
      </w:r>
      <w:r w:rsidR="00C71D3D">
        <w:rPr>
          <w:rFonts w:ascii="Arial" w:hAnsi="Arial" w:cs="Arial"/>
          <w:b/>
          <w:bCs/>
          <w:color w:val="00B050"/>
          <w:sz w:val="20"/>
          <w:szCs w:val="20"/>
        </w:rPr>
        <w:t>Textbook:</w:t>
      </w:r>
      <w:r w:rsidR="00C71D3D" w:rsidRPr="00C71D3D">
        <w:t xml:space="preserve"> </w:t>
      </w:r>
      <w:r w:rsidR="00F6760A" w:rsidRPr="00F6760A">
        <w:rPr>
          <w:rFonts w:ascii="Arial" w:hAnsi="Arial" w:cs="Arial"/>
          <w:sz w:val="20"/>
          <w:szCs w:val="20"/>
        </w:rPr>
        <w:t>K</w:t>
      </w:r>
      <w:r w:rsidR="00F6760A">
        <w:rPr>
          <w:rFonts w:ascii="Arial" w:hAnsi="Arial" w:cs="Arial"/>
          <w:sz w:val="20"/>
          <w:szCs w:val="20"/>
        </w:rPr>
        <w:t>.</w:t>
      </w:r>
      <w:r w:rsidR="00F6760A" w:rsidRPr="00F6760A">
        <w:rPr>
          <w:rFonts w:ascii="Arial" w:hAnsi="Arial" w:cs="Arial"/>
          <w:sz w:val="20"/>
          <w:szCs w:val="20"/>
        </w:rPr>
        <w:t xml:space="preserve"> B. Schnelle, Jr.</w:t>
      </w:r>
      <w:r w:rsidR="00F6760A">
        <w:rPr>
          <w:rFonts w:ascii="Arial" w:hAnsi="Arial" w:cs="Arial"/>
          <w:sz w:val="20"/>
          <w:szCs w:val="20"/>
        </w:rPr>
        <w:t>,</w:t>
      </w:r>
      <w:r w:rsidR="00F6760A" w:rsidRPr="00F6760A">
        <w:rPr>
          <w:rFonts w:ascii="Arial" w:hAnsi="Arial" w:cs="Arial"/>
          <w:sz w:val="20"/>
          <w:szCs w:val="20"/>
        </w:rPr>
        <w:t>R</w:t>
      </w:r>
      <w:r w:rsidR="00F6760A">
        <w:rPr>
          <w:rFonts w:ascii="Arial" w:hAnsi="Arial" w:cs="Arial"/>
          <w:sz w:val="20"/>
          <w:szCs w:val="20"/>
        </w:rPr>
        <w:t>.</w:t>
      </w:r>
      <w:r w:rsidR="00F6760A" w:rsidRPr="00F6760A">
        <w:rPr>
          <w:rFonts w:ascii="Arial" w:hAnsi="Arial" w:cs="Arial"/>
          <w:sz w:val="20"/>
          <w:szCs w:val="20"/>
        </w:rPr>
        <w:t xml:space="preserve"> F. Dunn</w:t>
      </w:r>
      <w:r>
        <w:rPr>
          <w:rFonts w:ascii="Arial" w:hAnsi="Arial" w:cs="Arial"/>
          <w:sz w:val="20"/>
          <w:szCs w:val="20"/>
        </w:rPr>
        <w:t xml:space="preserve">, </w:t>
      </w:r>
      <w:r w:rsidR="00F6760A" w:rsidRPr="00F6760A">
        <w:rPr>
          <w:rFonts w:ascii="Arial" w:hAnsi="Arial" w:cs="Arial"/>
          <w:sz w:val="20"/>
          <w:szCs w:val="20"/>
        </w:rPr>
        <w:t>M</w:t>
      </w:r>
      <w:r w:rsidR="00F6760A">
        <w:rPr>
          <w:rFonts w:ascii="Arial" w:hAnsi="Arial" w:cs="Arial"/>
          <w:sz w:val="20"/>
          <w:szCs w:val="20"/>
        </w:rPr>
        <w:t xml:space="preserve">. </w:t>
      </w:r>
      <w:r w:rsidR="00F6760A" w:rsidRPr="00F6760A">
        <w:rPr>
          <w:rFonts w:ascii="Arial" w:hAnsi="Arial" w:cs="Arial"/>
          <w:sz w:val="20"/>
          <w:szCs w:val="20"/>
        </w:rPr>
        <w:t>E</w:t>
      </w:r>
      <w:r w:rsidR="00F6760A">
        <w:rPr>
          <w:rFonts w:ascii="Arial" w:hAnsi="Arial" w:cs="Arial"/>
          <w:sz w:val="20"/>
          <w:szCs w:val="20"/>
        </w:rPr>
        <w:t>.</w:t>
      </w:r>
      <w:r w:rsidR="00F6760A" w:rsidRPr="00F6760A">
        <w:rPr>
          <w:rFonts w:ascii="Arial" w:hAnsi="Arial" w:cs="Arial"/>
          <w:sz w:val="20"/>
          <w:szCs w:val="20"/>
        </w:rPr>
        <w:t xml:space="preserve"> Ternes</w:t>
      </w:r>
      <w:r w:rsidR="00F6760A">
        <w:rPr>
          <w:rFonts w:ascii="Arial" w:hAnsi="Arial" w:cs="Arial"/>
          <w:sz w:val="20"/>
          <w:szCs w:val="20"/>
        </w:rPr>
        <w:t xml:space="preserve"> (2016). </w:t>
      </w:r>
      <w:r w:rsidR="00C71D3D" w:rsidRPr="00F6760A">
        <w:rPr>
          <w:rFonts w:ascii="Arial" w:hAnsi="Arial" w:cs="Arial"/>
          <w:i/>
          <w:iCs/>
          <w:sz w:val="20"/>
          <w:szCs w:val="20"/>
        </w:rPr>
        <w:t>Air Pollution</w:t>
      </w:r>
      <w:r w:rsidR="00F6760A" w:rsidRPr="00F6760A">
        <w:rPr>
          <w:rFonts w:ascii="Arial" w:hAnsi="Arial" w:cs="Arial"/>
          <w:i/>
          <w:iCs/>
          <w:sz w:val="20"/>
          <w:szCs w:val="20"/>
        </w:rPr>
        <w:t xml:space="preserve"> </w:t>
      </w:r>
      <w:r w:rsidR="00C71D3D" w:rsidRPr="00F6760A">
        <w:rPr>
          <w:rFonts w:ascii="Arial" w:hAnsi="Arial" w:cs="Arial"/>
          <w:i/>
          <w:iCs/>
          <w:sz w:val="20"/>
          <w:szCs w:val="20"/>
        </w:rPr>
        <w:t>Control</w:t>
      </w:r>
      <w:r w:rsidR="00F6760A" w:rsidRPr="00F6760A">
        <w:rPr>
          <w:rFonts w:ascii="Arial" w:hAnsi="Arial" w:cs="Arial"/>
          <w:i/>
          <w:iCs/>
          <w:sz w:val="20"/>
          <w:szCs w:val="20"/>
        </w:rPr>
        <w:t xml:space="preserve">, </w:t>
      </w:r>
      <w:r w:rsidR="00C71D3D" w:rsidRPr="00F6760A">
        <w:rPr>
          <w:rFonts w:ascii="Arial" w:hAnsi="Arial" w:cs="Arial"/>
          <w:i/>
          <w:iCs/>
          <w:sz w:val="20"/>
          <w:szCs w:val="20"/>
        </w:rPr>
        <w:t>Technology</w:t>
      </w:r>
      <w:r w:rsidR="00F6760A">
        <w:rPr>
          <w:rFonts w:ascii="Arial" w:hAnsi="Arial" w:cs="Arial"/>
          <w:i/>
          <w:iCs/>
          <w:sz w:val="20"/>
          <w:szCs w:val="20"/>
        </w:rPr>
        <w:t xml:space="preserve"> </w:t>
      </w:r>
      <w:r w:rsidR="00C71D3D" w:rsidRPr="00F6760A">
        <w:rPr>
          <w:rFonts w:ascii="Arial" w:hAnsi="Arial" w:cs="Arial"/>
          <w:i/>
          <w:iCs/>
          <w:sz w:val="20"/>
          <w:szCs w:val="20"/>
        </w:rPr>
        <w:t>Handbook</w:t>
      </w:r>
      <w:r w:rsidR="00F6760A">
        <w:rPr>
          <w:rFonts w:ascii="Arial" w:hAnsi="Arial" w:cs="Arial"/>
          <w:sz w:val="20"/>
          <w:szCs w:val="20"/>
        </w:rPr>
        <w:t xml:space="preserve">, </w:t>
      </w:r>
      <w:r w:rsidR="00C71D3D" w:rsidRPr="00F6760A">
        <w:rPr>
          <w:rFonts w:ascii="Arial" w:hAnsi="Arial" w:cs="Arial"/>
          <w:sz w:val="20"/>
          <w:szCs w:val="20"/>
        </w:rPr>
        <w:t>Second Edition</w:t>
      </w:r>
      <w:r w:rsidR="00F6760A">
        <w:rPr>
          <w:rFonts w:ascii="Arial" w:hAnsi="Arial" w:cs="Arial"/>
          <w:sz w:val="20"/>
          <w:szCs w:val="20"/>
        </w:rPr>
        <w:t xml:space="preserve">, CRC Press. </w:t>
      </w:r>
      <w:r w:rsidR="000772B8">
        <w:rPr>
          <w:rFonts w:ascii="Arial" w:hAnsi="Arial" w:cs="Arial"/>
          <w:sz w:val="20"/>
          <w:szCs w:val="20"/>
        </w:rPr>
        <w:t>(</w:t>
      </w:r>
      <w:r w:rsidR="000772B8" w:rsidRPr="000772B8">
        <w:rPr>
          <w:rFonts w:ascii="Arial" w:hAnsi="Arial" w:cs="Arial"/>
          <w:sz w:val="20"/>
          <w:szCs w:val="20"/>
        </w:rPr>
        <w:t xml:space="preserve">search "Air Pollution Control Technology Handbook" in </w:t>
      </w:r>
      <w:hyperlink r:id="rId12" w:history="1">
        <w:r w:rsidR="000772B8" w:rsidRPr="009A6DD1">
          <w:rPr>
            <w:rStyle w:val="Hyperlink"/>
            <w:rFonts w:ascii="Arial" w:hAnsi="Arial" w:cs="Arial"/>
            <w:sz w:val="20"/>
            <w:szCs w:val="20"/>
          </w:rPr>
          <w:t>https://www.library.illinois.edu/</w:t>
        </w:r>
      </w:hyperlink>
      <w:r w:rsidR="000772B8">
        <w:rPr>
          <w:rFonts w:ascii="Arial" w:hAnsi="Arial" w:cs="Arial"/>
          <w:sz w:val="20"/>
          <w:szCs w:val="20"/>
        </w:rPr>
        <w:t xml:space="preserve"> to get access to an electronic copy of the book through the UoI library).</w:t>
      </w:r>
      <w:r>
        <w:rPr>
          <w:rFonts w:ascii="Arial" w:hAnsi="Arial" w:cs="Arial"/>
          <w:sz w:val="20"/>
          <w:szCs w:val="20"/>
        </w:rPr>
        <w:t xml:space="preserve"> </w:t>
      </w:r>
    </w:p>
    <w:p w14:paraId="689840CF" w14:textId="77777777" w:rsidR="00C71D3D" w:rsidRDefault="00C71D3D" w:rsidP="00787E66">
      <w:pPr>
        <w:autoSpaceDE w:val="0"/>
        <w:autoSpaceDN w:val="0"/>
        <w:adjustRightInd w:val="0"/>
        <w:spacing w:after="0" w:line="240" w:lineRule="auto"/>
        <w:rPr>
          <w:rFonts w:ascii="Arial" w:hAnsi="Arial" w:cs="Arial"/>
          <w:b/>
          <w:bCs/>
          <w:color w:val="00B050"/>
          <w:sz w:val="20"/>
          <w:szCs w:val="20"/>
        </w:rPr>
      </w:pPr>
    </w:p>
    <w:p w14:paraId="14626A8F" w14:textId="5248AC2E" w:rsidR="002C55A7" w:rsidRDefault="001D0DED" w:rsidP="00787E66">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Readings</w:t>
      </w:r>
      <w:r w:rsidR="00F77E6C" w:rsidRPr="003975B5">
        <w:rPr>
          <w:rFonts w:ascii="Arial" w:hAnsi="Arial" w:cs="Arial"/>
          <w:sz w:val="20"/>
          <w:szCs w:val="20"/>
        </w:rPr>
        <w:t>:</w:t>
      </w:r>
      <w:r w:rsidR="00787E66" w:rsidRPr="003975B5">
        <w:rPr>
          <w:rFonts w:ascii="Arial" w:hAnsi="Arial" w:cs="Arial"/>
          <w:sz w:val="20"/>
          <w:szCs w:val="20"/>
        </w:rPr>
        <w:t xml:space="preserve"> </w:t>
      </w:r>
      <w:r w:rsidR="002253D2">
        <w:rPr>
          <w:rFonts w:ascii="Arial" w:hAnsi="Arial" w:cs="Arial"/>
          <w:sz w:val="20"/>
          <w:szCs w:val="20"/>
        </w:rPr>
        <w:t>As listed in the weekly modules on Canvas.</w:t>
      </w:r>
    </w:p>
    <w:p w14:paraId="1E9EB09D" w14:textId="77777777" w:rsidR="0065132E" w:rsidRPr="003975B5" w:rsidRDefault="0065132E" w:rsidP="0065132E">
      <w:pPr>
        <w:autoSpaceDE w:val="0"/>
        <w:autoSpaceDN w:val="0"/>
        <w:adjustRightInd w:val="0"/>
        <w:spacing w:after="0" w:line="240" w:lineRule="auto"/>
        <w:rPr>
          <w:rFonts w:ascii="Arial" w:hAnsi="Arial" w:cs="Arial"/>
          <w:bCs/>
          <w:sz w:val="20"/>
          <w:szCs w:val="20"/>
        </w:rPr>
      </w:pPr>
    </w:p>
    <w:p w14:paraId="48EA4782" w14:textId="1B4E84B1" w:rsidR="00F77E6C" w:rsidRDefault="009E336E" w:rsidP="00114D22">
      <w:pPr>
        <w:autoSpaceDE w:val="0"/>
        <w:autoSpaceDN w:val="0"/>
        <w:adjustRightInd w:val="0"/>
        <w:spacing w:after="0" w:line="240" w:lineRule="auto"/>
        <w:rPr>
          <w:rFonts w:ascii="Arial" w:hAnsi="Arial" w:cs="Arial"/>
          <w:bCs/>
          <w:sz w:val="20"/>
          <w:szCs w:val="20"/>
        </w:rPr>
      </w:pPr>
      <w:r w:rsidRPr="00F874CA">
        <w:rPr>
          <w:rFonts w:ascii="Arial" w:hAnsi="Arial" w:cs="Arial"/>
          <w:b/>
          <w:bCs/>
          <w:color w:val="00B050"/>
          <w:sz w:val="20"/>
          <w:szCs w:val="20"/>
        </w:rPr>
        <w:t>Equipment needed</w:t>
      </w:r>
      <w:r w:rsidR="00F77E6C" w:rsidRPr="00F874CA">
        <w:rPr>
          <w:rFonts w:ascii="Arial" w:hAnsi="Arial" w:cs="Arial"/>
          <w:b/>
          <w:bCs/>
          <w:color w:val="00B050"/>
          <w:sz w:val="20"/>
          <w:szCs w:val="20"/>
        </w:rPr>
        <w:t>:</w:t>
      </w:r>
      <w:r w:rsidR="00787E66" w:rsidRPr="00F874CA">
        <w:rPr>
          <w:rFonts w:ascii="Arial" w:hAnsi="Arial" w:cs="Arial"/>
          <w:b/>
          <w:bCs/>
          <w:color w:val="00B050"/>
          <w:sz w:val="20"/>
          <w:szCs w:val="20"/>
        </w:rPr>
        <w:t xml:space="preserve"> </w:t>
      </w:r>
      <w:r w:rsidRPr="009E336E">
        <w:rPr>
          <w:rFonts w:ascii="Arial" w:hAnsi="Arial" w:cs="Arial"/>
          <w:sz w:val="20"/>
          <w:szCs w:val="20"/>
        </w:rPr>
        <w:t>A laptop having the Windows environment is needed.</w:t>
      </w:r>
      <w:r>
        <w:rPr>
          <w:rFonts w:ascii="Arial" w:hAnsi="Arial" w:cs="Arial"/>
          <w:bCs/>
          <w:sz w:val="20"/>
          <w:szCs w:val="20"/>
        </w:rPr>
        <w:t xml:space="preserve"> The Windows environment is needed because </w:t>
      </w:r>
      <w:r w:rsidR="006773EB">
        <w:rPr>
          <w:rFonts w:ascii="Arial" w:hAnsi="Arial" w:cs="Arial"/>
          <w:bCs/>
          <w:sz w:val="20"/>
          <w:szCs w:val="20"/>
        </w:rPr>
        <w:t>AERMOD</w:t>
      </w:r>
      <w:r>
        <w:rPr>
          <w:rFonts w:ascii="Arial" w:hAnsi="Arial" w:cs="Arial"/>
          <w:bCs/>
          <w:sz w:val="20"/>
          <w:szCs w:val="20"/>
        </w:rPr>
        <w:t xml:space="preserve"> </w:t>
      </w:r>
      <w:r w:rsidR="00F874CA">
        <w:rPr>
          <w:rFonts w:ascii="Arial" w:hAnsi="Arial" w:cs="Arial"/>
          <w:bCs/>
          <w:sz w:val="20"/>
          <w:szCs w:val="20"/>
        </w:rPr>
        <w:t>ha</w:t>
      </w:r>
      <w:r w:rsidR="006773EB">
        <w:rPr>
          <w:rFonts w:ascii="Arial" w:hAnsi="Arial" w:cs="Arial"/>
          <w:bCs/>
          <w:sz w:val="20"/>
          <w:szCs w:val="20"/>
        </w:rPr>
        <w:t>s</w:t>
      </w:r>
      <w:r w:rsidR="00F874CA">
        <w:rPr>
          <w:rFonts w:ascii="Arial" w:hAnsi="Arial" w:cs="Arial"/>
          <w:bCs/>
          <w:sz w:val="20"/>
          <w:szCs w:val="20"/>
        </w:rPr>
        <w:t xml:space="preserve"> been </w:t>
      </w:r>
      <w:r>
        <w:rPr>
          <w:rFonts w:ascii="Arial" w:hAnsi="Arial" w:cs="Arial"/>
          <w:bCs/>
          <w:sz w:val="20"/>
          <w:szCs w:val="20"/>
        </w:rPr>
        <w:t>developed for Windows</w:t>
      </w:r>
      <w:r w:rsidR="0018543C" w:rsidRPr="003975B5">
        <w:rPr>
          <w:rFonts w:ascii="Arial" w:hAnsi="Arial" w:cs="Arial"/>
          <w:bCs/>
          <w:sz w:val="20"/>
          <w:szCs w:val="20"/>
        </w:rPr>
        <w:t xml:space="preserve">. </w:t>
      </w:r>
      <w:r>
        <w:rPr>
          <w:rFonts w:ascii="Arial" w:hAnsi="Arial" w:cs="Arial"/>
          <w:bCs/>
          <w:sz w:val="20"/>
          <w:szCs w:val="20"/>
        </w:rPr>
        <w:t xml:space="preserve">For Apple users, </w:t>
      </w:r>
      <w:r w:rsidR="006773EB">
        <w:rPr>
          <w:rFonts w:ascii="Arial" w:hAnsi="Arial" w:cs="Arial"/>
          <w:bCs/>
          <w:sz w:val="20"/>
          <w:szCs w:val="20"/>
        </w:rPr>
        <w:t>one</w:t>
      </w:r>
      <w:r>
        <w:rPr>
          <w:rFonts w:ascii="Arial" w:hAnsi="Arial" w:cs="Arial"/>
          <w:bCs/>
          <w:sz w:val="20"/>
          <w:szCs w:val="20"/>
        </w:rPr>
        <w:t xml:space="preserve"> option is to install Windows as a second OS on your laptop. The</w:t>
      </w:r>
      <w:r w:rsidR="006773EB">
        <w:rPr>
          <w:rFonts w:ascii="Arial" w:hAnsi="Arial" w:cs="Arial"/>
          <w:bCs/>
          <w:sz w:val="20"/>
          <w:szCs w:val="20"/>
        </w:rPr>
        <w:t xml:space="preserve"> other option is to run AERMOD on</w:t>
      </w:r>
      <w:r>
        <w:rPr>
          <w:rFonts w:ascii="Arial" w:hAnsi="Arial" w:cs="Arial"/>
          <w:bCs/>
          <w:sz w:val="20"/>
          <w:szCs w:val="20"/>
        </w:rPr>
        <w:t xml:space="preserve"> the Engineering Workstations (EWS)</w:t>
      </w:r>
      <w:r w:rsidR="006773EB">
        <w:rPr>
          <w:rFonts w:ascii="Arial" w:hAnsi="Arial" w:cs="Arial"/>
          <w:bCs/>
          <w:sz w:val="20"/>
          <w:szCs w:val="20"/>
        </w:rPr>
        <w:t>, which is possible through Citrix</w:t>
      </w:r>
      <w:r w:rsidR="00587D78">
        <w:rPr>
          <w:rFonts w:ascii="Arial" w:hAnsi="Arial" w:cs="Arial"/>
          <w:bCs/>
          <w:sz w:val="20"/>
          <w:szCs w:val="20"/>
        </w:rPr>
        <w:t>.</w:t>
      </w:r>
      <w:r>
        <w:rPr>
          <w:rFonts w:ascii="Arial" w:hAnsi="Arial" w:cs="Arial"/>
          <w:bCs/>
          <w:sz w:val="20"/>
          <w:szCs w:val="20"/>
        </w:rPr>
        <w:t xml:space="preserve"> </w:t>
      </w:r>
    </w:p>
    <w:p w14:paraId="7BDC0D9F" w14:textId="44038E50" w:rsidR="001F18D6" w:rsidRDefault="001F18D6" w:rsidP="00114D22">
      <w:pPr>
        <w:autoSpaceDE w:val="0"/>
        <w:autoSpaceDN w:val="0"/>
        <w:adjustRightInd w:val="0"/>
        <w:spacing w:after="0" w:line="240" w:lineRule="auto"/>
        <w:rPr>
          <w:rFonts w:ascii="Arial" w:hAnsi="Arial" w:cs="Arial"/>
          <w:bCs/>
          <w:sz w:val="20"/>
          <w:szCs w:val="20"/>
        </w:rPr>
      </w:pPr>
    </w:p>
    <w:p w14:paraId="50CAB607" w14:textId="0B61A31D" w:rsidR="006773EB" w:rsidRDefault="001F18D6" w:rsidP="009B4EAD">
      <w:pPr>
        <w:autoSpaceDE w:val="0"/>
        <w:autoSpaceDN w:val="0"/>
        <w:adjustRightInd w:val="0"/>
        <w:spacing w:after="0" w:line="240" w:lineRule="auto"/>
        <w:rPr>
          <w:rFonts w:ascii="Arial" w:hAnsi="Arial" w:cs="Arial"/>
          <w:sz w:val="20"/>
          <w:szCs w:val="20"/>
        </w:rPr>
      </w:pPr>
      <w:r w:rsidRPr="001F18D6">
        <w:rPr>
          <w:rFonts w:ascii="Arial" w:hAnsi="Arial" w:cs="Arial"/>
          <w:b/>
          <w:bCs/>
          <w:color w:val="00B050"/>
          <w:sz w:val="20"/>
          <w:szCs w:val="20"/>
        </w:rPr>
        <w:t xml:space="preserve">Recording </w:t>
      </w:r>
      <w:r>
        <w:rPr>
          <w:rFonts w:ascii="Arial" w:hAnsi="Arial" w:cs="Arial"/>
          <w:b/>
          <w:bCs/>
          <w:color w:val="00B050"/>
          <w:sz w:val="20"/>
          <w:szCs w:val="20"/>
        </w:rPr>
        <w:t xml:space="preserve">and sharing </w:t>
      </w:r>
      <w:r w:rsidRPr="001F18D6">
        <w:rPr>
          <w:rFonts w:ascii="Arial" w:hAnsi="Arial" w:cs="Arial"/>
          <w:b/>
          <w:bCs/>
          <w:color w:val="00B050"/>
          <w:sz w:val="20"/>
          <w:szCs w:val="20"/>
        </w:rPr>
        <w:t>material</w:t>
      </w:r>
      <w:r>
        <w:rPr>
          <w:rFonts w:ascii="Arial" w:hAnsi="Arial" w:cs="Arial"/>
          <w:b/>
          <w:bCs/>
          <w:color w:val="00B050"/>
          <w:sz w:val="20"/>
          <w:szCs w:val="20"/>
        </w:rPr>
        <w:t xml:space="preserve"> by students: </w:t>
      </w:r>
      <w:r w:rsidRPr="001F18D6">
        <w:rPr>
          <w:rFonts w:ascii="Arial" w:hAnsi="Arial" w:cs="Arial"/>
          <w:sz w:val="20"/>
          <w:szCs w:val="20"/>
        </w:rPr>
        <w:t xml:space="preserve"> </w:t>
      </w:r>
      <w:r>
        <w:rPr>
          <w:rFonts w:ascii="Arial" w:hAnsi="Arial" w:cs="Arial"/>
          <w:sz w:val="20"/>
          <w:szCs w:val="20"/>
        </w:rPr>
        <w:t xml:space="preserve">Recording material </w:t>
      </w:r>
      <w:r w:rsidRPr="001F18D6">
        <w:rPr>
          <w:rFonts w:ascii="Arial" w:hAnsi="Arial" w:cs="Arial"/>
          <w:sz w:val="20"/>
          <w:szCs w:val="20"/>
        </w:rPr>
        <w:t xml:space="preserve">from this course, </w:t>
      </w:r>
      <w:r w:rsidR="00B9670C">
        <w:rPr>
          <w:rFonts w:ascii="Arial" w:hAnsi="Arial" w:cs="Arial"/>
          <w:sz w:val="20"/>
          <w:szCs w:val="20"/>
        </w:rPr>
        <w:t>s</w:t>
      </w:r>
      <w:r w:rsidR="00B9670C" w:rsidRPr="001F18D6">
        <w:rPr>
          <w:rFonts w:ascii="Arial" w:hAnsi="Arial" w:cs="Arial"/>
          <w:sz w:val="20"/>
          <w:szCs w:val="20"/>
        </w:rPr>
        <w:t xml:space="preserve">haring recorded material or posting it online </w:t>
      </w:r>
      <w:r w:rsidRPr="001F18D6">
        <w:rPr>
          <w:rFonts w:ascii="Arial" w:hAnsi="Arial" w:cs="Arial"/>
          <w:sz w:val="20"/>
          <w:szCs w:val="20"/>
        </w:rPr>
        <w:t xml:space="preserve">including lectures, discussions or other activities </w:t>
      </w:r>
      <w:r w:rsidRPr="001F18D6">
        <w:rPr>
          <w:rFonts w:ascii="Arial" w:hAnsi="Arial" w:cs="Arial"/>
          <w:b/>
          <w:bCs/>
          <w:sz w:val="20"/>
          <w:szCs w:val="20"/>
        </w:rPr>
        <w:t>is forbidden</w:t>
      </w:r>
      <w:r w:rsidRPr="001F18D6">
        <w:rPr>
          <w:rFonts w:ascii="Arial" w:hAnsi="Arial" w:cs="Arial"/>
          <w:sz w:val="20"/>
          <w:szCs w:val="20"/>
        </w:rPr>
        <w:t>.</w:t>
      </w:r>
      <w:r w:rsidR="00B9670C">
        <w:rPr>
          <w:rFonts w:ascii="Arial" w:hAnsi="Arial" w:cs="Arial"/>
          <w:sz w:val="20"/>
          <w:szCs w:val="20"/>
        </w:rPr>
        <w:t xml:space="preserve"> </w:t>
      </w:r>
      <w:r w:rsidRPr="001F18D6">
        <w:rPr>
          <w:rFonts w:ascii="Arial" w:hAnsi="Arial" w:cs="Arial"/>
          <w:sz w:val="20"/>
          <w:szCs w:val="20"/>
        </w:rPr>
        <w:t>Any violation of these policies will be forwarded to the Office of Student Conflict Resolution for disciplinary action.</w:t>
      </w:r>
    </w:p>
    <w:p w14:paraId="421E5FF0" w14:textId="77777777" w:rsidR="00EB1614" w:rsidRDefault="00EB1614" w:rsidP="00527794">
      <w:pPr>
        <w:pStyle w:val="Heading2"/>
      </w:pPr>
      <w:bookmarkStart w:id="2" w:name="_Ref142651609"/>
    </w:p>
    <w:p w14:paraId="0D2F2B48" w14:textId="00D68E51" w:rsidR="00F874CA" w:rsidRPr="00F874CA" w:rsidRDefault="00F874CA" w:rsidP="00527794">
      <w:pPr>
        <w:pStyle w:val="Heading2"/>
      </w:pPr>
      <w:bookmarkStart w:id="3" w:name="_Ref142654226"/>
      <w:r w:rsidRPr="00F874CA">
        <w:t xml:space="preserve">How </w:t>
      </w:r>
      <w:r w:rsidR="00B109AE">
        <w:t>am I</w:t>
      </w:r>
      <w:r w:rsidRPr="00F874CA">
        <w:t xml:space="preserve"> graded</w:t>
      </w:r>
      <w:r>
        <w:t>?</w:t>
      </w:r>
      <w:bookmarkEnd w:id="2"/>
      <w:bookmarkEnd w:id="3"/>
    </w:p>
    <w:p w14:paraId="7241B86A" w14:textId="6E6450AD" w:rsidR="00933EB6" w:rsidRPr="003975B5" w:rsidRDefault="009D7430" w:rsidP="00A70C81">
      <w:pPr>
        <w:autoSpaceDE w:val="0"/>
        <w:autoSpaceDN w:val="0"/>
        <w:adjustRightInd w:val="0"/>
        <w:spacing w:after="0" w:line="240" w:lineRule="auto"/>
        <w:rPr>
          <w:rFonts w:ascii="Arial" w:hAnsi="Arial" w:cs="Arial"/>
          <w:b/>
          <w:bCs/>
          <w:sz w:val="20"/>
          <w:szCs w:val="20"/>
        </w:rPr>
      </w:pPr>
      <w:r>
        <w:rPr>
          <w:rFonts w:ascii="Arial" w:hAnsi="Arial" w:cs="Arial"/>
          <w:b/>
          <w:bCs/>
          <w:color w:val="00B050"/>
          <w:sz w:val="20"/>
          <w:szCs w:val="20"/>
        </w:rPr>
        <w:t>Weights</w:t>
      </w:r>
      <w:r w:rsidR="00933EB6" w:rsidRPr="003975B5">
        <w:rPr>
          <w:rFonts w:ascii="Arial" w:hAnsi="Arial" w:cs="Arial"/>
          <w:b/>
          <w:bCs/>
          <w:sz w:val="20"/>
          <w:szCs w:val="20"/>
        </w:rPr>
        <w:t>:</w:t>
      </w:r>
    </w:p>
    <w:p w14:paraId="2B91F1B3" w14:textId="49023049" w:rsidR="00132455" w:rsidRPr="00132455" w:rsidRDefault="00132455" w:rsidP="00A70C81">
      <w:pPr>
        <w:spacing w:after="0" w:line="240" w:lineRule="auto"/>
        <w:rPr>
          <w:rFonts w:ascii="Arial" w:hAnsi="Arial" w:cs="Arial"/>
          <w:sz w:val="20"/>
          <w:szCs w:val="20"/>
        </w:rPr>
      </w:pPr>
      <w:r w:rsidRPr="00132455">
        <w:rPr>
          <w:rFonts w:ascii="Arial" w:hAnsi="Arial" w:cs="Arial"/>
          <w:sz w:val="20"/>
          <w:szCs w:val="20"/>
        </w:rPr>
        <w:t xml:space="preserve">Homeworks: </w:t>
      </w:r>
      <w:r w:rsidR="00672FAF">
        <w:rPr>
          <w:rFonts w:ascii="Arial" w:hAnsi="Arial" w:cs="Arial"/>
          <w:sz w:val="20"/>
          <w:szCs w:val="20"/>
        </w:rPr>
        <w:t>15</w:t>
      </w:r>
      <w:r w:rsidRPr="00132455">
        <w:rPr>
          <w:rFonts w:ascii="Arial" w:hAnsi="Arial" w:cs="Arial"/>
          <w:sz w:val="20"/>
          <w:szCs w:val="20"/>
        </w:rPr>
        <w:t>%</w:t>
      </w:r>
    </w:p>
    <w:p w14:paraId="18F22D22" w14:textId="030EA932" w:rsidR="00132455" w:rsidRPr="00132455" w:rsidRDefault="00132455" w:rsidP="00A70C81">
      <w:pPr>
        <w:spacing w:after="0" w:line="240" w:lineRule="auto"/>
        <w:rPr>
          <w:rFonts w:ascii="Arial" w:hAnsi="Arial" w:cs="Arial"/>
          <w:sz w:val="20"/>
          <w:szCs w:val="20"/>
        </w:rPr>
      </w:pPr>
      <w:r w:rsidRPr="00132455">
        <w:rPr>
          <w:rFonts w:ascii="Arial" w:hAnsi="Arial" w:cs="Arial"/>
          <w:sz w:val="20"/>
          <w:szCs w:val="20"/>
        </w:rPr>
        <w:t xml:space="preserve">Project 1: </w:t>
      </w:r>
      <w:r w:rsidR="003456FF">
        <w:rPr>
          <w:rFonts w:ascii="Arial" w:hAnsi="Arial" w:cs="Arial"/>
          <w:sz w:val="20"/>
          <w:szCs w:val="20"/>
        </w:rPr>
        <w:t>3</w:t>
      </w:r>
      <w:r w:rsidR="00C4201D">
        <w:rPr>
          <w:rFonts w:ascii="Arial" w:hAnsi="Arial" w:cs="Arial"/>
          <w:sz w:val="20"/>
          <w:szCs w:val="20"/>
        </w:rPr>
        <w:t>0</w:t>
      </w:r>
      <w:r w:rsidRPr="00132455">
        <w:rPr>
          <w:rFonts w:ascii="Arial" w:hAnsi="Arial" w:cs="Arial"/>
          <w:sz w:val="20"/>
          <w:szCs w:val="20"/>
        </w:rPr>
        <w:t>%</w:t>
      </w:r>
    </w:p>
    <w:p w14:paraId="1DBA214F" w14:textId="7403369C" w:rsidR="00132455" w:rsidRPr="00132455" w:rsidRDefault="00E710E2" w:rsidP="00A70C81">
      <w:pPr>
        <w:spacing w:after="0" w:line="240" w:lineRule="auto"/>
        <w:rPr>
          <w:rFonts w:ascii="Arial" w:hAnsi="Arial" w:cs="Arial"/>
          <w:sz w:val="20"/>
          <w:szCs w:val="20"/>
        </w:rPr>
      </w:pPr>
      <w:r>
        <w:rPr>
          <w:rFonts w:ascii="Arial" w:hAnsi="Arial" w:cs="Arial"/>
          <w:sz w:val="20"/>
          <w:szCs w:val="20"/>
        </w:rPr>
        <w:t>Q</w:t>
      </w:r>
      <w:r w:rsidR="00F4437D">
        <w:rPr>
          <w:rFonts w:ascii="Arial" w:hAnsi="Arial" w:cs="Arial"/>
          <w:sz w:val="20"/>
          <w:szCs w:val="20"/>
        </w:rPr>
        <w:t>uizzes</w:t>
      </w:r>
      <w:r w:rsidR="00132455" w:rsidRPr="00132455">
        <w:rPr>
          <w:rFonts w:ascii="Arial" w:hAnsi="Arial" w:cs="Arial"/>
          <w:sz w:val="20"/>
          <w:szCs w:val="20"/>
        </w:rPr>
        <w:t>: 1</w:t>
      </w:r>
      <w:r w:rsidR="00F4437D">
        <w:rPr>
          <w:rFonts w:ascii="Arial" w:hAnsi="Arial" w:cs="Arial"/>
          <w:sz w:val="20"/>
          <w:szCs w:val="20"/>
        </w:rPr>
        <w:t>5</w:t>
      </w:r>
      <w:r w:rsidR="00132455" w:rsidRPr="00132455">
        <w:rPr>
          <w:rFonts w:ascii="Arial" w:hAnsi="Arial" w:cs="Arial"/>
          <w:sz w:val="20"/>
          <w:szCs w:val="20"/>
        </w:rPr>
        <w:t>%</w:t>
      </w:r>
    </w:p>
    <w:p w14:paraId="089C90C5" w14:textId="7CBE27D4" w:rsidR="00132455" w:rsidRPr="00132455" w:rsidRDefault="00132455" w:rsidP="00A70C81">
      <w:pPr>
        <w:spacing w:after="0" w:line="240" w:lineRule="auto"/>
        <w:rPr>
          <w:rFonts w:ascii="Arial" w:hAnsi="Arial" w:cs="Arial"/>
          <w:sz w:val="20"/>
          <w:szCs w:val="20"/>
        </w:rPr>
      </w:pPr>
      <w:r w:rsidRPr="00132455">
        <w:rPr>
          <w:rFonts w:ascii="Arial" w:hAnsi="Arial" w:cs="Arial"/>
          <w:sz w:val="20"/>
          <w:szCs w:val="20"/>
        </w:rPr>
        <w:t xml:space="preserve">Project 2: </w:t>
      </w:r>
      <w:r w:rsidR="005A7D8D">
        <w:rPr>
          <w:rFonts w:ascii="Arial" w:hAnsi="Arial" w:cs="Arial"/>
          <w:sz w:val="20"/>
          <w:szCs w:val="20"/>
        </w:rPr>
        <w:t>30</w:t>
      </w:r>
      <w:r w:rsidRPr="00132455">
        <w:rPr>
          <w:rFonts w:ascii="Arial" w:hAnsi="Arial" w:cs="Arial"/>
          <w:sz w:val="20"/>
          <w:szCs w:val="20"/>
        </w:rPr>
        <w:t>%</w:t>
      </w:r>
    </w:p>
    <w:p w14:paraId="5F3B6EB0" w14:textId="27ED0F88" w:rsidR="009C57BA" w:rsidRDefault="00672FAF" w:rsidP="00A70C81">
      <w:pPr>
        <w:spacing w:after="0" w:line="240" w:lineRule="auto"/>
        <w:rPr>
          <w:rFonts w:ascii="Arial" w:hAnsi="Arial" w:cs="Arial"/>
          <w:sz w:val="20"/>
          <w:szCs w:val="20"/>
        </w:rPr>
      </w:pPr>
      <w:r>
        <w:rPr>
          <w:rFonts w:ascii="Arial" w:hAnsi="Arial" w:cs="Arial"/>
          <w:sz w:val="20"/>
          <w:szCs w:val="20"/>
        </w:rPr>
        <w:t>Final exam</w:t>
      </w:r>
      <w:r w:rsidR="009C57BA">
        <w:rPr>
          <w:rFonts w:ascii="Arial" w:hAnsi="Arial" w:cs="Arial"/>
          <w:sz w:val="20"/>
          <w:szCs w:val="20"/>
        </w:rPr>
        <w:t xml:space="preserve">: </w:t>
      </w:r>
      <w:r>
        <w:rPr>
          <w:rFonts w:ascii="Arial" w:hAnsi="Arial" w:cs="Arial"/>
          <w:sz w:val="20"/>
          <w:szCs w:val="20"/>
        </w:rPr>
        <w:t>10</w:t>
      </w:r>
      <w:r w:rsidR="009C57BA">
        <w:rPr>
          <w:rFonts w:ascii="Arial" w:hAnsi="Arial" w:cs="Arial"/>
          <w:sz w:val="20"/>
          <w:szCs w:val="20"/>
        </w:rPr>
        <w:t xml:space="preserve">% </w:t>
      </w:r>
    </w:p>
    <w:p w14:paraId="0A16062C" w14:textId="09F77A37" w:rsidR="009D7430" w:rsidRDefault="009D7430" w:rsidP="00132455">
      <w:pPr>
        <w:spacing w:after="0" w:line="240" w:lineRule="auto"/>
        <w:rPr>
          <w:rFonts w:ascii="Arial" w:hAnsi="Arial" w:cs="Arial"/>
          <w:sz w:val="20"/>
          <w:szCs w:val="20"/>
        </w:rPr>
      </w:pPr>
    </w:p>
    <w:p w14:paraId="19992B6E" w14:textId="6BE30C9D" w:rsidR="009D7430" w:rsidRPr="003975B5" w:rsidRDefault="009D7430" w:rsidP="009D7430">
      <w:pPr>
        <w:autoSpaceDE w:val="0"/>
        <w:autoSpaceDN w:val="0"/>
        <w:adjustRightInd w:val="0"/>
        <w:spacing w:after="0" w:line="240" w:lineRule="auto"/>
        <w:rPr>
          <w:rFonts w:ascii="Arial" w:hAnsi="Arial" w:cs="Arial"/>
          <w:sz w:val="20"/>
          <w:szCs w:val="20"/>
        </w:rPr>
      </w:pPr>
      <w:r w:rsidRPr="00B109AE">
        <w:rPr>
          <w:rFonts w:ascii="Arial" w:hAnsi="Arial" w:cs="Arial"/>
          <w:b/>
          <w:iCs/>
          <w:color w:val="00B050"/>
          <w:sz w:val="20"/>
          <w:szCs w:val="20"/>
        </w:rPr>
        <w:t>Grades</w:t>
      </w:r>
      <w:r w:rsidRPr="00B109AE">
        <w:rPr>
          <w:rFonts w:ascii="Arial" w:hAnsi="Arial" w:cs="Arial"/>
          <w:b/>
          <w:color w:val="00B050"/>
          <w:sz w:val="20"/>
          <w:szCs w:val="20"/>
        </w:rPr>
        <w:t>:</w:t>
      </w:r>
      <w:r w:rsidRPr="003975B5">
        <w:rPr>
          <w:rFonts w:ascii="Arial" w:hAnsi="Arial" w:cs="Arial"/>
          <w:sz w:val="20"/>
          <w:szCs w:val="20"/>
        </w:rPr>
        <w:t xml:space="preserve"> </w:t>
      </w:r>
      <w:r w:rsidR="00527794">
        <w:rPr>
          <w:rFonts w:ascii="Arial" w:hAnsi="Arial" w:cs="Arial"/>
          <w:sz w:val="20"/>
          <w:szCs w:val="20"/>
        </w:rPr>
        <w:t>G</w:t>
      </w:r>
      <w:r w:rsidRPr="003975B5">
        <w:rPr>
          <w:rFonts w:ascii="Arial" w:hAnsi="Arial" w:cs="Arial"/>
          <w:sz w:val="20"/>
          <w:szCs w:val="20"/>
        </w:rPr>
        <w:t>rading scale: A+ ≥ 9</w:t>
      </w:r>
      <w:r w:rsidR="00527794">
        <w:rPr>
          <w:rFonts w:ascii="Arial" w:hAnsi="Arial" w:cs="Arial"/>
          <w:sz w:val="20"/>
          <w:szCs w:val="20"/>
        </w:rPr>
        <w:t>7</w:t>
      </w:r>
      <w:r w:rsidRPr="003975B5">
        <w:rPr>
          <w:rFonts w:ascii="Arial" w:hAnsi="Arial" w:cs="Arial"/>
          <w:sz w:val="20"/>
          <w:szCs w:val="20"/>
        </w:rPr>
        <w:t>; A 92-9</w:t>
      </w:r>
      <w:r w:rsidR="00527794">
        <w:rPr>
          <w:rFonts w:ascii="Arial" w:hAnsi="Arial" w:cs="Arial"/>
          <w:sz w:val="20"/>
          <w:szCs w:val="20"/>
        </w:rPr>
        <w:t>6</w:t>
      </w:r>
      <w:r w:rsidRPr="003975B5">
        <w:rPr>
          <w:rFonts w:ascii="Arial" w:hAnsi="Arial" w:cs="Arial"/>
          <w:sz w:val="20"/>
          <w:szCs w:val="20"/>
        </w:rPr>
        <w:t xml:space="preserve">; A- 87-91; B+ 81-86; B 76-80; B-71-75; C+ 66-70; C 61-65; C- 56-60; D+ 51-55; D 46-50; D- 41-45; F </w:t>
      </w:r>
      <w:r w:rsidRPr="003975B5">
        <w:rPr>
          <w:rFonts w:ascii="Arial" w:hAnsi="Arial" w:cs="Arial"/>
          <w:sz w:val="20"/>
          <w:szCs w:val="20"/>
        </w:rPr>
        <w:sym w:font="Symbol" w:char="F0A3"/>
      </w:r>
      <w:r w:rsidRPr="003975B5">
        <w:rPr>
          <w:rFonts w:ascii="Arial" w:hAnsi="Arial" w:cs="Arial"/>
          <w:sz w:val="20"/>
          <w:szCs w:val="20"/>
        </w:rPr>
        <w:t xml:space="preserve"> 40. </w:t>
      </w:r>
      <w:r w:rsidR="00527794">
        <w:rPr>
          <w:rFonts w:ascii="Arial" w:hAnsi="Arial" w:cs="Arial"/>
          <w:sz w:val="20"/>
          <w:szCs w:val="20"/>
        </w:rPr>
        <w:t>G</w:t>
      </w:r>
      <w:r w:rsidRPr="003975B5">
        <w:rPr>
          <w:rFonts w:ascii="Arial" w:hAnsi="Arial" w:cs="Arial"/>
          <w:sz w:val="20"/>
          <w:szCs w:val="20"/>
        </w:rPr>
        <w:t>rading rubrics are given with every assignment</w:t>
      </w:r>
      <w:r w:rsidR="00285E3D">
        <w:rPr>
          <w:rFonts w:ascii="Arial" w:hAnsi="Arial" w:cs="Arial"/>
          <w:sz w:val="20"/>
          <w:szCs w:val="20"/>
        </w:rPr>
        <w:t>.</w:t>
      </w:r>
      <w:r w:rsidRPr="003975B5">
        <w:rPr>
          <w:rFonts w:ascii="Arial" w:hAnsi="Arial" w:cs="Arial"/>
          <w:sz w:val="20"/>
          <w:szCs w:val="20"/>
        </w:rPr>
        <w:t xml:space="preserve"> </w:t>
      </w:r>
    </w:p>
    <w:p w14:paraId="2423ED02" w14:textId="77777777" w:rsidR="009D7430" w:rsidRPr="003975B5" w:rsidRDefault="009D7430" w:rsidP="009D7430">
      <w:pPr>
        <w:autoSpaceDE w:val="0"/>
        <w:autoSpaceDN w:val="0"/>
        <w:adjustRightInd w:val="0"/>
        <w:spacing w:after="0" w:line="240" w:lineRule="auto"/>
        <w:rPr>
          <w:rFonts w:ascii="Arial" w:hAnsi="Arial" w:cs="Arial"/>
          <w:sz w:val="20"/>
          <w:szCs w:val="20"/>
        </w:rPr>
      </w:pPr>
    </w:p>
    <w:p w14:paraId="7618343E" w14:textId="44596FC0" w:rsidR="009D7430" w:rsidRPr="00132455" w:rsidRDefault="009D7430" w:rsidP="009D7430">
      <w:pPr>
        <w:autoSpaceDE w:val="0"/>
        <w:autoSpaceDN w:val="0"/>
        <w:adjustRightInd w:val="0"/>
        <w:spacing w:after="0" w:line="240" w:lineRule="auto"/>
        <w:rPr>
          <w:rFonts w:ascii="Arial" w:hAnsi="Arial" w:cs="Arial"/>
          <w:sz w:val="20"/>
          <w:szCs w:val="20"/>
        </w:rPr>
      </w:pPr>
      <w:r w:rsidRPr="003975B5">
        <w:rPr>
          <w:rFonts w:ascii="Arial" w:hAnsi="Arial" w:cs="Arial"/>
          <w:sz w:val="20"/>
          <w:szCs w:val="20"/>
        </w:rPr>
        <w:t xml:space="preserve">When at the border between grades for the final grade, I make an “executive decision” to go with the higher or stay with the grade that corresponds to the cut points, based on your level of involvement with the class and your progress trend during the semester. Please, keep in mind that only high quality, honest work on your part can result </w:t>
      </w:r>
      <w:r w:rsidR="004E328B" w:rsidRPr="003975B5">
        <w:rPr>
          <w:rFonts w:ascii="Arial" w:hAnsi="Arial" w:cs="Arial"/>
          <w:sz w:val="20"/>
          <w:szCs w:val="20"/>
        </w:rPr>
        <w:t>in</w:t>
      </w:r>
      <w:r w:rsidRPr="003975B5">
        <w:rPr>
          <w:rFonts w:ascii="Arial" w:hAnsi="Arial" w:cs="Arial"/>
          <w:sz w:val="20"/>
          <w:szCs w:val="20"/>
        </w:rPr>
        <w:t xml:space="preserve"> a better grade. Grades are </w:t>
      </w:r>
      <w:r w:rsidR="004E328B" w:rsidRPr="003975B5">
        <w:rPr>
          <w:rFonts w:ascii="Arial" w:hAnsi="Arial" w:cs="Arial"/>
          <w:sz w:val="20"/>
          <w:szCs w:val="20"/>
        </w:rPr>
        <w:t>not</w:t>
      </w:r>
      <w:r w:rsidRPr="003975B5">
        <w:rPr>
          <w:rFonts w:ascii="Arial" w:hAnsi="Arial" w:cs="Arial"/>
          <w:sz w:val="20"/>
          <w:szCs w:val="20"/>
        </w:rPr>
        <w:t xml:space="preserve"> subject to negotiation</w:t>
      </w:r>
      <w:r w:rsidRPr="00DD09FE">
        <w:rPr>
          <w:rFonts w:ascii="Arial" w:hAnsi="Arial" w:cs="Arial"/>
          <w:b/>
          <w:bCs/>
          <w:sz w:val="20"/>
          <w:szCs w:val="20"/>
        </w:rPr>
        <w:t xml:space="preserve">. </w:t>
      </w:r>
      <w:r w:rsidR="00DD09FE" w:rsidRPr="00DD09FE">
        <w:rPr>
          <w:rFonts w:ascii="Arial" w:hAnsi="Arial" w:cs="Arial"/>
          <w:b/>
          <w:bCs/>
          <w:sz w:val="20"/>
          <w:szCs w:val="20"/>
        </w:rPr>
        <w:t>Also remember:</w:t>
      </w:r>
      <w:r w:rsidR="00DD09FE">
        <w:rPr>
          <w:rFonts w:ascii="Arial" w:hAnsi="Arial" w:cs="Arial"/>
          <w:sz w:val="20"/>
          <w:szCs w:val="20"/>
        </w:rPr>
        <w:t xml:space="preserve"> if you face difficulty, contact me as early as possible to explore ways to help you. Once the semester is over, I cannot help - not because I stop caring but because that’s how the academic cycle works. </w:t>
      </w:r>
    </w:p>
    <w:p w14:paraId="1E86A76D" w14:textId="77777777" w:rsidR="007F0DE4" w:rsidRDefault="007F0DE4" w:rsidP="00933EB6">
      <w:pPr>
        <w:autoSpaceDE w:val="0"/>
        <w:autoSpaceDN w:val="0"/>
        <w:adjustRightInd w:val="0"/>
        <w:spacing w:after="0" w:line="240" w:lineRule="auto"/>
        <w:rPr>
          <w:rFonts w:ascii="Arial" w:hAnsi="Arial" w:cs="Arial"/>
          <w:b/>
          <w:sz w:val="20"/>
          <w:szCs w:val="20"/>
        </w:rPr>
      </w:pPr>
    </w:p>
    <w:p w14:paraId="2ED1B14D" w14:textId="06F357BC" w:rsidR="00C02EEA" w:rsidRPr="003975B5" w:rsidRDefault="00132455" w:rsidP="00933EB6">
      <w:pPr>
        <w:autoSpaceDE w:val="0"/>
        <w:autoSpaceDN w:val="0"/>
        <w:adjustRightInd w:val="0"/>
        <w:spacing w:after="0" w:line="240" w:lineRule="auto"/>
        <w:rPr>
          <w:rFonts w:ascii="Arial" w:hAnsi="Arial" w:cs="Arial"/>
          <w:b/>
          <w:sz w:val="20"/>
          <w:szCs w:val="20"/>
        </w:rPr>
      </w:pPr>
      <w:r>
        <w:rPr>
          <w:rFonts w:ascii="Arial" w:hAnsi="Arial" w:cs="Arial"/>
          <w:b/>
          <w:color w:val="00B050"/>
          <w:sz w:val="20"/>
          <w:szCs w:val="20"/>
        </w:rPr>
        <w:t>Homeworks</w:t>
      </w:r>
      <w:r w:rsidR="00196BBB" w:rsidRPr="00A70C81">
        <w:rPr>
          <w:rFonts w:ascii="Arial" w:hAnsi="Arial" w:cs="Arial"/>
          <w:bCs/>
          <w:color w:val="00B050"/>
          <w:sz w:val="20"/>
          <w:szCs w:val="20"/>
        </w:rPr>
        <w:t>:</w:t>
      </w:r>
      <w:r w:rsidR="00864D4D" w:rsidRPr="00A70C81">
        <w:rPr>
          <w:rFonts w:ascii="Arial" w:hAnsi="Arial" w:cs="Arial"/>
          <w:bCs/>
          <w:sz w:val="20"/>
          <w:szCs w:val="20"/>
        </w:rPr>
        <w:t xml:space="preserve"> </w:t>
      </w:r>
      <w:r w:rsidR="00540701" w:rsidRPr="00540701">
        <w:rPr>
          <w:rFonts w:ascii="Arial" w:hAnsi="Arial" w:cs="Arial"/>
          <w:bCs/>
          <w:sz w:val="20"/>
          <w:szCs w:val="20"/>
        </w:rPr>
        <w:t>problem sets will be assigned during the semester.</w:t>
      </w:r>
      <w:r w:rsidR="00540701">
        <w:rPr>
          <w:rFonts w:ascii="Arial" w:hAnsi="Arial" w:cs="Arial"/>
          <w:b/>
          <w:sz w:val="20"/>
          <w:szCs w:val="20"/>
        </w:rPr>
        <w:t xml:space="preserve"> </w:t>
      </w:r>
      <w:r w:rsidR="00C02EEA" w:rsidRPr="003975B5">
        <w:rPr>
          <w:rFonts w:ascii="Arial" w:hAnsi="Arial" w:cs="Arial"/>
          <w:sz w:val="20"/>
          <w:szCs w:val="20"/>
        </w:rPr>
        <w:t xml:space="preserve">The purpose of </w:t>
      </w:r>
      <w:r>
        <w:rPr>
          <w:rFonts w:ascii="Arial" w:hAnsi="Arial" w:cs="Arial"/>
          <w:sz w:val="20"/>
          <w:szCs w:val="20"/>
        </w:rPr>
        <w:t xml:space="preserve">homeworks is to </w:t>
      </w:r>
      <w:r w:rsidR="00081B3B">
        <w:rPr>
          <w:rFonts w:ascii="Arial" w:hAnsi="Arial" w:cs="Arial"/>
          <w:sz w:val="20"/>
          <w:szCs w:val="20"/>
        </w:rPr>
        <w:t>practice</w:t>
      </w:r>
      <w:r>
        <w:rPr>
          <w:rFonts w:ascii="Arial" w:hAnsi="Arial" w:cs="Arial"/>
          <w:sz w:val="20"/>
          <w:szCs w:val="20"/>
        </w:rPr>
        <w:t xml:space="preserve"> the basic principles and methods introduced in class</w:t>
      </w:r>
      <w:r w:rsidR="00540701">
        <w:rPr>
          <w:rFonts w:ascii="Arial" w:hAnsi="Arial" w:cs="Arial"/>
          <w:sz w:val="20"/>
          <w:szCs w:val="20"/>
        </w:rPr>
        <w:t>,</w:t>
      </w:r>
      <w:r>
        <w:rPr>
          <w:rFonts w:ascii="Arial" w:hAnsi="Arial" w:cs="Arial"/>
          <w:sz w:val="20"/>
          <w:szCs w:val="20"/>
        </w:rPr>
        <w:t xml:space="preserve"> by solving simple straightforward problems.</w:t>
      </w:r>
    </w:p>
    <w:p w14:paraId="6A960077" w14:textId="77777777" w:rsidR="0011102D" w:rsidRPr="00132455" w:rsidRDefault="0011102D" w:rsidP="00933EB6">
      <w:pPr>
        <w:autoSpaceDE w:val="0"/>
        <w:autoSpaceDN w:val="0"/>
        <w:adjustRightInd w:val="0"/>
        <w:spacing w:after="0" w:line="240" w:lineRule="auto"/>
        <w:rPr>
          <w:rFonts w:ascii="Arial" w:hAnsi="Arial" w:cs="Arial"/>
          <w:sz w:val="20"/>
          <w:szCs w:val="20"/>
        </w:rPr>
      </w:pPr>
    </w:p>
    <w:p w14:paraId="3CAF3E3F" w14:textId="55B178C8" w:rsidR="006078F8" w:rsidRPr="009D7430" w:rsidRDefault="00933EB6" w:rsidP="00933EB6">
      <w:pPr>
        <w:autoSpaceDE w:val="0"/>
        <w:autoSpaceDN w:val="0"/>
        <w:adjustRightInd w:val="0"/>
        <w:spacing w:after="0" w:line="240" w:lineRule="auto"/>
        <w:rPr>
          <w:rFonts w:ascii="Arial" w:hAnsi="Arial" w:cs="Arial"/>
          <w:iCs/>
          <w:sz w:val="20"/>
          <w:szCs w:val="20"/>
        </w:rPr>
      </w:pPr>
      <w:r w:rsidRPr="00F874CA">
        <w:rPr>
          <w:rFonts w:ascii="Arial" w:hAnsi="Arial" w:cs="Arial"/>
          <w:b/>
          <w:iCs/>
          <w:color w:val="00B050"/>
          <w:sz w:val="20"/>
          <w:szCs w:val="20"/>
        </w:rPr>
        <w:t>Projects</w:t>
      </w:r>
      <w:r w:rsidR="00196BBB" w:rsidRPr="00F874CA">
        <w:rPr>
          <w:rFonts w:ascii="Arial" w:hAnsi="Arial" w:cs="Arial"/>
          <w:b/>
          <w:iCs/>
          <w:color w:val="00B050"/>
          <w:sz w:val="20"/>
          <w:szCs w:val="20"/>
        </w:rPr>
        <w:t>:</w:t>
      </w:r>
      <w:r w:rsidRPr="003975B5">
        <w:rPr>
          <w:rFonts w:ascii="Arial" w:hAnsi="Arial" w:cs="Arial"/>
          <w:i/>
          <w:iCs/>
          <w:sz w:val="20"/>
          <w:szCs w:val="20"/>
        </w:rPr>
        <w:t xml:space="preserve"> </w:t>
      </w:r>
      <w:r w:rsidR="00C5374A" w:rsidRPr="003975B5">
        <w:rPr>
          <w:rFonts w:ascii="Arial" w:hAnsi="Arial" w:cs="Arial"/>
          <w:iCs/>
          <w:sz w:val="20"/>
          <w:szCs w:val="20"/>
        </w:rPr>
        <w:t xml:space="preserve">Two </w:t>
      </w:r>
      <w:r w:rsidR="00164B2D">
        <w:rPr>
          <w:rFonts w:ascii="Arial" w:hAnsi="Arial" w:cs="Arial"/>
          <w:iCs/>
          <w:sz w:val="20"/>
          <w:szCs w:val="20"/>
        </w:rPr>
        <w:t xml:space="preserve">team </w:t>
      </w:r>
      <w:r w:rsidR="00C5374A" w:rsidRPr="003975B5">
        <w:rPr>
          <w:rFonts w:ascii="Arial" w:hAnsi="Arial" w:cs="Arial"/>
          <w:iCs/>
          <w:sz w:val="20"/>
          <w:szCs w:val="20"/>
        </w:rPr>
        <w:t>projects</w:t>
      </w:r>
      <w:r w:rsidR="006078F8">
        <w:rPr>
          <w:rFonts w:ascii="Arial" w:hAnsi="Arial" w:cs="Arial"/>
          <w:iCs/>
          <w:sz w:val="20"/>
          <w:szCs w:val="20"/>
        </w:rPr>
        <w:t>:</w:t>
      </w:r>
    </w:p>
    <w:p w14:paraId="0DAD5FCB" w14:textId="4F40A55E" w:rsidR="00164B2D" w:rsidRDefault="00164B2D" w:rsidP="00933EB6">
      <w:pPr>
        <w:autoSpaceDE w:val="0"/>
        <w:autoSpaceDN w:val="0"/>
        <w:adjustRightInd w:val="0"/>
        <w:spacing w:after="0" w:line="240" w:lineRule="auto"/>
        <w:rPr>
          <w:rFonts w:ascii="Arial" w:hAnsi="Arial" w:cs="Arial"/>
          <w:iCs/>
          <w:sz w:val="20"/>
          <w:szCs w:val="20"/>
        </w:rPr>
      </w:pPr>
    </w:p>
    <w:p w14:paraId="72D38016" w14:textId="77777777" w:rsidR="002A3536" w:rsidRDefault="002A3536" w:rsidP="002A3536">
      <w:pPr>
        <w:autoSpaceDE w:val="0"/>
        <w:autoSpaceDN w:val="0"/>
        <w:adjustRightInd w:val="0"/>
        <w:spacing w:after="0" w:line="240" w:lineRule="auto"/>
        <w:rPr>
          <w:rFonts w:ascii="Arial" w:hAnsi="Arial" w:cs="Arial"/>
          <w:iCs/>
          <w:sz w:val="20"/>
          <w:szCs w:val="20"/>
        </w:rPr>
      </w:pPr>
      <w:r w:rsidRPr="003975B5">
        <w:rPr>
          <w:rFonts w:ascii="Arial" w:hAnsi="Arial" w:cs="Arial"/>
          <w:i/>
          <w:iCs/>
          <w:sz w:val="20"/>
          <w:szCs w:val="20"/>
        </w:rPr>
        <w:t xml:space="preserve">Project </w:t>
      </w:r>
      <w:r>
        <w:rPr>
          <w:rFonts w:ascii="Arial" w:hAnsi="Arial" w:cs="Arial"/>
          <w:i/>
          <w:iCs/>
          <w:sz w:val="20"/>
          <w:szCs w:val="20"/>
        </w:rPr>
        <w:t>1</w:t>
      </w:r>
      <w:r w:rsidRPr="003975B5">
        <w:rPr>
          <w:rFonts w:ascii="Arial" w:hAnsi="Arial" w:cs="Arial"/>
          <w:i/>
          <w:iCs/>
          <w:sz w:val="20"/>
          <w:szCs w:val="20"/>
        </w:rPr>
        <w:t xml:space="preserve">: </w:t>
      </w:r>
      <w:r w:rsidRPr="003975B5">
        <w:rPr>
          <w:rFonts w:ascii="Arial" w:hAnsi="Arial" w:cs="Arial"/>
          <w:iCs/>
          <w:sz w:val="20"/>
          <w:szCs w:val="20"/>
        </w:rPr>
        <w:t xml:space="preserve">you will use the EPA recommended model AERMOD to model pollutant dispersion from a </w:t>
      </w:r>
      <w:r>
        <w:rPr>
          <w:rFonts w:ascii="Arial" w:hAnsi="Arial" w:cs="Arial"/>
          <w:iCs/>
          <w:sz w:val="20"/>
          <w:szCs w:val="20"/>
        </w:rPr>
        <w:t xml:space="preserve">real </w:t>
      </w:r>
      <w:r w:rsidRPr="003975B5">
        <w:rPr>
          <w:rFonts w:ascii="Arial" w:hAnsi="Arial" w:cs="Arial"/>
          <w:iCs/>
          <w:sz w:val="20"/>
          <w:szCs w:val="20"/>
        </w:rPr>
        <w:t>stationary source</w:t>
      </w:r>
      <w:r>
        <w:rPr>
          <w:rFonts w:ascii="Arial" w:hAnsi="Arial" w:cs="Arial"/>
          <w:iCs/>
          <w:sz w:val="20"/>
          <w:szCs w:val="20"/>
        </w:rPr>
        <w:t xml:space="preserve"> and you will critically evaluate model output by comparison to neighboring monitor data.</w:t>
      </w:r>
    </w:p>
    <w:p w14:paraId="247EFDE3" w14:textId="77777777" w:rsidR="002A3536" w:rsidRDefault="002A3536" w:rsidP="002A3536">
      <w:pPr>
        <w:autoSpaceDE w:val="0"/>
        <w:autoSpaceDN w:val="0"/>
        <w:adjustRightInd w:val="0"/>
        <w:spacing w:after="0" w:line="240" w:lineRule="auto"/>
        <w:rPr>
          <w:rFonts w:ascii="Arial" w:hAnsi="Arial" w:cs="Arial"/>
          <w:iCs/>
          <w:sz w:val="20"/>
          <w:szCs w:val="20"/>
        </w:rPr>
      </w:pPr>
    </w:p>
    <w:p w14:paraId="6F2381BF" w14:textId="7159A82C" w:rsidR="001E5349" w:rsidRDefault="00164B2D" w:rsidP="000D2B2E">
      <w:pPr>
        <w:autoSpaceDE w:val="0"/>
        <w:autoSpaceDN w:val="0"/>
        <w:adjustRightInd w:val="0"/>
        <w:spacing w:after="0" w:line="240" w:lineRule="auto"/>
        <w:rPr>
          <w:rFonts w:ascii="Arial" w:hAnsi="Arial" w:cs="Arial"/>
          <w:iCs/>
          <w:sz w:val="20"/>
          <w:szCs w:val="20"/>
        </w:rPr>
      </w:pPr>
      <w:r w:rsidRPr="00587FB7">
        <w:rPr>
          <w:rFonts w:ascii="Arial" w:hAnsi="Arial" w:cs="Arial"/>
          <w:i/>
          <w:sz w:val="20"/>
          <w:szCs w:val="20"/>
        </w:rPr>
        <w:t xml:space="preserve">Project </w:t>
      </w:r>
      <w:r w:rsidR="002A3536" w:rsidRPr="00587FB7">
        <w:rPr>
          <w:rFonts w:ascii="Arial" w:hAnsi="Arial" w:cs="Arial"/>
          <w:i/>
          <w:sz w:val="20"/>
          <w:szCs w:val="20"/>
        </w:rPr>
        <w:t>2</w:t>
      </w:r>
      <w:r w:rsidRPr="00587FB7">
        <w:rPr>
          <w:rFonts w:ascii="Arial" w:hAnsi="Arial" w:cs="Arial"/>
          <w:i/>
          <w:sz w:val="20"/>
          <w:szCs w:val="20"/>
        </w:rPr>
        <w:t xml:space="preserve">: </w:t>
      </w:r>
      <w:r w:rsidRPr="00587FB7">
        <w:rPr>
          <w:rFonts w:ascii="Arial" w:hAnsi="Arial" w:cs="Arial"/>
          <w:iCs/>
          <w:sz w:val="20"/>
          <w:szCs w:val="20"/>
        </w:rPr>
        <w:t xml:space="preserve">you will </w:t>
      </w:r>
      <w:r w:rsidR="00C4201D">
        <w:rPr>
          <w:rFonts w:ascii="Arial" w:hAnsi="Arial" w:cs="Arial"/>
          <w:iCs/>
          <w:sz w:val="20"/>
          <w:szCs w:val="20"/>
        </w:rPr>
        <w:t>review state of the art gaseous air pollution control</w:t>
      </w:r>
      <w:r w:rsidR="00587FB7">
        <w:rPr>
          <w:rFonts w:ascii="Arial" w:hAnsi="Arial" w:cs="Arial"/>
          <w:iCs/>
          <w:sz w:val="20"/>
          <w:szCs w:val="20"/>
        </w:rPr>
        <w:t>.</w:t>
      </w:r>
    </w:p>
    <w:p w14:paraId="5AD1EE74" w14:textId="77777777" w:rsidR="001E5349" w:rsidRDefault="001E5349" w:rsidP="000D2B2E">
      <w:pPr>
        <w:autoSpaceDE w:val="0"/>
        <w:autoSpaceDN w:val="0"/>
        <w:adjustRightInd w:val="0"/>
        <w:spacing w:after="0" w:line="240" w:lineRule="auto"/>
        <w:rPr>
          <w:rFonts w:ascii="Arial" w:hAnsi="Arial" w:cs="Arial"/>
          <w:iCs/>
          <w:sz w:val="20"/>
          <w:szCs w:val="20"/>
        </w:rPr>
      </w:pPr>
    </w:p>
    <w:p w14:paraId="55EBC20B" w14:textId="1D612223" w:rsidR="00CF420A" w:rsidRDefault="00540701" w:rsidP="00933EB6">
      <w:pPr>
        <w:autoSpaceDE w:val="0"/>
        <w:autoSpaceDN w:val="0"/>
        <w:adjustRightInd w:val="0"/>
        <w:spacing w:after="0" w:line="240" w:lineRule="auto"/>
        <w:rPr>
          <w:rFonts w:ascii="Arial" w:hAnsi="Arial" w:cs="Arial"/>
          <w:sz w:val="20"/>
          <w:szCs w:val="20"/>
        </w:rPr>
      </w:pPr>
      <w:r>
        <w:rPr>
          <w:rFonts w:ascii="Arial" w:hAnsi="Arial" w:cs="Arial"/>
          <w:iCs/>
          <w:sz w:val="20"/>
          <w:szCs w:val="20"/>
        </w:rPr>
        <w:t xml:space="preserve">The purpose of projects is to synthesize the information learned in class, </w:t>
      </w:r>
      <w:r w:rsidR="00E55FF8">
        <w:rPr>
          <w:rFonts w:ascii="Arial" w:hAnsi="Arial" w:cs="Arial"/>
          <w:iCs/>
          <w:sz w:val="20"/>
          <w:szCs w:val="20"/>
        </w:rPr>
        <w:t>to produce</w:t>
      </w:r>
      <w:r>
        <w:rPr>
          <w:rFonts w:ascii="Arial" w:hAnsi="Arial" w:cs="Arial"/>
          <w:iCs/>
          <w:sz w:val="20"/>
          <w:szCs w:val="20"/>
        </w:rPr>
        <w:t xml:space="preserve"> engineering solutions to a realistic air pollution problem. </w:t>
      </w:r>
      <w:r w:rsidR="00C5374A" w:rsidRPr="003975B5">
        <w:rPr>
          <w:rFonts w:ascii="Arial" w:hAnsi="Arial" w:cs="Arial"/>
          <w:iCs/>
          <w:sz w:val="20"/>
          <w:szCs w:val="20"/>
        </w:rPr>
        <w:t xml:space="preserve">Projects are </w:t>
      </w:r>
      <w:r w:rsidR="00E732BC" w:rsidRPr="003975B5">
        <w:rPr>
          <w:rFonts w:ascii="Arial" w:hAnsi="Arial" w:cs="Arial"/>
          <w:sz w:val="20"/>
          <w:szCs w:val="20"/>
        </w:rPr>
        <w:t>assigned</w:t>
      </w:r>
      <w:r w:rsidR="00933EB6" w:rsidRPr="003975B5">
        <w:rPr>
          <w:rFonts w:ascii="Arial" w:hAnsi="Arial" w:cs="Arial"/>
          <w:sz w:val="20"/>
          <w:szCs w:val="20"/>
        </w:rPr>
        <w:t xml:space="preserve"> </w:t>
      </w:r>
      <w:r w:rsidR="006F4E3F">
        <w:rPr>
          <w:rFonts w:ascii="Arial" w:hAnsi="Arial" w:cs="Arial"/>
          <w:sz w:val="20"/>
          <w:szCs w:val="20"/>
        </w:rPr>
        <w:t>at least 3</w:t>
      </w:r>
      <w:r w:rsidR="000D2B2E">
        <w:rPr>
          <w:rFonts w:ascii="Arial" w:hAnsi="Arial" w:cs="Arial"/>
          <w:sz w:val="20"/>
          <w:szCs w:val="20"/>
        </w:rPr>
        <w:t>-4</w:t>
      </w:r>
      <w:r w:rsidR="00933EB6" w:rsidRPr="003975B5">
        <w:rPr>
          <w:rFonts w:ascii="Arial" w:hAnsi="Arial" w:cs="Arial"/>
          <w:sz w:val="20"/>
          <w:szCs w:val="20"/>
        </w:rPr>
        <w:t xml:space="preserve"> weeks before the due date</w:t>
      </w:r>
      <w:r w:rsidR="00962528" w:rsidRPr="003975B5">
        <w:rPr>
          <w:rFonts w:ascii="Arial" w:hAnsi="Arial" w:cs="Arial"/>
          <w:sz w:val="20"/>
          <w:szCs w:val="20"/>
        </w:rPr>
        <w:t xml:space="preserve">. </w:t>
      </w:r>
      <w:r w:rsidR="00164B2D">
        <w:rPr>
          <w:rFonts w:ascii="Arial" w:hAnsi="Arial" w:cs="Arial"/>
          <w:sz w:val="20"/>
          <w:szCs w:val="20"/>
        </w:rPr>
        <w:t>As you start on a project</w:t>
      </w:r>
      <w:r>
        <w:rPr>
          <w:rFonts w:ascii="Arial" w:hAnsi="Arial" w:cs="Arial"/>
          <w:sz w:val="20"/>
          <w:szCs w:val="20"/>
        </w:rPr>
        <w:t xml:space="preserve">, </w:t>
      </w:r>
      <w:r w:rsidR="00164B2D">
        <w:rPr>
          <w:rFonts w:ascii="Arial" w:hAnsi="Arial" w:cs="Arial"/>
          <w:sz w:val="20"/>
          <w:szCs w:val="20"/>
        </w:rPr>
        <w:t xml:space="preserve">you are first asked to submit a timeline and work plan, clearly indicating the division of tasks among the team members and including description of quality assurance and quality control procedures. </w:t>
      </w:r>
      <w:r w:rsidR="006F4E3F">
        <w:rPr>
          <w:rFonts w:ascii="Arial" w:hAnsi="Arial" w:cs="Arial"/>
          <w:sz w:val="20"/>
          <w:szCs w:val="20"/>
        </w:rPr>
        <w:t xml:space="preserve">As you proceed with the work, you are asked to submit an outline of your report. </w:t>
      </w:r>
      <w:r w:rsidR="00164B2D">
        <w:rPr>
          <w:rFonts w:ascii="Arial" w:hAnsi="Arial" w:cs="Arial"/>
          <w:sz w:val="20"/>
          <w:szCs w:val="20"/>
        </w:rPr>
        <w:t>The final submission</w:t>
      </w:r>
      <w:r w:rsidR="006F4E3F">
        <w:rPr>
          <w:rFonts w:ascii="Arial" w:hAnsi="Arial" w:cs="Arial"/>
          <w:sz w:val="20"/>
          <w:szCs w:val="20"/>
        </w:rPr>
        <w:t>s</w:t>
      </w:r>
      <w:r w:rsidR="00164B2D">
        <w:rPr>
          <w:rFonts w:ascii="Arial" w:hAnsi="Arial" w:cs="Arial"/>
          <w:sz w:val="20"/>
          <w:szCs w:val="20"/>
        </w:rPr>
        <w:t xml:space="preserve"> include a written report and an oral presentatio</w:t>
      </w:r>
      <w:r>
        <w:rPr>
          <w:rFonts w:ascii="Arial" w:hAnsi="Arial" w:cs="Arial"/>
          <w:sz w:val="20"/>
          <w:szCs w:val="20"/>
        </w:rPr>
        <w:t>n.</w:t>
      </w:r>
      <w:r w:rsidR="00164B2D">
        <w:rPr>
          <w:rFonts w:ascii="Arial" w:hAnsi="Arial" w:cs="Arial"/>
          <w:sz w:val="20"/>
          <w:szCs w:val="20"/>
        </w:rPr>
        <w:t xml:space="preserve"> </w:t>
      </w:r>
      <w:r w:rsidR="00701FD1">
        <w:rPr>
          <w:rFonts w:ascii="Arial" w:hAnsi="Arial" w:cs="Arial"/>
          <w:sz w:val="20"/>
          <w:szCs w:val="20"/>
        </w:rPr>
        <w:t xml:space="preserve">You are also </w:t>
      </w:r>
      <w:r w:rsidR="00701FD1">
        <w:rPr>
          <w:rFonts w:ascii="Arial" w:hAnsi="Arial" w:cs="Arial"/>
          <w:sz w:val="20"/>
          <w:szCs w:val="20"/>
        </w:rPr>
        <w:lastRenderedPageBreak/>
        <w:t xml:space="preserve">required to evaluate your teamwork through self-and peer-evaluation. </w:t>
      </w:r>
    </w:p>
    <w:p w14:paraId="42D1C77B" w14:textId="77777777" w:rsidR="004E328B" w:rsidRDefault="004E328B" w:rsidP="004E328B">
      <w:pPr>
        <w:autoSpaceDE w:val="0"/>
        <w:autoSpaceDN w:val="0"/>
        <w:adjustRightInd w:val="0"/>
        <w:spacing w:after="0" w:line="240" w:lineRule="auto"/>
        <w:rPr>
          <w:rFonts w:ascii="Arial" w:hAnsi="Arial" w:cs="Arial"/>
          <w:sz w:val="20"/>
          <w:szCs w:val="20"/>
        </w:rPr>
      </w:pPr>
    </w:p>
    <w:p w14:paraId="1A373568" w14:textId="292C88BC" w:rsidR="004E328B" w:rsidRDefault="004E328B" w:rsidP="004E328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projects, there are intermediate submissions, which give me the opportunity to provide feedback and to us together the opportunity to discuss your work before you finalize it. They also give you grade points to remind you that you need to submit the intermediate parts, for a better final product. </w:t>
      </w:r>
    </w:p>
    <w:p w14:paraId="08F7BFCD" w14:textId="77777777" w:rsidR="004E328B" w:rsidRDefault="004E328B" w:rsidP="004E328B">
      <w:pPr>
        <w:autoSpaceDE w:val="0"/>
        <w:autoSpaceDN w:val="0"/>
        <w:adjustRightInd w:val="0"/>
        <w:spacing w:after="0" w:line="240" w:lineRule="auto"/>
        <w:rPr>
          <w:rFonts w:ascii="Arial" w:hAnsi="Arial" w:cs="Arial"/>
          <w:sz w:val="20"/>
          <w:szCs w:val="20"/>
        </w:rPr>
      </w:pPr>
    </w:p>
    <w:p w14:paraId="02E82107" w14:textId="53088589" w:rsidR="004E328B" w:rsidRPr="003975B5" w:rsidRDefault="004E328B" w:rsidP="004E328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Your reports are tools for practicing effective communication. The most basic rule to remember is that you write for an audience. Your reader understands only what you explain clearly. No reader can read your mind, so even the most perfect technical work can’t be appreciated until clearly explained (need, goals, methods, results). </w:t>
      </w:r>
    </w:p>
    <w:p w14:paraId="28368265" w14:textId="4E352C1D" w:rsidR="00B109AE" w:rsidRDefault="00B109AE" w:rsidP="00933EB6">
      <w:pPr>
        <w:autoSpaceDE w:val="0"/>
        <w:autoSpaceDN w:val="0"/>
        <w:adjustRightInd w:val="0"/>
        <w:spacing w:after="0" w:line="240" w:lineRule="auto"/>
        <w:rPr>
          <w:rFonts w:ascii="Arial" w:hAnsi="Arial" w:cs="Arial"/>
          <w:sz w:val="20"/>
          <w:szCs w:val="20"/>
        </w:rPr>
      </w:pPr>
    </w:p>
    <w:p w14:paraId="118947E7" w14:textId="49C70C97" w:rsidR="00164B2D" w:rsidRDefault="00966AB9" w:rsidP="00B109AE">
      <w:pPr>
        <w:autoSpaceDE w:val="0"/>
        <w:autoSpaceDN w:val="0"/>
        <w:adjustRightInd w:val="0"/>
        <w:spacing w:after="0" w:line="240" w:lineRule="auto"/>
        <w:rPr>
          <w:rFonts w:ascii="Arial" w:hAnsi="Arial" w:cs="Arial"/>
          <w:iCs/>
          <w:sz w:val="20"/>
          <w:szCs w:val="20"/>
        </w:rPr>
      </w:pPr>
      <w:r>
        <w:rPr>
          <w:rFonts w:ascii="Arial" w:hAnsi="Arial" w:cs="Arial"/>
          <w:b/>
          <w:iCs/>
          <w:color w:val="00B050"/>
          <w:sz w:val="20"/>
          <w:szCs w:val="20"/>
        </w:rPr>
        <w:t xml:space="preserve">Quizzes: </w:t>
      </w:r>
      <w:r w:rsidR="005A7D8D">
        <w:rPr>
          <w:rFonts w:ascii="Arial" w:hAnsi="Arial" w:cs="Arial"/>
          <w:iCs/>
          <w:sz w:val="20"/>
          <w:szCs w:val="20"/>
        </w:rPr>
        <w:t>Q</w:t>
      </w:r>
      <w:r>
        <w:rPr>
          <w:rFonts w:ascii="Arial" w:hAnsi="Arial" w:cs="Arial"/>
          <w:iCs/>
          <w:sz w:val="20"/>
          <w:szCs w:val="20"/>
        </w:rPr>
        <w:t xml:space="preserve">uizzes are given throughout the semester. Their purpose is to help you keep in pace with the class content. </w:t>
      </w:r>
      <w:r w:rsidR="00E710E2">
        <w:rPr>
          <w:rFonts w:ascii="Arial" w:hAnsi="Arial" w:cs="Arial"/>
          <w:iCs/>
          <w:sz w:val="20"/>
          <w:szCs w:val="20"/>
        </w:rPr>
        <w:t>As long as, there is new material covered in one week, a quiz is given in the following week. I notify you. Quizzes occur on Canvas.</w:t>
      </w:r>
    </w:p>
    <w:p w14:paraId="7DFD88FA" w14:textId="027CEB04" w:rsidR="00A4092F" w:rsidRDefault="00A4092F" w:rsidP="00B109AE">
      <w:pPr>
        <w:autoSpaceDE w:val="0"/>
        <w:autoSpaceDN w:val="0"/>
        <w:adjustRightInd w:val="0"/>
        <w:spacing w:after="0" w:line="240" w:lineRule="auto"/>
        <w:rPr>
          <w:rFonts w:ascii="Arial" w:hAnsi="Arial" w:cs="Arial"/>
          <w:iCs/>
          <w:sz w:val="20"/>
          <w:szCs w:val="20"/>
        </w:rPr>
      </w:pPr>
    </w:p>
    <w:p w14:paraId="449C6A47" w14:textId="1FBFE7F0" w:rsidR="009B4EAD" w:rsidRDefault="009B4EAD" w:rsidP="009B4EAD">
      <w:pPr>
        <w:autoSpaceDE w:val="0"/>
        <w:autoSpaceDN w:val="0"/>
        <w:adjustRightInd w:val="0"/>
        <w:spacing w:after="0" w:line="240" w:lineRule="auto"/>
        <w:rPr>
          <w:rFonts w:ascii="Arial" w:hAnsi="Arial" w:cs="Arial"/>
          <w:iCs/>
          <w:sz w:val="20"/>
          <w:szCs w:val="20"/>
        </w:rPr>
      </w:pPr>
      <w:r w:rsidRPr="00A4373E">
        <w:rPr>
          <w:rFonts w:ascii="Arial" w:hAnsi="Arial" w:cs="Arial"/>
          <w:b/>
          <w:bCs/>
          <w:iCs/>
          <w:color w:val="00B050"/>
          <w:sz w:val="20"/>
          <w:szCs w:val="20"/>
        </w:rPr>
        <w:t>Final Exam:</w:t>
      </w:r>
      <w:r w:rsidRPr="00A4373E">
        <w:rPr>
          <w:rFonts w:ascii="Arial" w:hAnsi="Arial" w:cs="Arial"/>
          <w:iCs/>
          <w:color w:val="00B050"/>
          <w:sz w:val="20"/>
          <w:szCs w:val="20"/>
        </w:rPr>
        <w:t xml:space="preserve"> </w:t>
      </w:r>
      <w:r>
        <w:rPr>
          <w:rFonts w:ascii="Arial" w:hAnsi="Arial" w:cs="Arial"/>
          <w:iCs/>
          <w:sz w:val="20"/>
          <w:szCs w:val="20"/>
        </w:rPr>
        <w:t xml:space="preserve">It’s a short 50 min exam. </w:t>
      </w:r>
      <w:r w:rsidR="002D0F4F">
        <w:rPr>
          <w:rFonts w:ascii="Arial" w:hAnsi="Arial" w:cs="Arial"/>
          <w:iCs/>
          <w:sz w:val="20"/>
          <w:szCs w:val="20"/>
        </w:rPr>
        <w:t xml:space="preserve">It is focused on the essential basic knowledge you are expected to have at the end of this class. Open book/note. If you have studied consistently during the semester, you will find it to be easy. </w:t>
      </w:r>
    </w:p>
    <w:p w14:paraId="610CFBD6" w14:textId="77777777" w:rsidR="009B4EAD" w:rsidRDefault="009B4EAD" w:rsidP="009B4EAD">
      <w:pPr>
        <w:autoSpaceDE w:val="0"/>
        <w:autoSpaceDN w:val="0"/>
        <w:adjustRightInd w:val="0"/>
        <w:spacing w:after="0" w:line="240" w:lineRule="auto"/>
        <w:rPr>
          <w:rFonts w:ascii="Arial" w:hAnsi="Arial" w:cs="Arial"/>
          <w:sz w:val="20"/>
          <w:szCs w:val="20"/>
        </w:rPr>
      </w:pPr>
    </w:p>
    <w:p w14:paraId="30BAD0FB" w14:textId="09F00800" w:rsidR="009B4EAD" w:rsidRDefault="009B4EAD" w:rsidP="009B4EAD">
      <w:pPr>
        <w:autoSpaceDE w:val="0"/>
        <w:autoSpaceDN w:val="0"/>
        <w:adjustRightInd w:val="0"/>
        <w:spacing w:after="0" w:line="240" w:lineRule="auto"/>
        <w:rPr>
          <w:rFonts w:ascii="Arial" w:hAnsi="Arial" w:cs="Arial"/>
          <w:sz w:val="20"/>
          <w:szCs w:val="20"/>
        </w:rPr>
      </w:pPr>
      <w:r w:rsidRPr="00E119FC">
        <w:rPr>
          <w:rFonts w:ascii="Arial" w:hAnsi="Arial" w:cs="Arial"/>
          <w:b/>
          <w:color w:val="00B050"/>
          <w:sz w:val="20"/>
          <w:szCs w:val="20"/>
        </w:rPr>
        <w:t>Class attendance</w:t>
      </w:r>
      <w:r w:rsidRPr="00E119FC">
        <w:rPr>
          <w:rFonts w:ascii="Arial" w:hAnsi="Arial" w:cs="Arial"/>
          <w:color w:val="00B050"/>
          <w:sz w:val="20"/>
          <w:szCs w:val="20"/>
        </w:rPr>
        <w:t xml:space="preserve">: </w:t>
      </w:r>
      <w:r w:rsidRPr="003975B5">
        <w:rPr>
          <w:rFonts w:ascii="Arial" w:hAnsi="Arial" w:cs="Arial"/>
          <w:sz w:val="20"/>
          <w:szCs w:val="20"/>
        </w:rPr>
        <w:t xml:space="preserve">It is expected for every class. Let me know </w:t>
      </w:r>
      <w:r w:rsidRPr="003975B5">
        <w:rPr>
          <w:rFonts w:ascii="Arial" w:hAnsi="Arial" w:cs="Arial"/>
          <w:b/>
          <w:sz w:val="20"/>
          <w:szCs w:val="20"/>
        </w:rPr>
        <w:t>in advance</w:t>
      </w:r>
      <w:r w:rsidRPr="003975B5">
        <w:rPr>
          <w:rFonts w:ascii="Arial" w:hAnsi="Arial" w:cs="Arial"/>
          <w:sz w:val="20"/>
          <w:szCs w:val="20"/>
        </w:rPr>
        <w:t xml:space="preserve"> if you are going to miss class for a serious reason </w:t>
      </w:r>
      <w:r>
        <w:rPr>
          <w:rFonts w:ascii="Arial" w:hAnsi="Arial" w:cs="Arial"/>
          <w:sz w:val="20"/>
          <w:szCs w:val="20"/>
        </w:rPr>
        <w:t>and to</w:t>
      </w:r>
      <w:r w:rsidRPr="003975B5">
        <w:rPr>
          <w:rFonts w:ascii="Arial" w:hAnsi="Arial" w:cs="Arial"/>
          <w:sz w:val="20"/>
          <w:szCs w:val="20"/>
        </w:rPr>
        <w:t xml:space="preserve"> accommodate late assignment submission. </w:t>
      </w:r>
    </w:p>
    <w:p w14:paraId="586FA12B" w14:textId="77777777" w:rsidR="009B4EAD" w:rsidRDefault="009B4EAD" w:rsidP="009B4EAD">
      <w:pPr>
        <w:autoSpaceDE w:val="0"/>
        <w:autoSpaceDN w:val="0"/>
        <w:adjustRightInd w:val="0"/>
        <w:spacing w:after="0" w:line="240" w:lineRule="auto"/>
        <w:rPr>
          <w:rFonts w:ascii="Arial" w:hAnsi="Arial" w:cs="Arial"/>
          <w:sz w:val="20"/>
          <w:szCs w:val="20"/>
        </w:rPr>
      </w:pPr>
    </w:p>
    <w:p w14:paraId="5015A528" w14:textId="77777777" w:rsidR="009B4EAD" w:rsidRDefault="00A4092F" w:rsidP="00B109AE">
      <w:pPr>
        <w:autoSpaceDE w:val="0"/>
        <w:autoSpaceDN w:val="0"/>
        <w:adjustRightInd w:val="0"/>
        <w:spacing w:after="0" w:line="240" w:lineRule="auto"/>
        <w:rPr>
          <w:rFonts w:ascii="Arial" w:hAnsi="Arial" w:cs="Arial"/>
          <w:iCs/>
          <w:sz w:val="20"/>
          <w:szCs w:val="20"/>
        </w:rPr>
      </w:pPr>
      <w:r w:rsidRPr="00A4092F">
        <w:rPr>
          <w:rFonts w:ascii="Arial" w:hAnsi="Arial" w:cs="Arial"/>
          <w:b/>
          <w:bCs/>
          <w:iCs/>
          <w:color w:val="00B050"/>
          <w:sz w:val="20"/>
          <w:szCs w:val="20"/>
        </w:rPr>
        <w:t>Participation:</w:t>
      </w:r>
      <w:r>
        <w:rPr>
          <w:rFonts w:ascii="Arial" w:hAnsi="Arial" w:cs="Arial"/>
          <w:iCs/>
          <w:sz w:val="20"/>
          <w:szCs w:val="20"/>
        </w:rPr>
        <w:t xml:space="preserve"> Participation is different from attendance. It means you actively engage with the class and positively contribute to the learning process for yourself and others.</w:t>
      </w:r>
    </w:p>
    <w:p w14:paraId="0D50A63D" w14:textId="2670CA82" w:rsidR="00A4092F" w:rsidRDefault="00A4092F" w:rsidP="00B109AE">
      <w:pPr>
        <w:autoSpaceDE w:val="0"/>
        <w:autoSpaceDN w:val="0"/>
        <w:adjustRightInd w:val="0"/>
        <w:spacing w:after="0" w:line="240" w:lineRule="auto"/>
        <w:rPr>
          <w:rFonts w:ascii="Arial" w:hAnsi="Arial" w:cs="Arial"/>
          <w:iCs/>
          <w:sz w:val="20"/>
          <w:szCs w:val="20"/>
        </w:rPr>
      </w:pPr>
      <w:r>
        <w:rPr>
          <w:rFonts w:ascii="Arial" w:hAnsi="Arial" w:cs="Arial"/>
          <w:iCs/>
          <w:sz w:val="20"/>
          <w:szCs w:val="20"/>
        </w:rPr>
        <w:t xml:space="preserve"> </w:t>
      </w:r>
    </w:p>
    <w:p w14:paraId="4967994C" w14:textId="3B9DF2E4" w:rsidR="009B4EAD" w:rsidRDefault="009B4EAD" w:rsidP="009B4EAD">
      <w:pPr>
        <w:autoSpaceDE w:val="0"/>
        <w:autoSpaceDN w:val="0"/>
        <w:adjustRightInd w:val="0"/>
        <w:spacing w:after="0" w:line="240" w:lineRule="auto"/>
        <w:rPr>
          <w:rFonts w:ascii="Arial" w:hAnsi="Arial" w:cs="Arial"/>
          <w:iCs/>
          <w:sz w:val="20"/>
          <w:szCs w:val="20"/>
        </w:rPr>
      </w:pPr>
      <w:r w:rsidRPr="00B109AE">
        <w:rPr>
          <w:rFonts w:ascii="Arial" w:hAnsi="Arial" w:cs="Arial"/>
          <w:b/>
          <w:iCs/>
          <w:color w:val="00B050"/>
          <w:sz w:val="20"/>
          <w:szCs w:val="20"/>
        </w:rPr>
        <w:t>Cooperation:</w:t>
      </w:r>
      <w:r w:rsidRPr="003975B5">
        <w:rPr>
          <w:rFonts w:ascii="Arial" w:hAnsi="Arial" w:cs="Arial"/>
          <w:b/>
          <w:iCs/>
          <w:sz w:val="20"/>
          <w:szCs w:val="20"/>
        </w:rPr>
        <w:t xml:space="preserve"> </w:t>
      </w:r>
      <w:r w:rsidRPr="003975B5">
        <w:rPr>
          <w:rFonts w:ascii="Arial" w:hAnsi="Arial" w:cs="Arial"/>
          <w:iCs/>
          <w:sz w:val="20"/>
          <w:szCs w:val="20"/>
        </w:rPr>
        <w:t xml:space="preserve">Communication with classmates is encouraged for homeworks, projects and presentations, as the purpose of these is learning the material. “Communication” does not mean that you are doing someone else’s homework or project but that you should feel free to discuss homework and projects and class topics in general, with fellow students. We learn better </w:t>
      </w:r>
      <w:r w:rsidR="00716F73" w:rsidRPr="003975B5">
        <w:rPr>
          <w:rFonts w:ascii="Arial" w:hAnsi="Arial" w:cs="Arial"/>
          <w:iCs/>
          <w:sz w:val="20"/>
          <w:szCs w:val="20"/>
        </w:rPr>
        <w:t>and, in more depth,</w:t>
      </w:r>
      <w:r w:rsidRPr="003975B5">
        <w:rPr>
          <w:rFonts w:ascii="Arial" w:hAnsi="Arial" w:cs="Arial"/>
          <w:iCs/>
          <w:sz w:val="20"/>
          <w:szCs w:val="20"/>
        </w:rPr>
        <w:t xml:space="preserve"> what we take the time to think about and intelligently discuss with our peers. </w:t>
      </w:r>
    </w:p>
    <w:p w14:paraId="3A6E4C20" w14:textId="77777777" w:rsidR="009B4EAD" w:rsidRPr="003975B5" w:rsidRDefault="009B4EAD" w:rsidP="009B4EAD">
      <w:pPr>
        <w:autoSpaceDE w:val="0"/>
        <w:autoSpaceDN w:val="0"/>
        <w:adjustRightInd w:val="0"/>
        <w:spacing w:after="0" w:line="240" w:lineRule="auto"/>
        <w:rPr>
          <w:rFonts w:ascii="Arial" w:hAnsi="Arial" w:cs="Arial"/>
          <w:b/>
          <w:iCs/>
          <w:sz w:val="20"/>
          <w:szCs w:val="20"/>
        </w:rPr>
      </w:pPr>
    </w:p>
    <w:p w14:paraId="41B4273E" w14:textId="3EEAE145" w:rsidR="009B4EAD" w:rsidRPr="003975B5" w:rsidRDefault="009B4EAD" w:rsidP="009B4EAD">
      <w:pPr>
        <w:autoSpaceDE w:val="0"/>
        <w:autoSpaceDN w:val="0"/>
        <w:adjustRightInd w:val="0"/>
        <w:spacing w:after="0" w:line="240" w:lineRule="auto"/>
        <w:rPr>
          <w:rFonts w:ascii="Arial" w:hAnsi="Arial" w:cs="Arial"/>
          <w:iCs/>
          <w:sz w:val="20"/>
          <w:szCs w:val="20"/>
          <w:u w:val="single"/>
        </w:rPr>
      </w:pPr>
      <w:r w:rsidRPr="003975B5">
        <w:rPr>
          <w:rFonts w:ascii="Arial" w:hAnsi="Arial" w:cs="Arial"/>
          <w:iCs/>
          <w:sz w:val="20"/>
          <w:szCs w:val="20"/>
          <w:u w:val="single"/>
        </w:rPr>
        <w:t xml:space="preserve">No cooperation </w:t>
      </w:r>
      <w:r>
        <w:rPr>
          <w:rFonts w:ascii="Arial" w:hAnsi="Arial" w:cs="Arial"/>
          <w:iCs/>
          <w:sz w:val="20"/>
          <w:szCs w:val="20"/>
          <w:u w:val="single"/>
        </w:rPr>
        <w:t>for</w:t>
      </w:r>
      <w:r w:rsidRPr="003975B5">
        <w:rPr>
          <w:rFonts w:ascii="Arial" w:hAnsi="Arial" w:cs="Arial"/>
          <w:iCs/>
          <w:sz w:val="20"/>
          <w:szCs w:val="20"/>
          <w:u w:val="single"/>
        </w:rPr>
        <w:t xml:space="preserve"> </w:t>
      </w:r>
      <w:r>
        <w:rPr>
          <w:rFonts w:ascii="Arial" w:hAnsi="Arial" w:cs="Arial"/>
          <w:iCs/>
          <w:sz w:val="20"/>
          <w:szCs w:val="20"/>
          <w:u w:val="single"/>
        </w:rPr>
        <w:t>quizzes</w:t>
      </w:r>
      <w:r w:rsidR="00080EF0">
        <w:rPr>
          <w:rFonts w:ascii="Arial" w:hAnsi="Arial" w:cs="Arial"/>
          <w:iCs/>
          <w:sz w:val="20"/>
          <w:szCs w:val="20"/>
          <w:u w:val="single"/>
        </w:rPr>
        <w:t>/exams</w:t>
      </w:r>
      <w:r w:rsidR="00716F73">
        <w:rPr>
          <w:rFonts w:ascii="Arial" w:hAnsi="Arial" w:cs="Arial"/>
          <w:iCs/>
          <w:sz w:val="20"/>
          <w:szCs w:val="20"/>
          <w:u w:val="single"/>
        </w:rPr>
        <w:t>, of course</w:t>
      </w:r>
      <w:r w:rsidRPr="003975B5">
        <w:rPr>
          <w:rFonts w:ascii="Arial" w:hAnsi="Arial" w:cs="Arial"/>
          <w:iCs/>
          <w:sz w:val="20"/>
          <w:szCs w:val="20"/>
          <w:u w:val="single"/>
        </w:rPr>
        <w:t>!</w:t>
      </w:r>
    </w:p>
    <w:p w14:paraId="375253A2" w14:textId="77777777" w:rsidR="009B4EAD" w:rsidRPr="003975B5" w:rsidRDefault="009B4EAD" w:rsidP="009B4EAD">
      <w:pPr>
        <w:autoSpaceDE w:val="0"/>
        <w:autoSpaceDN w:val="0"/>
        <w:adjustRightInd w:val="0"/>
        <w:spacing w:after="0" w:line="240" w:lineRule="auto"/>
        <w:rPr>
          <w:rFonts w:ascii="Arial" w:hAnsi="Arial" w:cs="Arial"/>
          <w:iCs/>
          <w:sz w:val="20"/>
          <w:szCs w:val="20"/>
          <w:u w:val="single"/>
        </w:rPr>
      </w:pPr>
    </w:p>
    <w:p w14:paraId="6C5F4D15" w14:textId="58160FB3" w:rsidR="009B4EAD" w:rsidRDefault="009B4EAD" w:rsidP="009B4EAD">
      <w:pPr>
        <w:autoSpaceDE w:val="0"/>
        <w:autoSpaceDN w:val="0"/>
        <w:adjustRightInd w:val="0"/>
        <w:spacing w:after="0" w:line="240" w:lineRule="auto"/>
        <w:rPr>
          <w:rFonts w:ascii="Arial" w:hAnsi="Arial" w:cs="Arial"/>
          <w:iCs/>
          <w:sz w:val="20"/>
          <w:szCs w:val="20"/>
        </w:rPr>
      </w:pPr>
      <w:r w:rsidRPr="003975B5">
        <w:rPr>
          <w:rFonts w:ascii="Arial" w:hAnsi="Arial" w:cs="Arial"/>
          <w:iCs/>
          <w:sz w:val="20"/>
          <w:szCs w:val="20"/>
        </w:rPr>
        <w:t xml:space="preserve">If you feel confused about the concept of cooperation vs cheating, even after we discuss these in class, make sure to discuss further with me. </w:t>
      </w:r>
    </w:p>
    <w:p w14:paraId="71B11AE6" w14:textId="77777777" w:rsidR="00E94EC6" w:rsidRDefault="00E94EC6" w:rsidP="009B4EAD">
      <w:pPr>
        <w:autoSpaceDE w:val="0"/>
        <w:autoSpaceDN w:val="0"/>
        <w:adjustRightInd w:val="0"/>
        <w:spacing w:after="0" w:line="240" w:lineRule="auto"/>
        <w:rPr>
          <w:rFonts w:ascii="Arial" w:hAnsi="Arial" w:cs="Arial"/>
          <w:iCs/>
          <w:sz w:val="20"/>
          <w:szCs w:val="20"/>
        </w:rPr>
      </w:pPr>
    </w:p>
    <w:p w14:paraId="7F1CDDF9" w14:textId="77777777" w:rsidR="003E65B0" w:rsidRPr="003975B5" w:rsidRDefault="003E65B0" w:rsidP="003E65B0">
      <w:pPr>
        <w:autoSpaceDE w:val="0"/>
        <w:autoSpaceDN w:val="0"/>
        <w:adjustRightInd w:val="0"/>
        <w:spacing w:after="0" w:line="240" w:lineRule="auto"/>
        <w:rPr>
          <w:rFonts w:ascii="Arial" w:hAnsi="Arial" w:cs="Arial"/>
          <w:b/>
          <w:bCs/>
          <w:sz w:val="20"/>
          <w:szCs w:val="20"/>
        </w:rPr>
      </w:pPr>
      <w:r w:rsidRPr="00E119FC">
        <w:rPr>
          <w:rFonts w:ascii="Arial" w:hAnsi="Arial" w:cs="Arial"/>
          <w:b/>
          <w:bCs/>
          <w:color w:val="00B050"/>
          <w:sz w:val="20"/>
          <w:szCs w:val="20"/>
        </w:rPr>
        <w:t xml:space="preserve">Makeup classes: </w:t>
      </w:r>
      <w:r w:rsidRPr="003975B5">
        <w:rPr>
          <w:rFonts w:ascii="Arial" w:hAnsi="Arial" w:cs="Arial"/>
          <w:sz w:val="20"/>
          <w:szCs w:val="20"/>
        </w:rPr>
        <w:t>Makeup classes will be scheduled if needed, at times that are agreeable to most.</w:t>
      </w:r>
    </w:p>
    <w:p w14:paraId="117C941E" w14:textId="77777777" w:rsidR="003E65B0" w:rsidRPr="003975B5" w:rsidRDefault="003E65B0" w:rsidP="003E65B0">
      <w:pPr>
        <w:autoSpaceDE w:val="0"/>
        <w:autoSpaceDN w:val="0"/>
        <w:adjustRightInd w:val="0"/>
        <w:spacing w:after="0" w:line="240" w:lineRule="auto"/>
        <w:rPr>
          <w:rFonts w:ascii="Arial" w:hAnsi="Arial" w:cs="Arial"/>
          <w:b/>
          <w:bCs/>
          <w:sz w:val="20"/>
          <w:szCs w:val="20"/>
        </w:rPr>
      </w:pPr>
    </w:p>
    <w:p w14:paraId="734B03B5" w14:textId="77777777" w:rsidR="003E65B0" w:rsidRPr="003975B5" w:rsidRDefault="003E65B0" w:rsidP="003E65B0">
      <w:pPr>
        <w:autoSpaceDE w:val="0"/>
        <w:autoSpaceDN w:val="0"/>
        <w:adjustRightInd w:val="0"/>
        <w:spacing w:after="0" w:line="240" w:lineRule="auto"/>
        <w:rPr>
          <w:rFonts w:ascii="Arial" w:hAnsi="Arial" w:cs="Arial"/>
          <w:b/>
          <w:bCs/>
          <w:sz w:val="20"/>
          <w:szCs w:val="20"/>
        </w:rPr>
      </w:pPr>
      <w:r w:rsidRPr="00E119FC">
        <w:rPr>
          <w:rFonts w:ascii="Arial" w:hAnsi="Arial" w:cs="Arial"/>
          <w:b/>
          <w:bCs/>
          <w:color w:val="00B050"/>
          <w:sz w:val="20"/>
          <w:szCs w:val="20"/>
        </w:rPr>
        <w:t>Other issues:</w:t>
      </w:r>
      <w:r w:rsidRPr="003975B5">
        <w:rPr>
          <w:rFonts w:ascii="Arial" w:hAnsi="Arial" w:cs="Arial"/>
          <w:b/>
          <w:bCs/>
          <w:sz w:val="20"/>
          <w:szCs w:val="20"/>
        </w:rPr>
        <w:t xml:space="preserve"> </w:t>
      </w:r>
      <w:r w:rsidRPr="003975B5">
        <w:rPr>
          <w:rFonts w:ascii="Arial" w:hAnsi="Arial" w:cs="Arial"/>
          <w:bCs/>
          <w:sz w:val="20"/>
          <w:szCs w:val="20"/>
        </w:rPr>
        <w:t>Do not hesitate to approach me for any concerns you might have relevant to the class. I always encourage your feedback.</w:t>
      </w:r>
    </w:p>
    <w:p w14:paraId="61651D2B" w14:textId="77777777" w:rsidR="003E65B0" w:rsidRPr="003975B5" w:rsidRDefault="003E65B0" w:rsidP="009B4EAD">
      <w:pPr>
        <w:autoSpaceDE w:val="0"/>
        <w:autoSpaceDN w:val="0"/>
        <w:adjustRightInd w:val="0"/>
        <w:spacing w:after="0" w:line="240" w:lineRule="auto"/>
        <w:rPr>
          <w:rFonts w:ascii="Arial" w:hAnsi="Arial" w:cs="Arial"/>
          <w:iCs/>
          <w:sz w:val="20"/>
          <w:szCs w:val="20"/>
        </w:rPr>
      </w:pPr>
    </w:p>
    <w:p w14:paraId="12E5701A" w14:textId="0B93235E" w:rsidR="00B109AE" w:rsidRDefault="007F2B17" w:rsidP="00527794">
      <w:pPr>
        <w:pStyle w:val="Heading2"/>
        <w:rPr>
          <w:sz w:val="20"/>
          <w:szCs w:val="20"/>
        </w:rPr>
      </w:pPr>
      <w:bookmarkStart w:id="4" w:name="_Ref142651612"/>
      <w:r w:rsidRPr="00F874CA">
        <w:t xml:space="preserve">How </w:t>
      </w:r>
      <w:r w:rsidR="00F874CA" w:rsidRPr="00F874CA">
        <w:t xml:space="preserve">do </w:t>
      </w:r>
      <w:r w:rsidR="00B109AE">
        <w:t>I</w:t>
      </w:r>
      <w:r w:rsidRPr="00F874CA">
        <w:t xml:space="preserve"> </w:t>
      </w:r>
      <w:r w:rsidR="000F3716" w:rsidRPr="00F874CA">
        <w:t>submit</w:t>
      </w:r>
      <w:r w:rsidRPr="00F874CA">
        <w:t xml:space="preserve"> homeworks and projects</w:t>
      </w:r>
      <w:r w:rsidR="00F874CA" w:rsidRPr="00F874CA">
        <w:t>?</w:t>
      </w:r>
      <w:bookmarkEnd w:id="4"/>
      <w:r w:rsidRPr="00F874CA">
        <w:rPr>
          <w:sz w:val="20"/>
          <w:szCs w:val="20"/>
        </w:rPr>
        <w:t xml:space="preserve"> </w:t>
      </w:r>
    </w:p>
    <w:p w14:paraId="26C07157" w14:textId="77777777" w:rsidR="00622B5D" w:rsidRDefault="00622B5D" w:rsidP="00B908B3">
      <w:pPr>
        <w:autoSpaceDE w:val="0"/>
        <w:autoSpaceDN w:val="0"/>
        <w:adjustRightInd w:val="0"/>
        <w:spacing w:after="0" w:line="240" w:lineRule="auto"/>
        <w:rPr>
          <w:rFonts w:ascii="Arial" w:hAnsi="Arial" w:cs="Arial"/>
          <w:color w:val="00B050"/>
          <w:sz w:val="20"/>
          <w:szCs w:val="20"/>
        </w:rPr>
      </w:pPr>
    </w:p>
    <w:p w14:paraId="26B76E5E" w14:textId="56681D5C" w:rsidR="00B109AE" w:rsidRDefault="00B109AE" w:rsidP="00B908B3">
      <w:pPr>
        <w:autoSpaceDE w:val="0"/>
        <w:autoSpaceDN w:val="0"/>
        <w:adjustRightInd w:val="0"/>
        <w:spacing w:after="0" w:line="240" w:lineRule="auto"/>
        <w:rPr>
          <w:rFonts w:ascii="Arial" w:hAnsi="Arial" w:cs="Arial"/>
          <w:sz w:val="20"/>
          <w:szCs w:val="20"/>
        </w:rPr>
      </w:pPr>
      <w:r w:rsidRPr="00B109AE">
        <w:rPr>
          <w:rFonts w:ascii="Arial" w:hAnsi="Arial" w:cs="Arial"/>
          <w:b/>
          <w:bCs/>
          <w:color w:val="00B050"/>
          <w:sz w:val="20"/>
          <w:szCs w:val="20"/>
        </w:rPr>
        <w:t>When:</w:t>
      </w:r>
      <w:r w:rsidR="000D2B2E">
        <w:rPr>
          <w:rFonts w:ascii="Arial" w:hAnsi="Arial" w:cs="Arial"/>
          <w:b/>
          <w:bCs/>
          <w:color w:val="00B050"/>
          <w:sz w:val="20"/>
          <w:szCs w:val="20"/>
        </w:rPr>
        <w:t xml:space="preserve"> </w:t>
      </w:r>
      <w:r w:rsidR="000D2B2E" w:rsidRPr="000D2B2E">
        <w:rPr>
          <w:rFonts w:ascii="Arial" w:hAnsi="Arial" w:cs="Arial"/>
          <w:sz w:val="20"/>
          <w:szCs w:val="20"/>
        </w:rPr>
        <w:t>To make it eas</w:t>
      </w:r>
      <w:r w:rsidR="000D2B2E">
        <w:rPr>
          <w:rFonts w:ascii="Arial" w:hAnsi="Arial" w:cs="Arial"/>
          <w:sz w:val="20"/>
          <w:szCs w:val="20"/>
        </w:rPr>
        <w:t>ier</w:t>
      </w:r>
      <w:r w:rsidR="000D2B2E" w:rsidRPr="000D2B2E">
        <w:rPr>
          <w:rFonts w:ascii="Arial" w:hAnsi="Arial" w:cs="Arial"/>
          <w:sz w:val="20"/>
          <w:szCs w:val="20"/>
        </w:rPr>
        <w:t xml:space="preserve"> to remember for this class</w:t>
      </w:r>
      <w:r w:rsidR="000D2B2E">
        <w:rPr>
          <w:rFonts w:ascii="Arial" w:hAnsi="Arial" w:cs="Arial"/>
          <w:sz w:val="20"/>
          <w:szCs w:val="20"/>
        </w:rPr>
        <w:t>, the rule is: h</w:t>
      </w:r>
      <w:r w:rsidR="00B908B3" w:rsidRPr="003975B5">
        <w:rPr>
          <w:rFonts w:ascii="Arial" w:hAnsi="Arial" w:cs="Arial"/>
          <w:sz w:val="20"/>
          <w:szCs w:val="20"/>
        </w:rPr>
        <w:t xml:space="preserve">omeworks and </w:t>
      </w:r>
      <w:r w:rsidR="000D2B2E">
        <w:rPr>
          <w:rFonts w:ascii="Arial" w:hAnsi="Arial" w:cs="Arial"/>
          <w:sz w:val="20"/>
          <w:szCs w:val="20"/>
        </w:rPr>
        <w:t>p</w:t>
      </w:r>
      <w:r w:rsidR="00B908B3" w:rsidRPr="003975B5">
        <w:rPr>
          <w:rFonts w:ascii="Arial" w:hAnsi="Arial" w:cs="Arial"/>
          <w:sz w:val="20"/>
          <w:szCs w:val="20"/>
        </w:rPr>
        <w:t xml:space="preserve">rojects have to be turned in </w:t>
      </w:r>
      <w:r w:rsidR="00B908B3" w:rsidRPr="00F32E40">
        <w:rPr>
          <w:rFonts w:ascii="Arial" w:hAnsi="Arial" w:cs="Arial"/>
          <w:sz w:val="20"/>
          <w:szCs w:val="20"/>
          <w:u w:val="single"/>
        </w:rPr>
        <w:t xml:space="preserve">by </w:t>
      </w:r>
      <w:r w:rsidR="0072522E" w:rsidRPr="00F32E40">
        <w:rPr>
          <w:rFonts w:ascii="Arial" w:hAnsi="Arial" w:cs="Arial"/>
          <w:sz w:val="20"/>
          <w:szCs w:val="20"/>
          <w:u w:val="single"/>
        </w:rPr>
        <w:t xml:space="preserve">the </w:t>
      </w:r>
      <w:r w:rsidR="00EC3960" w:rsidRPr="00F32E40">
        <w:rPr>
          <w:rFonts w:ascii="Arial" w:hAnsi="Arial" w:cs="Arial"/>
          <w:sz w:val="20"/>
          <w:szCs w:val="20"/>
          <w:u w:val="single"/>
        </w:rPr>
        <w:t>beginning</w:t>
      </w:r>
      <w:r w:rsidR="0072522E" w:rsidRPr="00F32E40">
        <w:rPr>
          <w:rFonts w:ascii="Arial" w:hAnsi="Arial" w:cs="Arial"/>
          <w:sz w:val="20"/>
          <w:szCs w:val="20"/>
          <w:u w:val="single"/>
        </w:rPr>
        <w:t xml:space="preserve"> of the class period, </w:t>
      </w:r>
      <w:r w:rsidR="00B908B3" w:rsidRPr="00F32E40">
        <w:rPr>
          <w:rFonts w:ascii="Arial" w:hAnsi="Arial" w:cs="Arial"/>
          <w:sz w:val="20"/>
          <w:szCs w:val="20"/>
          <w:u w:val="single"/>
        </w:rPr>
        <w:t>on the day they are due</w:t>
      </w:r>
      <w:r w:rsidR="00B908B3" w:rsidRPr="003975B5">
        <w:rPr>
          <w:rFonts w:ascii="Arial" w:hAnsi="Arial" w:cs="Arial"/>
          <w:sz w:val="20"/>
          <w:szCs w:val="20"/>
        </w:rPr>
        <w:t xml:space="preserve">. </w:t>
      </w:r>
    </w:p>
    <w:p w14:paraId="0C4F96D2" w14:textId="77777777" w:rsidR="00F32E40" w:rsidRDefault="00F32E40" w:rsidP="00B908B3">
      <w:pPr>
        <w:autoSpaceDE w:val="0"/>
        <w:autoSpaceDN w:val="0"/>
        <w:adjustRightInd w:val="0"/>
        <w:spacing w:after="0" w:line="240" w:lineRule="auto"/>
        <w:rPr>
          <w:rFonts w:ascii="Arial" w:hAnsi="Arial" w:cs="Arial"/>
          <w:b/>
          <w:bCs/>
          <w:color w:val="00B050"/>
          <w:sz w:val="20"/>
          <w:szCs w:val="20"/>
        </w:rPr>
      </w:pPr>
    </w:p>
    <w:p w14:paraId="1416125C" w14:textId="0167F5DC" w:rsidR="007F2B17" w:rsidRPr="003975B5" w:rsidRDefault="00B109AE" w:rsidP="00B908B3">
      <w:pPr>
        <w:autoSpaceDE w:val="0"/>
        <w:autoSpaceDN w:val="0"/>
        <w:adjustRightInd w:val="0"/>
        <w:spacing w:after="0" w:line="240" w:lineRule="auto"/>
        <w:rPr>
          <w:rFonts w:ascii="Arial" w:hAnsi="Arial" w:cs="Arial"/>
          <w:sz w:val="20"/>
          <w:szCs w:val="20"/>
        </w:rPr>
      </w:pPr>
      <w:r w:rsidRPr="00B109AE">
        <w:rPr>
          <w:rFonts w:ascii="Arial" w:hAnsi="Arial" w:cs="Arial"/>
          <w:b/>
          <w:bCs/>
          <w:color w:val="00B050"/>
          <w:sz w:val="20"/>
          <w:szCs w:val="20"/>
        </w:rPr>
        <w:t>Where:</w:t>
      </w:r>
      <w:r>
        <w:rPr>
          <w:rFonts w:ascii="Arial" w:hAnsi="Arial" w:cs="Arial"/>
          <w:sz w:val="20"/>
          <w:szCs w:val="20"/>
        </w:rPr>
        <w:t xml:space="preserve"> </w:t>
      </w:r>
      <w:r w:rsidR="00CF420A">
        <w:rPr>
          <w:rFonts w:ascii="Arial" w:hAnsi="Arial" w:cs="Arial"/>
          <w:sz w:val="20"/>
          <w:szCs w:val="20"/>
        </w:rPr>
        <w:t xml:space="preserve">Submissions </w:t>
      </w:r>
      <w:r w:rsidR="00CF420A" w:rsidRPr="00622B5D">
        <w:rPr>
          <w:rFonts w:ascii="Arial" w:hAnsi="Arial" w:cs="Arial"/>
          <w:sz w:val="20"/>
          <w:szCs w:val="20"/>
        </w:rPr>
        <w:t xml:space="preserve">are on </w:t>
      </w:r>
      <w:r w:rsidR="006078F8" w:rsidRPr="00622B5D">
        <w:rPr>
          <w:rFonts w:ascii="Arial" w:hAnsi="Arial" w:cs="Arial"/>
          <w:sz w:val="20"/>
          <w:szCs w:val="20"/>
        </w:rPr>
        <w:t>Canvas</w:t>
      </w:r>
      <w:r w:rsidR="009E336E" w:rsidRPr="00622B5D">
        <w:rPr>
          <w:rFonts w:ascii="Arial" w:hAnsi="Arial" w:cs="Arial"/>
          <w:sz w:val="20"/>
          <w:szCs w:val="20"/>
        </w:rPr>
        <w:t>,</w:t>
      </w:r>
      <w:r w:rsidR="009E336E">
        <w:rPr>
          <w:rFonts w:ascii="Arial" w:hAnsi="Arial" w:cs="Arial"/>
          <w:sz w:val="20"/>
          <w:szCs w:val="20"/>
        </w:rPr>
        <w:t xml:space="preserve"> </w:t>
      </w:r>
      <w:r w:rsidR="00CF420A">
        <w:rPr>
          <w:rFonts w:ascii="Arial" w:hAnsi="Arial" w:cs="Arial"/>
          <w:sz w:val="20"/>
          <w:szCs w:val="20"/>
        </w:rPr>
        <w:t>where you upload one</w:t>
      </w:r>
      <w:r w:rsidR="00C0792C">
        <w:rPr>
          <w:rFonts w:ascii="Arial" w:hAnsi="Arial" w:cs="Arial"/>
          <w:sz w:val="20"/>
          <w:szCs w:val="20"/>
        </w:rPr>
        <w:t xml:space="preserve"> </w:t>
      </w:r>
      <w:r w:rsidR="00CF420A">
        <w:rPr>
          <w:rFonts w:ascii="Arial" w:hAnsi="Arial" w:cs="Arial"/>
          <w:sz w:val="20"/>
          <w:szCs w:val="20"/>
        </w:rPr>
        <w:t>.pdf file</w:t>
      </w:r>
      <w:r w:rsidR="00C0792C">
        <w:rPr>
          <w:rFonts w:ascii="Arial" w:hAnsi="Arial" w:cs="Arial"/>
          <w:sz w:val="20"/>
          <w:szCs w:val="20"/>
        </w:rPr>
        <w:t xml:space="preserve"> per assignment and the accompanying code files</w:t>
      </w:r>
      <w:r w:rsidR="006078F8">
        <w:rPr>
          <w:rFonts w:ascii="Arial" w:hAnsi="Arial" w:cs="Arial"/>
          <w:sz w:val="20"/>
          <w:szCs w:val="20"/>
        </w:rPr>
        <w:t>, as applicable</w:t>
      </w:r>
      <w:r w:rsidR="00CF420A">
        <w:rPr>
          <w:rFonts w:ascii="Arial" w:hAnsi="Arial" w:cs="Arial"/>
          <w:sz w:val="20"/>
          <w:szCs w:val="20"/>
        </w:rPr>
        <w:t>.</w:t>
      </w:r>
      <w:r w:rsidR="00B908B3" w:rsidRPr="003975B5">
        <w:rPr>
          <w:rFonts w:ascii="Arial" w:hAnsi="Arial" w:cs="Arial"/>
          <w:sz w:val="20"/>
          <w:szCs w:val="20"/>
        </w:rPr>
        <w:t xml:space="preserve"> If you use handwriting for a homework</w:t>
      </w:r>
      <w:r w:rsidR="008956F6" w:rsidRPr="003975B5">
        <w:rPr>
          <w:rFonts w:ascii="Arial" w:hAnsi="Arial" w:cs="Arial"/>
          <w:sz w:val="20"/>
          <w:szCs w:val="20"/>
        </w:rPr>
        <w:t xml:space="preserve">, </w:t>
      </w:r>
      <w:r w:rsidR="00B908B3" w:rsidRPr="003975B5">
        <w:rPr>
          <w:rFonts w:ascii="Arial" w:hAnsi="Arial" w:cs="Arial"/>
          <w:sz w:val="20"/>
          <w:szCs w:val="20"/>
        </w:rPr>
        <w:t>please make sure</w:t>
      </w:r>
      <w:r w:rsidR="00BB3597">
        <w:rPr>
          <w:rFonts w:ascii="Arial" w:hAnsi="Arial" w:cs="Arial"/>
          <w:sz w:val="20"/>
          <w:szCs w:val="20"/>
        </w:rPr>
        <w:t xml:space="preserve"> the scan you submit</w:t>
      </w:r>
      <w:r w:rsidR="00B908B3" w:rsidRPr="003975B5">
        <w:rPr>
          <w:rFonts w:ascii="Arial" w:hAnsi="Arial" w:cs="Arial"/>
          <w:sz w:val="20"/>
          <w:szCs w:val="20"/>
        </w:rPr>
        <w:t xml:space="preserve"> is </w:t>
      </w:r>
      <w:r w:rsidR="00BB3597">
        <w:rPr>
          <w:rFonts w:ascii="Arial" w:hAnsi="Arial" w:cs="Arial"/>
          <w:sz w:val="20"/>
          <w:szCs w:val="20"/>
        </w:rPr>
        <w:t xml:space="preserve">clear, </w:t>
      </w:r>
      <w:r w:rsidR="00B908B3" w:rsidRPr="003975B5">
        <w:rPr>
          <w:rFonts w:ascii="Arial" w:hAnsi="Arial" w:cs="Arial"/>
          <w:sz w:val="20"/>
          <w:szCs w:val="20"/>
        </w:rPr>
        <w:t xml:space="preserve">clean, legible and well organized. </w:t>
      </w:r>
      <w:r w:rsidR="00A16006" w:rsidRPr="003975B5">
        <w:rPr>
          <w:rFonts w:ascii="Arial" w:hAnsi="Arial" w:cs="Arial"/>
          <w:sz w:val="20"/>
          <w:szCs w:val="20"/>
        </w:rPr>
        <w:t xml:space="preserve">Use the full length and width of the page. </w:t>
      </w:r>
      <w:r w:rsidR="007F2B17" w:rsidRPr="003975B5">
        <w:rPr>
          <w:rFonts w:ascii="Arial" w:hAnsi="Arial" w:cs="Arial"/>
          <w:sz w:val="20"/>
          <w:szCs w:val="20"/>
          <w:u w:val="single"/>
        </w:rPr>
        <w:t xml:space="preserve">Organization and neatness in your </w:t>
      </w:r>
      <w:r w:rsidR="006078F8">
        <w:rPr>
          <w:rFonts w:ascii="Arial" w:hAnsi="Arial" w:cs="Arial"/>
          <w:sz w:val="20"/>
          <w:szCs w:val="20"/>
          <w:u w:val="single"/>
        </w:rPr>
        <w:t xml:space="preserve">submitted </w:t>
      </w:r>
      <w:r w:rsidR="007F2B17" w:rsidRPr="003975B5">
        <w:rPr>
          <w:rFonts w:ascii="Arial" w:hAnsi="Arial" w:cs="Arial"/>
          <w:sz w:val="20"/>
          <w:szCs w:val="20"/>
          <w:u w:val="single"/>
        </w:rPr>
        <w:t>assignments is graded</w:t>
      </w:r>
      <w:r w:rsidR="007F2B17" w:rsidRPr="003975B5">
        <w:rPr>
          <w:rFonts w:ascii="Arial" w:hAnsi="Arial" w:cs="Arial"/>
          <w:sz w:val="20"/>
          <w:szCs w:val="20"/>
        </w:rPr>
        <w:t>!</w:t>
      </w:r>
    </w:p>
    <w:p w14:paraId="2DCB1E47" w14:textId="77777777" w:rsidR="00787E66" w:rsidRPr="003975B5" w:rsidRDefault="00787E66" w:rsidP="00B908B3">
      <w:pPr>
        <w:autoSpaceDE w:val="0"/>
        <w:autoSpaceDN w:val="0"/>
        <w:adjustRightInd w:val="0"/>
        <w:spacing w:after="0" w:line="240" w:lineRule="auto"/>
        <w:rPr>
          <w:rFonts w:ascii="Arial" w:hAnsi="Arial" w:cs="Arial"/>
          <w:sz w:val="20"/>
          <w:szCs w:val="20"/>
        </w:rPr>
      </w:pPr>
    </w:p>
    <w:p w14:paraId="64554EE0" w14:textId="5DFEB71F" w:rsidR="00787E66" w:rsidRPr="00C0792C" w:rsidRDefault="00BB3597" w:rsidP="00B908B3">
      <w:pPr>
        <w:autoSpaceDE w:val="0"/>
        <w:autoSpaceDN w:val="0"/>
        <w:adjustRightInd w:val="0"/>
        <w:spacing w:after="0" w:line="240" w:lineRule="auto"/>
        <w:rPr>
          <w:rFonts w:ascii="Arial" w:hAnsi="Arial" w:cs="Arial"/>
          <w:b/>
          <w:i/>
          <w:iCs/>
          <w:color w:val="FF0000"/>
          <w:sz w:val="20"/>
          <w:szCs w:val="20"/>
        </w:rPr>
      </w:pPr>
      <w:r w:rsidRPr="00BB3597">
        <w:rPr>
          <w:rFonts w:ascii="Arial" w:hAnsi="Arial" w:cs="Arial"/>
          <w:color w:val="00B050"/>
          <w:sz w:val="20"/>
          <w:szCs w:val="20"/>
        </w:rPr>
        <w:t>!!!</w:t>
      </w:r>
      <w:r>
        <w:rPr>
          <w:rFonts w:ascii="Arial" w:hAnsi="Arial" w:cs="Arial"/>
          <w:sz w:val="20"/>
          <w:szCs w:val="20"/>
        </w:rPr>
        <w:t xml:space="preserve"> </w:t>
      </w:r>
      <w:r w:rsidR="00787E66" w:rsidRPr="003975B5">
        <w:rPr>
          <w:rFonts w:ascii="Arial" w:hAnsi="Arial" w:cs="Arial"/>
          <w:sz w:val="20"/>
          <w:szCs w:val="20"/>
        </w:rPr>
        <w:t>You should be naming any files you submit electronically</w:t>
      </w:r>
      <w:r w:rsidR="00962528" w:rsidRPr="003975B5">
        <w:rPr>
          <w:rFonts w:ascii="Arial" w:hAnsi="Arial" w:cs="Arial"/>
          <w:sz w:val="20"/>
          <w:szCs w:val="20"/>
        </w:rPr>
        <w:t xml:space="preserve"> as follows: </w:t>
      </w:r>
      <w:r w:rsidR="00787E66" w:rsidRPr="00FB3B4C">
        <w:rPr>
          <w:rFonts w:ascii="Arial" w:hAnsi="Arial" w:cs="Arial"/>
          <w:b/>
          <w:i/>
          <w:color w:val="0070C0"/>
          <w:sz w:val="20"/>
          <w:szCs w:val="20"/>
        </w:rPr>
        <w:t>Your_LastName_AssignmentNumber.extension</w:t>
      </w:r>
      <w:r w:rsidR="00787E66" w:rsidRPr="003975B5">
        <w:rPr>
          <w:rFonts w:ascii="Arial" w:hAnsi="Arial" w:cs="Arial"/>
          <w:color w:val="FF0000"/>
          <w:sz w:val="20"/>
          <w:szCs w:val="20"/>
        </w:rPr>
        <w:t xml:space="preserve"> </w:t>
      </w:r>
      <w:r w:rsidR="00787E66" w:rsidRPr="003975B5">
        <w:rPr>
          <w:rFonts w:ascii="Arial" w:hAnsi="Arial" w:cs="Arial"/>
          <w:sz w:val="20"/>
          <w:szCs w:val="20"/>
        </w:rPr>
        <w:t>(example JONES_</w:t>
      </w:r>
      <w:r w:rsidR="006078F8">
        <w:rPr>
          <w:rFonts w:ascii="Arial" w:hAnsi="Arial" w:cs="Arial"/>
          <w:sz w:val="20"/>
          <w:szCs w:val="20"/>
        </w:rPr>
        <w:t>HW</w:t>
      </w:r>
      <w:r w:rsidR="00787E66" w:rsidRPr="003975B5">
        <w:rPr>
          <w:rFonts w:ascii="Arial" w:hAnsi="Arial" w:cs="Arial"/>
          <w:sz w:val="20"/>
          <w:szCs w:val="20"/>
        </w:rPr>
        <w:t>1.R). Make a habit of naming all files you submit electronically using this format!</w:t>
      </w:r>
      <w:r w:rsidR="00787E66" w:rsidRPr="003975B5">
        <w:rPr>
          <w:rFonts w:ascii="Arial" w:hAnsi="Arial" w:cs="Arial"/>
          <w:i/>
          <w:sz w:val="20"/>
          <w:szCs w:val="20"/>
        </w:rPr>
        <w:t xml:space="preserve"> </w:t>
      </w:r>
      <w:r w:rsidR="006078F8">
        <w:rPr>
          <w:rFonts w:ascii="Arial" w:hAnsi="Arial" w:cs="Arial"/>
          <w:i/>
          <w:sz w:val="20"/>
          <w:szCs w:val="20"/>
        </w:rPr>
        <w:t xml:space="preserve">Over time, you will discover that consistent file naming can save your sanity, as the number of files in your laptop keeps multiplying. </w:t>
      </w:r>
      <w:r w:rsidR="00C0792C" w:rsidRPr="00C0792C">
        <w:rPr>
          <w:rFonts w:ascii="Arial" w:hAnsi="Arial" w:cs="Arial"/>
          <w:i/>
          <w:sz w:val="20"/>
          <w:szCs w:val="20"/>
          <w:u w:val="single"/>
        </w:rPr>
        <w:t xml:space="preserve">Repeated </w:t>
      </w:r>
      <w:r w:rsidR="00C0792C" w:rsidRPr="00C0792C">
        <w:rPr>
          <w:rFonts w:ascii="Arial" w:hAnsi="Arial" w:cs="Arial"/>
          <w:i/>
          <w:color w:val="000000" w:themeColor="text1"/>
          <w:sz w:val="20"/>
          <w:szCs w:val="20"/>
          <w:u w:val="single"/>
        </w:rPr>
        <w:t>f</w:t>
      </w:r>
      <w:r w:rsidR="00787E66" w:rsidRPr="00C0792C">
        <w:rPr>
          <w:rFonts w:ascii="Arial" w:hAnsi="Arial" w:cs="Arial"/>
          <w:i/>
          <w:color w:val="000000" w:themeColor="text1"/>
          <w:sz w:val="20"/>
          <w:szCs w:val="20"/>
          <w:u w:val="single"/>
        </w:rPr>
        <w:t>ailure to follow this naming format will result in no acceptance of your submission</w:t>
      </w:r>
      <w:r w:rsidR="00787E66" w:rsidRPr="00C0792C">
        <w:rPr>
          <w:rFonts w:ascii="Arial" w:hAnsi="Arial" w:cs="Arial"/>
          <w:i/>
          <w:iCs/>
          <w:color w:val="000000" w:themeColor="text1"/>
          <w:sz w:val="20"/>
          <w:szCs w:val="20"/>
          <w:u w:val="single"/>
        </w:rPr>
        <w:t>.</w:t>
      </w:r>
      <w:r w:rsidR="00787E66" w:rsidRPr="00C0792C">
        <w:rPr>
          <w:rFonts w:ascii="Arial" w:hAnsi="Arial" w:cs="Arial"/>
          <w:b/>
          <w:i/>
          <w:iCs/>
          <w:color w:val="000000" w:themeColor="text1"/>
          <w:sz w:val="20"/>
          <w:szCs w:val="20"/>
        </w:rPr>
        <w:t xml:space="preserve">   </w:t>
      </w:r>
    </w:p>
    <w:p w14:paraId="37BFD359" w14:textId="77777777" w:rsidR="00B908B3" w:rsidRPr="00C0792C" w:rsidRDefault="00B908B3" w:rsidP="00B908B3">
      <w:pPr>
        <w:autoSpaceDE w:val="0"/>
        <w:autoSpaceDN w:val="0"/>
        <w:adjustRightInd w:val="0"/>
        <w:spacing w:after="0" w:line="240" w:lineRule="auto"/>
        <w:rPr>
          <w:rFonts w:ascii="Arial" w:hAnsi="Arial" w:cs="Arial"/>
          <w:i/>
          <w:iCs/>
          <w:sz w:val="20"/>
          <w:szCs w:val="20"/>
        </w:rPr>
      </w:pPr>
    </w:p>
    <w:p w14:paraId="551BCD5B" w14:textId="7E5C4B61" w:rsidR="0011102D" w:rsidRPr="003975B5" w:rsidRDefault="0077119D" w:rsidP="00933EB6">
      <w:pPr>
        <w:autoSpaceDE w:val="0"/>
        <w:autoSpaceDN w:val="0"/>
        <w:adjustRightInd w:val="0"/>
        <w:spacing w:after="0" w:line="240" w:lineRule="auto"/>
        <w:rPr>
          <w:rFonts w:ascii="Arial" w:hAnsi="Arial" w:cs="Arial"/>
          <w:sz w:val="20"/>
          <w:szCs w:val="20"/>
          <w:u w:val="single"/>
        </w:rPr>
      </w:pPr>
      <w:r w:rsidRPr="003975B5">
        <w:rPr>
          <w:rFonts w:ascii="Arial" w:hAnsi="Arial" w:cs="Arial"/>
          <w:sz w:val="20"/>
          <w:szCs w:val="20"/>
        </w:rPr>
        <w:t xml:space="preserve">Each student may turn in </w:t>
      </w:r>
      <w:r w:rsidR="008956F6" w:rsidRPr="003975B5">
        <w:rPr>
          <w:rFonts w:ascii="Arial" w:hAnsi="Arial" w:cs="Arial"/>
          <w:sz w:val="20"/>
          <w:szCs w:val="20"/>
        </w:rPr>
        <w:t>ONE</w:t>
      </w:r>
      <w:r w:rsidRPr="003975B5">
        <w:rPr>
          <w:rFonts w:ascii="Arial" w:hAnsi="Arial" w:cs="Arial"/>
          <w:sz w:val="20"/>
          <w:szCs w:val="20"/>
        </w:rPr>
        <w:t xml:space="preserve"> late assignment with no penalty</w:t>
      </w:r>
      <w:r w:rsidR="00BB3597">
        <w:rPr>
          <w:rFonts w:ascii="Arial" w:hAnsi="Arial" w:cs="Arial"/>
          <w:sz w:val="20"/>
          <w:szCs w:val="20"/>
        </w:rPr>
        <w:t>, no questions asked. But it is always good to let me know</w:t>
      </w:r>
      <w:r w:rsidR="00F32E40">
        <w:rPr>
          <w:rFonts w:ascii="Arial" w:hAnsi="Arial" w:cs="Arial"/>
          <w:sz w:val="20"/>
          <w:szCs w:val="20"/>
        </w:rPr>
        <w:t xml:space="preserve"> if</w:t>
      </w:r>
      <w:r w:rsidR="00BB3597">
        <w:rPr>
          <w:rFonts w:ascii="Arial" w:hAnsi="Arial" w:cs="Arial"/>
          <w:sz w:val="20"/>
          <w:szCs w:val="20"/>
        </w:rPr>
        <w:t xml:space="preserve"> you submit late</w:t>
      </w:r>
      <w:r w:rsidRPr="003975B5">
        <w:rPr>
          <w:rFonts w:ascii="Arial" w:hAnsi="Arial" w:cs="Arial"/>
          <w:sz w:val="20"/>
          <w:szCs w:val="20"/>
        </w:rPr>
        <w:t xml:space="preserve">. </w:t>
      </w:r>
      <w:r w:rsidR="00BB3597">
        <w:rPr>
          <w:rFonts w:ascii="Arial" w:hAnsi="Arial" w:cs="Arial"/>
          <w:sz w:val="20"/>
          <w:szCs w:val="20"/>
        </w:rPr>
        <w:t>For repeat late submissions, r</w:t>
      </w:r>
      <w:r w:rsidR="00F40AAB" w:rsidRPr="003975B5">
        <w:rPr>
          <w:rFonts w:ascii="Arial" w:hAnsi="Arial" w:cs="Arial"/>
          <w:sz w:val="20"/>
          <w:szCs w:val="20"/>
        </w:rPr>
        <w:t>easons for delay have to be serious</w:t>
      </w:r>
      <w:r w:rsidR="00F40AAB" w:rsidRPr="003975B5">
        <w:rPr>
          <w:rFonts w:ascii="Arial" w:hAnsi="Arial" w:cs="Arial"/>
          <w:sz w:val="20"/>
          <w:szCs w:val="20"/>
          <w:u w:val="single"/>
        </w:rPr>
        <w:t xml:space="preserve"> </w:t>
      </w:r>
      <w:r w:rsidR="00F40AAB" w:rsidRPr="003975B5">
        <w:rPr>
          <w:rFonts w:ascii="Arial" w:hAnsi="Arial" w:cs="Arial"/>
          <w:sz w:val="20"/>
          <w:szCs w:val="20"/>
        </w:rPr>
        <w:t>and provable</w:t>
      </w:r>
      <w:r w:rsidR="008956F6" w:rsidRPr="003975B5">
        <w:rPr>
          <w:rFonts w:ascii="Arial" w:hAnsi="Arial" w:cs="Arial"/>
          <w:sz w:val="20"/>
          <w:szCs w:val="20"/>
        </w:rPr>
        <w:t xml:space="preserve"> to avoid penalties</w:t>
      </w:r>
      <w:r w:rsidR="00F40AAB" w:rsidRPr="003975B5">
        <w:rPr>
          <w:rFonts w:ascii="Arial" w:hAnsi="Arial" w:cs="Arial"/>
          <w:sz w:val="20"/>
          <w:szCs w:val="20"/>
        </w:rPr>
        <w:t xml:space="preserve">. </w:t>
      </w:r>
      <w:r w:rsidR="00DC49B5" w:rsidRPr="003975B5">
        <w:rPr>
          <w:rFonts w:ascii="Arial" w:hAnsi="Arial" w:cs="Arial"/>
          <w:color w:val="000000" w:themeColor="text1"/>
          <w:sz w:val="20"/>
          <w:szCs w:val="20"/>
        </w:rPr>
        <w:t>If your excuse comes after a given deadline, it will not be accepted.</w:t>
      </w:r>
      <w:r w:rsidR="00DC49B5" w:rsidRPr="003975B5">
        <w:rPr>
          <w:rFonts w:ascii="Arial" w:hAnsi="Arial" w:cs="Arial"/>
          <w:color w:val="000000" w:themeColor="text1"/>
          <w:sz w:val="20"/>
          <w:szCs w:val="20"/>
          <w:u w:val="single"/>
        </w:rPr>
        <w:t xml:space="preserve"> </w:t>
      </w:r>
      <w:r w:rsidR="00196BBB" w:rsidRPr="003975B5">
        <w:rPr>
          <w:rFonts w:ascii="Arial" w:hAnsi="Arial" w:cs="Arial"/>
          <w:sz w:val="20"/>
          <w:szCs w:val="20"/>
          <w:u w:val="single"/>
        </w:rPr>
        <w:t xml:space="preserve">Late submissions will </w:t>
      </w:r>
      <w:r w:rsidR="00C77E55" w:rsidRPr="003975B5">
        <w:rPr>
          <w:rFonts w:ascii="Arial" w:hAnsi="Arial" w:cs="Arial"/>
          <w:sz w:val="20"/>
          <w:szCs w:val="20"/>
          <w:u w:val="single"/>
        </w:rPr>
        <w:t>NOT</w:t>
      </w:r>
      <w:r w:rsidR="00196BBB" w:rsidRPr="003975B5">
        <w:rPr>
          <w:rFonts w:ascii="Arial" w:hAnsi="Arial" w:cs="Arial"/>
          <w:sz w:val="20"/>
          <w:szCs w:val="20"/>
          <w:u w:val="single"/>
        </w:rPr>
        <w:t xml:space="preserve"> be accepted in the last week of classes.</w:t>
      </w:r>
      <w:r w:rsidRPr="003975B5">
        <w:rPr>
          <w:rFonts w:ascii="Arial" w:hAnsi="Arial" w:cs="Arial"/>
          <w:sz w:val="20"/>
          <w:szCs w:val="20"/>
          <w:u w:val="single"/>
        </w:rPr>
        <w:t xml:space="preserve"> </w:t>
      </w:r>
    </w:p>
    <w:p w14:paraId="53E9B030" w14:textId="77777777" w:rsidR="00CF420A" w:rsidRPr="00CF420A" w:rsidRDefault="00CF420A" w:rsidP="00933EB6">
      <w:pPr>
        <w:autoSpaceDE w:val="0"/>
        <w:autoSpaceDN w:val="0"/>
        <w:adjustRightInd w:val="0"/>
        <w:spacing w:after="0" w:line="240" w:lineRule="auto"/>
        <w:rPr>
          <w:rFonts w:ascii="Arial" w:hAnsi="Arial" w:cs="Arial"/>
          <w:sz w:val="20"/>
          <w:szCs w:val="20"/>
        </w:rPr>
      </w:pPr>
    </w:p>
    <w:p w14:paraId="4E05CE60" w14:textId="01D116E5" w:rsidR="00E732BC" w:rsidRPr="003975B5" w:rsidRDefault="00B109AE" w:rsidP="00933EB6">
      <w:pPr>
        <w:autoSpaceDE w:val="0"/>
        <w:autoSpaceDN w:val="0"/>
        <w:adjustRightInd w:val="0"/>
        <w:spacing w:after="0" w:line="240" w:lineRule="auto"/>
        <w:rPr>
          <w:rFonts w:ascii="Arial" w:hAnsi="Arial" w:cs="Arial"/>
          <w:iCs/>
          <w:sz w:val="20"/>
          <w:szCs w:val="20"/>
        </w:rPr>
      </w:pPr>
      <w:r w:rsidRPr="00B109AE">
        <w:rPr>
          <w:rFonts w:ascii="Arial" w:hAnsi="Arial" w:cs="Arial"/>
          <w:b/>
          <w:iCs/>
          <w:color w:val="00B050"/>
          <w:sz w:val="20"/>
          <w:szCs w:val="20"/>
        </w:rPr>
        <w:t>Solutions to homeworks</w:t>
      </w:r>
      <w:r w:rsidRPr="00B109AE">
        <w:rPr>
          <w:rFonts w:ascii="Arial" w:hAnsi="Arial" w:cs="Arial"/>
          <w:b/>
          <w:bCs/>
          <w:iCs/>
          <w:color w:val="00B050"/>
          <w:sz w:val="20"/>
          <w:szCs w:val="20"/>
        </w:rPr>
        <w:t>:</w:t>
      </w:r>
      <w:r w:rsidRPr="003975B5">
        <w:rPr>
          <w:rFonts w:ascii="Arial" w:hAnsi="Arial" w:cs="Arial"/>
          <w:sz w:val="20"/>
          <w:szCs w:val="20"/>
        </w:rPr>
        <w:t xml:space="preserve"> As a matter of policy, I do not post </w:t>
      </w:r>
      <w:r w:rsidRPr="003975B5">
        <w:rPr>
          <w:rFonts w:ascii="Arial" w:hAnsi="Arial" w:cs="Arial"/>
          <w:iCs/>
          <w:sz w:val="20"/>
          <w:szCs w:val="20"/>
        </w:rPr>
        <w:t xml:space="preserve">homework or </w:t>
      </w:r>
      <w:r w:rsidR="006078F8">
        <w:rPr>
          <w:rFonts w:ascii="Arial" w:hAnsi="Arial" w:cs="Arial"/>
          <w:iCs/>
          <w:sz w:val="20"/>
          <w:szCs w:val="20"/>
        </w:rPr>
        <w:t xml:space="preserve">exam </w:t>
      </w:r>
      <w:r w:rsidRPr="003975B5">
        <w:rPr>
          <w:rFonts w:ascii="Arial" w:hAnsi="Arial" w:cs="Arial"/>
          <w:iCs/>
          <w:sz w:val="20"/>
          <w:szCs w:val="20"/>
        </w:rPr>
        <w:t xml:space="preserve">solutions. </w:t>
      </w:r>
      <w:r w:rsidRPr="003975B5">
        <w:rPr>
          <w:rFonts w:ascii="Arial" w:hAnsi="Arial" w:cs="Arial"/>
          <w:iCs/>
          <w:sz w:val="20"/>
          <w:szCs w:val="20"/>
        </w:rPr>
        <w:lastRenderedPageBreak/>
        <w:t>Solutions to challenging problems are discussed during class and office hours</w:t>
      </w:r>
      <w:r w:rsidR="006078F8">
        <w:rPr>
          <w:rFonts w:ascii="Arial" w:hAnsi="Arial" w:cs="Arial"/>
          <w:iCs/>
          <w:sz w:val="20"/>
          <w:szCs w:val="20"/>
        </w:rPr>
        <w:t xml:space="preserve">. </w:t>
      </w:r>
      <w:r w:rsidR="00E94EC6">
        <w:rPr>
          <w:rFonts w:ascii="Arial" w:hAnsi="Arial" w:cs="Arial"/>
          <w:iCs/>
          <w:sz w:val="20"/>
          <w:szCs w:val="20"/>
        </w:rPr>
        <w:t xml:space="preserve">I do post solved worksheets, after their respective class. </w:t>
      </w:r>
    </w:p>
    <w:p w14:paraId="43646D3F" w14:textId="77777777" w:rsidR="00EB1614" w:rsidRPr="00EB1614" w:rsidRDefault="00EB1614" w:rsidP="00EB1614">
      <w:pPr>
        <w:autoSpaceDE w:val="0"/>
        <w:autoSpaceDN w:val="0"/>
        <w:adjustRightInd w:val="0"/>
        <w:spacing w:after="0" w:line="240" w:lineRule="auto"/>
        <w:rPr>
          <w:rStyle w:val="Heading2Char"/>
          <w:b w:val="0"/>
          <w:bCs w:val="0"/>
          <w:iCs w:val="0"/>
          <w:color w:val="auto"/>
          <w:sz w:val="20"/>
          <w:szCs w:val="20"/>
        </w:rPr>
      </w:pPr>
    </w:p>
    <w:p w14:paraId="7140F6EC" w14:textId="77777777" w:rsidR="00413912" w:rsidRDefault="00C615FF" w:rsidP="00413912">
      <w:pPr>
        <w:spacing w:after="0"/>
        <w:rPr>
          <w:rFonts w:ascii="Arial" w:hAnsi="Arial" w:cs="Arial"/>
          <w:color w:val="000000" w:themeColor="text1"/>
          <w:sz w:val="20"/>
          <w:szCs w:val="20"/>
        </w:rPr>
      </w:pPr>
      <w:r w:rsidRPr="00527794">
        <w:rPr>
          <w:rStyle w:val="Heading2Char"/>
        </w:rPr>
        <w:t>CEE Honor Code</w:t>
      </w:r>
    </w:p>
    <w:p w14:paraId="3CA82782" w14:textId="0C56993A" w:rsidR="00C615FF" w:rsidRPr="00BE34D9" w:rsidRDefault="00C615FF" w:rsidP="00C615FF">
      <w:pPr>
        <w:rPr>
          <w:rFonts w:ascii="Arial" w:hAnsi="Arial" w:cs="Arial"/>
          <w:color w:val="000000" w:themeColor="text1"/>
          <w:sz w:val="20"/>
          <w:szCs w:val="20"/>
        </w:rPr>
      </w:pPr>
      <w:r w:rsidRPr="003975B5">
        <w:rPr>
          <w:rFonts w:ascii="Arial" w:hAnsi="Arial" w:cs="Arial"/>
          <w:color w:val="000000" w:themeColor="text1"/>
          <w:sz w:val="20"/>
          <w:szCs w:val="20"/>
        </w:rPr>
        <w:t>The CEE Honor Code pledge is the following:</w:t>
      </w:r>
    </w:p>
    <w:p w14:paraId="0744B845" w14:textId="541B4ADA" w:rsidR="009622C8" w:rsidRDefault="00C615FF" w:rsidP="00E119FC">
      <w:pPr>
        <w:rPr>
          <w:rFonts w:ascii="Arial" w:hAnsi="Arial" w:cs="Arial"/>
          <w:i/>
          <w:color w:val="000000" w:themeColor="text1"/>
          <w:sz w:val="20"/>
          <w:szCs w:val="20"/>
        </w:rPr>
      </w:pPr>
      <w:r w:rsidRPr="003975B5">
        <w:rPr>
          <w:rFonts w:ascii="Arial" w:hAnsi="Arial" w:cs="Arial"/>
          <w:i/>
          <w:color w:val="000000" w:themeColor="text1"/>
          <w:sz w:val="20"/>
          <w:szCs w:val="20"/>
        </w:rPr>
        <w:t xml:space="preserve">I pledge to uphold the highest levels of professional and personal integrity in all of my actions, including 1) never assisting or receiving unfair assistance during exams, 2) never assisting or receiving assistance on class assignments beyond that specified by an instructor, and 3) always fully contributing to group activities that are part of a course activity.  </w:t>
      </w:r>
    </w:p>
    <w:p w14:paraId="245B73CD" w14:textId="77777777" w:rsidR="003E65B0" w:rsidRPr="00823498" w:rsidRDefault="003E65B0" w:rsidP="003E65B0">
      <w:pPr>
        <w:pStyle w:val="Heading2"/>
      </w:pPr>
      <w:bookmarkStart w:id="5" w:name="_Ref142145081"/>
      <w:r w:rsidRPr="00823498">
        <w:t>Use of AI tools</w:t>
      </w:r>
      <w:bookmarkEnd w:id="5"/>
    </w:p>
    <w:p w14:paraId="63764B13" w14:textId="77777777"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 xml:space="preserve">You may use them as long as you do not lean on them to pass the class. If you lean on them, you null their usefulness for your learning journey.  </w:t>
      </w:r>
    </w:p>
    <w:p w14:paraId="57815007" w14:textId="77777777" w:rsidR="0043468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If you use AI tools to just get a better grade fast, that’s a bet. They often hallucinate (give a wrong answer). Thus, they can contribute to a worse grade, instead, for which the responsibility is only yours</w:t>
      </w:r>
    </w:p>
    <w:p w14:paraId="4C2AFC4E" w14:textId="7F35A66F" w:rsidR="003E65B0" w:rsidRPr="00823498" w:rsidRDefault="00434688"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Pr>
          <w:rFonts w:ascii="Arial" w:eastAsia="Georgia" w:hAnsi="Arial" w:cs="Arial"/>
          <w:bCs/>
          <w:color w:val="000000" w:themeColor="text1"/>
          <w:sz w:val="20"/>
          <w:szCs w:val="20"/>
        </w:rPr>
        <w:t xml:space="preserve">Regarding this class, let’s be realistic, AI tools are described as large language models. They digest everything on the internet. They have not been trained as air quality experts. Not, yet. </w:t>
      </w:r>
    </w:p>
    <w:p w14:paraId="281E2576" w14:textId="503976EA"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If you use AI</w:t>
      </w:r>
      <w:r w:rsidR="00434688">
        <w:rPr>
          <w:rFonts w:ascii="Arial" w:eastAsia="Georgia" w:hAnsi="Arial" w:cs="Arial"/>
          <w:bCs/>
          <w:color w:val="000000" w:themeColor="text1"/>
          <w:sz w:val="20"/>
          <w:szCs w:val="20"/>
        </w:rPr>
        <w:t xml:space="preserve"> for anything</w:t>
      </w:r>
      <w:r w:rsidRPr="00823498">
        <w:rPr>
          <w:rFonts w:ascii="Arial" w:eastAsia="Georgia" w:hAnsi="Arial" w:cs="Arial"/>
          <w:bCs/>
          <w:color w:val="000000" w:themeColor="text1"/>
          <w:sz w:val="20"/>
          <w:szCs w:val="20"/>
        </w:rPr>
        <w:t xml:space="preserve">, use it critically, check the answers based on what you know and what you learn in class. </w:t>
      </w:r>
    </w:p>
    <w:p w14:paraId="278FF3A4" w14:textId="77777777"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 xml:space="preserve">Use AI </w:t>
      </w:r>
      <w:r w:rsidRPr="00823498">
        <w:rPr>
          <w:rFonts w:ascii="Arial" w:eastAsia="Georgia" w:hAnsi="Arial" w:cs="Arial"/>
          <w:b/>
          <w:color w:val="000000" w:themeColor="text1"/>
          <w:sz w:val="20"/>
          <w:szCs w:val="20"/>
        </w:rPr>
        <w:t>ethically</w:t>
      </w:r>
      <w:r w:rsidRPr="00823498">
        <w:rPr>
          <w:rFonts w:ascii="Arial" w:eastAsia="Georgia" w:hAnsi="Arial" w:cs="Arial"/>
          <w:bCs/>
          <w:color w:val="000000" w:themeColor="text1"/>
          <w:sz w:val="20"/>
          <w:szCs w:val="20"/>
        </w:rPr>
        <w:t xml:space="preserve">! </w:t>
      </w:r>
    </w:p>
    <w:p w14:paraId="588290E6" w14:textId="77777777"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
          <w:color w:val="000000" w:themeColor="text1"/>
          <w:sz w:val="20"/>
          <w:szCs w:val="20"/>
        </w:rPr>
        <w:t>If you use AI cite it!</w:t>
      </w:r>
    </w:p>
    <w:p w14:paraId="62EF3574" w14:textId="48F15244" w:rsidR="003E65B0" w:rsidRPr="004038CE" w:rsidRDefault="003E65B0" w:rsidP="0028776B">
      <w:pPr>
        <w:pStyle w:val="ListParagraph"/>
        <w:widowControl w:val="0"/>
        <w:numPr>
          <w:ilvl w:val="0"/>
          <w:numId w:val="32"/>
        </w:numPr>
        <w:autoSpaceDE w:val="0"/>
        <w:autoSpaceDN w:val="0"/>
        <w:adjustRightInd w:val="0"/>
        <w:spacing w:after="0" w:line="240" w:lineRule="exact"/>
        <w:ind w:left="360"/>
        <w:rPr>
          <w:rFonts w:ascii="Georgia" w:eastAsia="Georgia" w:hAnsi="Georgia" w:cs="Georgia"/>
          <w:bCs/>
          <w:color w:val="000000" w:themeColor="text1"/>
        </w:rPr>
      </w:pPr>
      <w:r w:rsidRPr="004038CE">
        <w:rPr>
          <w:rFonts w:ascii="Arial" w:eastAsia="Georgia" w:hAnsi="Arial" w:cs="Arial"/>
          <w:bCs/>
          <w:color w:val="000000" w:themeColor="text1"/>
          <w:sz w:val="20"/>
          <w:szCs w:val="20"/>
        </w:rPr>
        <w:t xml:space="preserve">Share </w:t>
      </w:r>
      <w:r w:rsidR="00434688">
        <w:rPr>
          <w:rFonts w:ascii="Arial" w:eastAsia="Georgia" w:hAnsi="Arial" w:cs="Arial"/>
          <w:bCs/>
          <w:color w:val="000000" w:themeColor="text1"/>
          <w:sz w:val="20"/>
          <w:szCs w:val="20"/>
        </w:rPr>
        <w:t>your experiences with AI</w:t>
      </w:r>
      <w:r w:rsidRPr="004038CE">
        <w:rPr>
          <w:rFonts w:ascii="Arial" w:eastAsia="Georgia" w:hAnsi="Arial" w:cs="Arial"/>
          <w:bCs/>
          <w:color w:val="000000" w:themeColor="text1"/>
          <w:sz w:val="20"/>
          <w:szCs w:val="20"/>
        </w:rPr>
        <w:t xml:space="preserve">. Success and failure stories help us understand these tools better. </w:t>
      </w:r>
    </w:p>
    <w:p w14:paraId="7AACE20E" w14:textId="77777777" w:rsidR="004038CE" w:rsidRPr="004038CE" w:rsidRDefault="004038CE" w:rsidP="004038CE">
      <w:pPr>
        <w:pStyle w:val="ListParagraph"/>
        <w:widowControl w:val="0"/>
        <w:autoSpaceDE w:val="0"/>
        <w:autoSpaceDN w:val="0"/>
        <w:adjustRightInd w:val="0"/>
        <w:spacing w:after="0" w:line="240" w:lineRule="exact"/>
        <w:ind w:left="360"/>
        <w:rPr>
          <w:rFonts w:ascii="Georgia" w:eastAsia="Georgia" w:hAnsi="Georgia" w:cs="Georgia"/>
          <w:bCs/>
          <w:color w:val="000000" w:themeColor="text1"/>
        </w:rPr>
      </w:pPr>
    </w:p>
    <w:p w14:paraId="122A7ECA" w14:textId="7415985D" w:rsidR="003E65B0" w:rsidRDefault="003E65B0" w:rsidP="003E65B0">
      <w:pPr>
        <w:pStyle w:val="Heading2"/>
      </w:pPr>
      <w:bookmarkStart w:id="6" w:name="_Ref142654233"/>
      <w:r>
        <w:t>Useful tips</w:t>
      </w:r>
      <w:bookmarkEnd w:id="6"/>
    </w:p>
    <w:p w14:paraId="725DD880" w14:textId="46E0435C" w:rsidR="00EF6DD9" w:rsidRDefault="00EA6106" w:rsidP="0011102D">
      <w:pPr>
        <w:autoSpaceDE w:val="0"/>
        <w:autoSpaceDN w:val="0"/>
        <w:adjustRightInd w:val="0"/>
        <w:spacing w:after="0" w:line="240" w:lineRule="auto"/>
        <w:rPr>
          <w:rFonts w:ascii="Arial" w:hAnsi="Arial" w:cs="Arial"/>
          <w:color w:val="000000" w:themeColor="text1"/>
          <w:sz w:val="20"/>
          <w:szCs w:val="20"/>
        </w:rPr>
      </w:pPr>
      <w:r w:rsidRPr="00E119FC">
        <w:rPr>
          <w:rFonts w:ascii="Arial" w:hAnsi="Arial" w:cs="Arial"/>
          <w:b/>
          <w:bCs/>
          <w:iCs/>
          <w:color w:val="00B050"/>
          <w:sz w:val="20"/>
          <w:szCs w:val="20"/>
        </w:rPr>
        <w:t>Etiquette</w:t>
      </w:r>
      <w:r w:rsidR="007F3DAC" w:rsidRPr="00E119FC">
        <w:rPr>
          <w:rFonts w:ascii="Arial" w:hAnsi="Arial" w:cs="Arial"/>
          <w:b/>
          <w:bCs/>
          <w:iCs/>
          <w:color w:val="00B050"/>
          <w:sz w:val="20"/>
          <w:szCs w:val="20"/>
        </w:rPr>
        <w:t xml:space="preserve"> in the classroom</w:t>
      </w:r>
      <w:r w:rsidR="004D2B30" w:rsidRPr="00E119FC">
        <w:rPr>
          <w:rFonts w:ascii="Arial" w:hAnsi="Arial" w:cs="Arial"/>
          <w:b/>
          <w:color w:val="00B050"/>
          <w:sz w:val="20"/>
          <w:szCs w:val="20"/>
        </w:rPr>
        <w:t>:</w:t>
      </w:r>
      <w:r w:rsidR="004D2B30" w:rsidRPr="00E119FC">
        <w:rPr>
          <w:rFonts w:ascii="Arial" w:hAnsi="Arial" w:cs="Arial"/>
          <w:color w:val="00B050"/>
          <w:sz w:val="20"/>
          <w:szCs w:val="20"/>
        </w:rPr>
        <w:t xml:space="preserve"> </w:t>
      </w:r>
      <w:r w:rsidR="0055165C" w:rsidRPr="003975B5">
        <w:rPr>
          <w:rFonts w:ascii="Arial" w:hAnsi="Arial" w:cs="Arial"/>
          <w:color w:val="000000" w:themeColor="text1"/>
          <w:sz w:val="20"/>
          <w:szCs w:val="20"/>
        </w:rPr>
        <w:t>Please</w:t>
      </w:r>
      <w:r w:rsidR="006F6177" w:rsidRPr="003975B5">
        <w:rPr>
          <w:rFonts w:ascii="Arial" w:hAnsi="Arial" w:cs="Arial"/>
          <w:color w:val="000000" w:themeColor="text1"/>
          <w:sz w:val="20"/>
          <w:szCs w:val="20"/>
        </w:rPr>
        <w:t>,</w:t>
      </w:r>
      <w:r w:rsidR="0055165C" w:rsidRPr="003975B5">
        <w:rPr>
          <w:rFonts w:ascii="Arial" w:hAnsi="Arial" w:cs="Arial"/>
          <w:color w:val="000000" w:themeColor="text1"/>
          <w:sz w:val="20"/>
          <w:szCs w:val="20"/>
        </w:rPr>
        <w:t xml:space="preserve"> come to class on time. Be polite and considerate to your classmates and instructors. T</w:t>
      </w:r>
      <w:r w:rsidR="004D2B30" w:rsidRPr="003975B5">
        <w:rPr>
          <w:rFonts w:ascii="Arial" w:hAnsi="Arial" w:cs="Arial"/>
          <w:color w:val="000000" w:themeColor="text1"/>
          <w:sz w:val="20"/>
          <w:szCs w:val="20"/>
        </w:rPr>
        <w:t xml:space="preserve">exting, e-mailing, </w:t>
      </w:r>
      <w:r w:rsidR="00613AF5">
        <w:rPr>
          <w:rFonts w:ascii="Arial" w:hAnsi="Arial" w:cs="Arial"/>
          <w:color w:val="000000" w:themeColor="text1"/>
          <w:sz w:val="20"/>
          <w:szCs w:val="20"/>
        </w:rPr>
        <w:t>instagramming</w:t>
      </w:r>
      <w:r w:rsidR="004D2B30" w:rsidRPr="003975B5">
        <w:rPr>
          <w:rFonts w:ascii="Arial" w:hAnsi="Arial" w:cs="Arial"/>
          <w:color w:val="000000" w:themeColor="text1"/>
          <w:sz w:val="20"/>
          <w:szCs w:val="20"/>
        </w:rPr>
        <w:t xml:space="preserve">, </w:t>
      </w:r>
      <w:r w:rsidR="00F32E40">
        <w:rPr>
          <w:rFonts w:ascii="Arial" w:hAnsi="Arial" w:cs="Arial"/>
          <w:color w:val="000000" w:themeColor="text1"/>
          <w:sz w:val="20"/>
          <w:szCs w:val="20"/>
        </w:rPr>
        <w:t xml:space="preserve">tik toking, </w:t>
      </w:r>
      <w:r w:rsidR="00613AF5">
        <w:rPr>
          <w:rFonts w:ascii="Arial" w:hAnsi="Arial" w:cs="Arial"/>
          <w:color w:val="000000" w:themeColor="text1"/>
          <w:sz w:val="20"/>
          <w:szCs w:val="20"/>
        </w:rPr>
        <w:t>twitting</w:t>
      </w:r>
      <w:r w:rsidR="004D2B30" w:rsidRPr="003975B5">
        <w:rPr>
          <w:rFonts w:ascii="Arial" w:hAnsi="Arial" w:cs="Arial"/>
          <w:color w:val="000000" w:themeColor="text1"/>
          <w:sz w:val="20"/>
          <w:szCs w:val="20"/>
        </w:rPr>
        <w:t>, internet surfing and the similar…</w:t>
      </w:r>
      <w:r w:rsidR="00F874CA">
        <w:rPr>
          <w:rFonts w:ascii="Arial" w:hAnsi="Arial" w:cs="Arial"/>
          <w:color w:val="000000" w:themeColor="text1"/>
          <w:sz w:val="20"/>
          <w:szCs w:val="20"/>
        </w:rPr>
        <w:t>, as well as doing homework for another class</w:t>
      </w:r>
      <w:r w:rsidR="00434688">
        <w:rPr>
          <w:rFonts w:ascii="Arial" w:hAnsi="Arial" w:cs="Arial"/>
          <w:color w:val="000000" w:themeColor="text1"/>
          <w:sz w:val="20"/>
          <w:szCs w:val="20"/>
        </w:rPr>
        <w:t xml:space="preserve"> or watching athletic events (yes I have seen it all, the course recording camera happens to be at your back)</w:t>
      </w:r>
      <w:r w:rsidR="00F874CA">
        <w:rPr>
          <w:rFonts w:ascii="Arial" w:hAnsi="Arial" w:cs="Arial"/>
          <w:color w:val="000000" w:themeColor="text1"/>
          <w:sz w:val="20"/>
          <w:szCs w:val="20"/>
        </w:rPr>
        <w:t xml:space="preserve">, </w:t>
      </w:r>
      <w:r w:rsidR="004D2B30" w:rsidRPr="003975B5">
        <w:rPr>
          <w:rFonts w:ascii="Arial" w:hAnsi="Arial" w:cs="Arial"/>
          <w:color w:val="000000" w:themeColor="text1"/>
          <w:sz w:val="20"/>
          <w:szCs w:val="20"/>
        </w:rPr>
        <w:t xml:space="preserve">can be done before or after </w:t>
      </w:r>
      <w:r w:rsidR="00F874CA">
        <w:rPr>
          <w:rFonts w:ascii="Arial" w:hAnsi="Arial" w:cs="Arial"/>
          <w:color w:val="000000" w:themeColor="text1"/>
          <w:sz w:val="20"/>
          <w:szCs w:val="20"/>
        </w:rPr>
        <w:t xml:space="preserve">this </w:t>
      </w:r>
      <w:r w:rsidR="004D2B30" w:rsidRPr="003975B5">
        <w:rPr>
          <w:rFonts w:ascii="Arial" w:hAnsi="Arial" w:cs="Arial"/>
          <w:color w:val="000000" w:themeColor="text1"/>
          <w:sz w:val="20"/>
          <w:szCs w:val="20"/>
        </w:rPr>
        <w:t xml:space="preserve">class time. </w:t>
      </w:r>
    </w:p>
    <w:p w14:paraId="6407A444" w14:textId="0B078783" w:rsidR="009B4EAD" w:rsidRDefault="009B4EAD" w:rsidP="0011102D">
      <w:pPr>
        <w:autoSpaceDE w:val="0"/>
        <w:autoSpaceDN w:val="0"/>
        <w:adjustRightInd w:val="0"/>
        <w:spacing w:after="0" w:line="240" w:lineRule="auto"/>
        <w:rPr>
          <w:rFonts w:ascii="Arial" w:hAnsi="Arial" w:cs="Arial"/>
          <w:color w:val="000000" w:themeColor="text1"/>
          <w:sz w:val="20"/>
          <w:szCs w:val="20"/>
        </w:rPr>
      </w:pPr>
    </w:p>
    <w:p w14:paraId="1B063F16" w14:textId="77777777" w:rsidR="00434688" w:rsidRDefault="00434688" w:rsidP="009B4EAD">
      <w:pPr>
        <w:tabs>
          <w:tab w:val="left" w:pos="8280"/>
        </w:tabs>
        <w:autoSpaceDE w:val="0"/>
        <w:autoSpaceDN w:val="0"/>
        <w:adjustRightInd w:val="0"/>
        <w:spacing w:after="0" w:line="240" w:lineRule="auto"/>
        <w:rPr>
          <w:rFonts w:ascii="Arial" w:hAnsi="Arial" w:cs="Arial"/>
          <w:b/>
          <w:bCs/>
          <w:color w:val="00B050"/>
          <w:sz w:val="20"/>
          <w:szCs w:val="20"/>
        </w:rPr>
      </w:pPr>
    </w:p>
    <w:p w14:paraId="262A1C25" w14:textId="77777777" w:rsidR="00434688" w:rsidRDefault="00434688" w:rsidP="009B4EAD">
      <w:pPr>
        <w:tabs>
          <w:tab w:val="left" w:pos="8280"/>
        </w:tabs>
        <w:autoSpaceDE w:val="0"/>
        <w:autoSpaceDN w:val="0"/>
        <w:adjustRightInd w:val="0"/>
        <w:spacing w:after="0" w:line="240" w:lineRule="auto"/>
        <w:rPr>
          <w:rFonts w:ascii="Arial" w:hAnsi="Arial" w:cs="Arial"/>
          <w:b/>
          <w:bCs/>
          <w:color w:val="00B050"/>
          <w:sz w:val="20"/>
          <w:szCs w:val="20"/>
        </w:rPr>
      </w:pPr>
    </w:p>
    <w:p w14:paraId="33453ABF" w14:textId="59AEE8E9" w:rsidR="009B4EAD" w:rsidRPr="00E119FC" w:rsidRDefault="009B4EAD" w:rsidP="009B4EAD">
      <w:pPr>
        <w:tabs>
          <w:tab w:val="left" w:pos="8280"/>
        </w:tabs>
        <w:autoSpaceDE w:val="0"/>
        <w:autoSpaceDN w:val="0"/>
        <w:adjustRightInd w:val="0"/>
        <w:spacing w:after="0" w:line="240" w:lineRule="auto"/>
        <w:rPr>
          <w:rFonts w:ascii="Arial" w:hAnsi="Arial" w:cs="Arial"/>
          <w:b/>
          <w:bCs/>
          <w:color w:val="00B050"/>
          <w:sz w:val="20"/>
          <w:szCs w:val="20"/>
        </w:rPr>
      </w:pPr>
      <w:r w:rsidRPr="00E119FC">
        <w:rPr>
          <w:rFonts w:ascii="Arial" w:hAnsi="Arial" w:cs="Arial"/>
          <w:b/>
          <w:bCs/>
          <w:color w:val="00B050"/>
          <w:sz w:val="20"/>
          <w:szCs w:val="20"/>
        </w:rPr>
        <w:t xml:space="preserve">General ‘netiquette’ </w:t>
      </w:r>
    </w:p>
    <w:p w14:paraId="01EB749A" w14:textId="77777777" w:rsidR="009B4EAD" w:rsidRPr="00D83106" w:rsidRDefault="009B4EAD" w:rsidP="009B4EAD">
      <w:pPr>
        <w:tabs>
          <w:tab w:val="left" w:pos="8280"/>
        </w:tabs>
        <w:autoSpaceDE w:val="0"/>
        <w:autoSpaceDN w:val="0"/>
        <w:adjustRightInd w:val="0"/>
        <w:spacing w:after="0" w:line="240" w:lineRule="auto"/>
        <w:rPr>
          <w:rFonts w:ascii="Arial" w:hAnsi="Arial" w:cs="Arial"/>
          <w:sz w:val="20"/>
          <w:szCs w:val="20"/>
        </w:rPr>
      </w:pPr>
      <w:r w:rsidRPr="00D83106">
        <w:rPr>
          <w:rFonts w:ascii="Arial" w:hAnsi="Arial" w:cs="Arial"/>
          <w:sz w:val="20"/>
          <w:szCs w:val="20"/>
        </w:rPr>
        <w:t>In any social interaction, certain rules of etiquette are expected and contribute to more enjoyable and productive communication. The following are tips for interacting online via e-mail or discussion board messages, adapted from guidelines originally compiled by Chuq Von Rospach and Gene Spafford (1995):</w:t>
      </w:r>
    </w:p>
    <w:p w14:paraId="40E4E8CD" w14:textId="77777777" w:rsidR="009B4EAD" w:rsidRPr="00D83106" w:rsidRDefault="009B4EAD" w:rsidP="009B4EAD">
      <w:pPr>
        <w:tabs>
          <w:tab w:val="left" w:pos="8280"/>
        </w:tabs>
        <w:autoSpaceDE w:val="0"/>
        <w:autoSpaceDN w:val="0"/>
        <w:adjustRightInd w:val="0"/>
        <w:spacing w:after="0" w:line="240" w:lineRule="auto"/>
        <w:rPr>
          <w:rFonts w:ascii="Arial" w:hAnsi="Arial" w:cs="Arial"/>
          <w:sz w:val="20"/>
          <w:szCs w:val="20"/>
        </w:rPr>
      </w:pPr>
      <w:r w:rsidRPr="00D83106">
        <w:rPr>
          <w:rFonts w:ascii="Arial" w:hAnsi="Arial" w:cs="Arial"/>
          <w:sz w:val="20"/>
          <w:szCs w:val="20"/>
        </w:rPr>
        <w:tab/>
      </w:r>
    </w:p>
    <w:p w14:paraId="28C3C470"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Remember that the person receiving your message is someone like you, deserving and appreciating courtesy and respect</w:t>
      </w:r>
      <w:r>
        <w:rPr>
          <w:rFonts w:ascii="Arial" w:hAnsi="Arial" w:cs="Arial"/>
          <w:color w:val="000000"/>
          <w:sz w:val="20"/>
          <w:szCs w:val="20"/>
        </w:rPr>
        <w:t>.</w:t>
      </w:r>
    </w:p>
    <w:p w14:paraId="7953BD7F"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Avoid typing whole sentences or phrases in Caps Lock</w:t>
      </w:r>
      <w:r>
        <w:rPr>
          <w:rFonts w:ascii="Arial" w:hAnsi="Arial" w:cs="Arial"/>
          <w:color w:val="000000"/>
          <w:sz w:val="20"/>
          <w:szCs w:val="20"/>
        </w:rPr>
        <w:t>.</w:t>
      </w:r>
    </w:p>
    <w:p w14:paraId="1C99B5EA"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Be brief; succinct, thoughtful messages have the greatest effect</w:t>
      </w:r>
      <w:r>
        <w:rPr>
          <w:rFonts w:ascii="Arial" w:hAnsi="Arial" w:cs="Arial"/>
          <w:color w:val="000000"/>
          <w:sz w:val="20"/>
          <w:szCs w:val="20"/>
        </w:rPr>
        <w:t>.</w:t>
      </w:r>
    </w:p>
    <w:p w14:paraId="4FE48063"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Your messages reflect on you personally; take time to make sure that you are proud of their form and content</w:t>
      </w:r>
      <w:r>
        <w:rPr>
          <w:rFonts w:ascii="Arial" w:hAnsi="Arial" w:cs="Arial"/>
          <w:color w:val="000000"/>
          <w:sz w:val="20"/>
          <w:szCs w:val="20"/>
        </w:rPr>
        <w:t>.</w:t>
      </w:r>
    </w:p>
    <w:p w14:paraId="0C1E4084"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Use descriptive subject headings in your e-mails</w:t>
      </w:r>
      <w:r>
        <w:rPr>
          <w:rFonts w:ascii="Arial" w:hAnsi="Arial" w:cs="Arial"/>
          <w:color w:val="000000"/>
          <w:sz w:val="20"/>
          <w:szCs w:val="20"/>
        </w:rPr>
        <w:t>.</w:t>
      </w:r>
    </w:p>
    <w:p w14:paraId="7F9DC6AA"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Think about your audience and the relevance of your messages</w:t>
      </w:r>
      <w:r>
        <w:rPr>
          <w:rFonts w:ascii="Arial" w:hAnsi="Arial" w:cs="Arial"/>
          <w:color w:val="000000"/>
          <w:sz w:val="20"/>
          <w:szCs w:val="20"/>
        </w:rPr>
        <w:t>.</w:t>
      </w:r>
    </w:p>
    <w:p w14:paraId="62DB693B"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 xml:space="preserve">Be careful when you use humor and sarcasm; absent the voice inflections and body language that aid face-to-face communication, </w:t>
      </w:r>
      <w:r>
        <w:rPr>
          <w:rFonts w:ascii="Arial" w:hAnsi="Arial" w:cs="Arial"/>
          <w:color w:val="000000"/>
          <w:sz w:val="20"/>
          <w:szCs w:val="20"/>
        </w:rPr>
        <w:t>i</w:t>
      </w:r>
      <w:r w:rsidRPr="007441E7">
        <w:rPr>
          <w:rFonts w:ascii="Arial" w:hAnsi="Arial" w:cs="Arial"/>
          <w:color w:val="000000"/>
          <w:sz w:val="20"/>
          <w:szCs w:val="20"/>
        </w:rPr>
        <w:t>nternet messages are easy to misinterpret</w:t>
      </w:r>
      <w:r>
        <w:rPr>
          <w:rFonts w:ascii="Arial" w:hAnsi="Arial" w:cs="Arial"/>
          <w:color w:val="000000"/>
          <w:sz w:val="20"/>
          <w:szCs w:val="20"/>
        </w:rPr>
        <w:t>.</w:t>
      </w:r>
    </w:p>
    <w:p w14:paraId="1660F7D8"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When making follow-up comments, summarize the parts of the message to which you are responding</w:t>
      </w:r>
      <w:r>
        <w:rPr>
          <w:rFonts w:ascii="Arial" w:hAnsi="Arial" w:cs="Arial"/>
          <w:color w:val="000000"/>
          <w:sz w:val="20"/>
          <w:szCs w:val="20"/>
        </w:rPr>
        <w:t>.</w:t>
      </w:r>
    </w:p>
    <w:p w14:paraId="2110D32A"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Avoid repeating what has already been said; needless repetition is ineffective communication</w:t>
      </w:r>
      <w:r>
        <w:rPr>
          <w:rFonts w:ascii="Arial" w:hAnsi="Arial" w:cs="Arial"/>
          <w:color w:val="000000"/>
          <w:sz w:val="20"/>
          <w:szCs w:val="20"/>
        </w:rPr>
        <w:t xml:space="preserve">. </w:t>
      </w:r>
    </w:p>
    <w:p w14:paraId="67188EBA" w14:textId="0DE29B41" w:rsidR="00CF420A" w:rsidRPr="003E65B0" w:rsidRDefault="009B4EAD" w:rsidP="003E65B0">
      <w:pPr>
        <w:spacing w:after="240" w:line="240" w:lineRule="auto"/>
        <w:rPr>
          <w:rFonts w:ascii="Arial" w:hAnsi="Arial" w:cs="Arial"/>
          <w:b/>
          <w:bCs/>
          <w:color w:val="00B050"/>
          <w:sz w:val="20"/>
          <w:szCs w:val="20"/>
        </w:rPr>
      </w:pPr>
      <w:r w:rsidRPr="007441E7">
        <w:rPr>
          <w:rFonts w:ascii="Arial" w:hAnsi="Arial" w:cs="Arial"/>
          <w:color w:val="000000"/>
          <w:sz w:val="20"/>
          <w:szCs w:val="20"/>
        </w:rPr>
        <w:t>Cite appropriate references whenever using someone else's ideas, thoughts, or words</w:t>
      </w:r>
      <w:r>
        <w:rPr>
          <w:rFonts w:ascii="Arial" w:hAnsi="Arial" w:cs="Arial"/>
          <w:color w:val="000000"/>
          <w:sz w:val="20"/>
          <w:szCs w:val="20"/>
        </w:rPr>
        <w:t>.</w:t>
      </w:r>
      <w:r w:rsidRPr="007441E7">
        <w:rPr>
          <w:rFonts w:ascii="Arial" w:hAnsi="Arial" w:cs="Arial"/>
          <w:color w:val="000000"/>
          <w:sz w:val="20"/>
          <w:szCs w:val="20"/>
        </w:rPr>
        <w:t xml:space="preserve">  </w:t>
      </w:r>
    </w:p>
    <w:p w14:paraId="35F138EF" w14:textId="77777777" w:rsidR="003E65B0" w:rsidRDefault="001C1B16" w:rsidP="003E65B0">
      <w:pPr>
        <w:pStyle w:val="Heading2"/>
      </w:pPr>
      <w:bookmarkStart w:id="7" w:name="_Ref142654236"/>
      <w:r>
        <w:t>Useful resource</w:t>
      </w:r>
      <w:r w:rsidR="003E65B0">
        <w:t>s</w:t>
      </w:r>
      <w:bookmarkEnd w:id="7"/>
      <w:r>
        <w:t xml:space="preserve"> </w:t>
      </w:r>
    </w:p>
    <w:p w14:paraId="76BF6A73" w14:textId="16EAD448" w:rsidR="001C1B16" w:rsidRDefault="003E65B0" w:rsidP="002E5145">
      <w:pPr>
        <w:autoSpaceDE w:val="0"/>
        <w:autoSpaceDN w:val="0"/>
        <w:adjustRightInd w:val="0"/>
        <w:spacing w:after="0" w:line="240" w:lineRule="auto"/>
        <w:rPr>
          <w:rFonts w:ascii="Arial" w:hAnsi="Arial" w:cs="Arial"/>
          <w:bCs/>
          <w:color w:val="000000" w:themeColor="text1"/>
          <w:sz w:val="20"/>
          <w:szCs w:val="20"/>
        </w:rPr>
      </w:pPr>
      <w:r w:rsidRPr="003E65B0">
        <w:rPr>
          <w:rFonts w:ascii="Arial" w:hAnsi="Arial" w:cs="Arial"/>
          <w:b/>
          <w:color w:val="00B050"/>
          <w:sz w:val="20"/>
          <w:szCs w:val="20"/>
        </w:rPr>
        <w:t>Learn how to learn:</w:t>
      </w:r>
      <w:r w:rsidRPr="003E65B0">
        <w:rPr>
          <w:rFonts w:ascii="Arial" w:hAnsi="Arial" w:cs="Arial"/>
          <w:bCs/>
          <w:color w:val="00B050"/>
          <w:sz w:val="20"/>
          <w:szCs w:val="20"/>
        </w:rPr>
        <w:t xml:space="preserve"> </w:t>
      </w:r>
      <w:hyperlink r:id="rId13" w:history="1">
        <w:r w:rsidRPr="00703547">
          <w:rPr>
            <w:rStyle w:val="Hyperlink"/>
            <w:rFonts w:ascii="Arial" w:hAnsi="Arial" w:cs="Arial"/>
            <w:bCs/>
            <w:sz w:val="20"/>
            <w:szCs w:val="20"/>
          </w:rPr>
          <w:t>https://citl.illinois.edu/citl-101/teaching-learning/resources/transitioning-online/teaching-tips-articles/teaching-tips/2020/08/17/teach-yourself-how-to-learn</w:t>
        </w:r>
      </w:hyperlink>
      <w:r w:rsidR="001C1B16">
        <w:rPr>
          <w:rFonts w:ascii="Arial" w:hAnsi="Arial" w:cs="Arial"/>
          <w:bCs/>
          <w:color w:val="000000" w:themeColor="text1"/>
          <w:sz w:val="20"/>
          <w:szCs w:val="20"/>
        </w:rPr>
        <w:t>, electronically accessible to UI students through the library.</w:t>
      </w:r>
    </w:p>
    <w:p w14:paraId="56BD116B" w14:textId="77777777" w:rsidR="002D65B9" w:rsidRDefault="002D65B9" w:rsidP="002D65B9">
      <w:pPr>
        <w:pStyle w:val="NormalWeb"/>
        <w:spacing w:before="0" w:beforeAutospacing="0" w:after="0" w:afterAutospacing="0"/>
        <w:rPr>
          <w:rFonts w:ascii="Arial" w:hAnsi="Arial" w:cs="Arial"/>
          <w:b/>
          <w:bCs/>
          <w:color w:val="00B050"/>
          <w:sz w:val="20"/>
          <w:szCs w:val="20"/>
        </w:rPr>
      </w:pPr>
    </w:p>
    <w:p w14:paraId="786AB228" w14:textId="6312791C" w:rsidR="002D65B9" w:rsidRPr="006078F8" w:rsidRDefault="002D65B9" w:rsidP="002D65B9">
      <w:pPr>
        <w:pStyle w:val="NormalWeb"/>
        <w:spacing w:before="0" w:beforeAutospacing="0" w:after="0" w:afterAutospacing="0"/>
        <w:rPr>
          <w:rFonts w:ascii="Arial" w:hAnsi="Arial" w:cs="Arial"/>
          <w:b/>
          <w:bCs/>
          <w:color w:val="00B050"/>
          <w:sz w:val="20"/>
          <w:szCs w:val="20"/>
        </w:rPr>
      </w:pPr>
      <w:r w:rsidRPr="006078F8">
        <w:rPr>
          <w:rFonts w:ascii="Arial" w:hAnsi="Arial" w:cs="Arial"/>
          <w:b/>
          <w:bCs/>
          <w:color w:val="00B050"/>
          <w:sz w:val="20"/>
          <w:szCs w:val="20"/>
        </w:rPr>
        <w:t>Useful resource for online students</w:t>
      </w:r>
    </w:p>
    <w:p w14:paraId="3041B03A" w14:textId="77777777" w:rsidR="002D65B9" w:rsidRPr="006078F8" w:rsidRDefault="00000000" w:rsidP="002D65B9">
      <w:pPr>
        <w:pStyle w:val="NormalWeb"/>
        <w:spacing w:before="0" w:beforeAutospacing="0" w:after="0" w:afterAutospacing="0"/>
        <w:rPr>
          <w:rFonts w:ascii="Arial" w:hAnsi="Arial" w:cs="Arial"/>
          <w:sz w:val="20"/>
          <w:szCs w:val="20"/>
        </w:rPr>
      </w:pPr>
      <w:hyperlink r:id="rId14" w:tgtFrame="_blank" w:history="1">
        <w:r w:rsidR="002D65B9" w:rsidRPr="006078F8">
          <w:rPr>
            <w:rStyle w:val="Hyperlink"/>
            <w:rFonts w:ascii="Arial" w:hAnsi="Arial" w:cs="Arial"/>
            <w:sz w:val="20"/>
            <w:szCs w:val="20"/>
            <w:shd w:val="clear" w:color="auto" w:fill="F8F8F8"/>
          </w:rPr>
          <w:t>https://citl.illinois.edu/citl-101/teaching-learning/resources/transitioning-online/student-resources</w:t>
        </w:r>
      </w:hyperlink>
    </w:p>
    <w:p w14:paraId="674CF802" w14:textId="77777777" w:rsidR="001C1B16" w:rsidRDefault="001C1B16" w:rsidP="002E5145">
      <w:pPr>
        <w:autoSpaceDE w:val="0"/>
        <w:autoSpaceDN w:val="0"/>
        <w:adjustRightInd w:val="0"/>
        <w:spacing w:after="0" w:line="240" w:lineRule="auto"/>
        <w:rPr>
          <w:rFonts w:ascii="Arial" w:hAnsi="Arial" w:cs="Arial"/>
          <w:b/>
          <w:color w:val="00B050"/>
          <w:sz w:val="20"/>
          <w:szCs w:val="20"/>
        </w:rPr>
      </w:pPr>
    </w:p>
    <w:p w14:paraId="67C2A5C3" w14:textId="6C5A827D" w:rsidR="00741926" w:rsidRPr="003975B5" w:rsidRDefault="00E046C3" w:rsidP="002E5145">
      <w:pPr>
        <w:autoSpaceDE w:val="0"/>
        <w:autoSpaceDN w:val="0"/>
        <w:adjustRightInd w:val="0"/>
        <w:spacing w:after="0" w:line="240" w:lineRule="auto"/>
        <w:rPr>
          <w:rFonts w:ascii="Arial" w:hAnsi="Arial" w:cs="Arial"/>
          <w:sz w:val="20"/>
          <w:szCs w:val="20"/>
        </w:rPr>
      </w:pPr>
      <w:r w:rsidRPr="00E119FC">
        <w:rPr>
          <w:rFonts w:ascii="Arial" w:hAnsi="Arial" w:cs="Arial"/>
          <w:b/>
          <w:color w:val="00B050"/>
          <w:sz w:val="20"/>
          <w:szCs w:val="20"/>
        </w:rPr>
        <w:t>G</w:t>
      </w:r>
      <w:r w:rsidR="00741926" w:rsidRPr="00E119FC">
        <w:rPr>
          <w:rFonts w:ascii="Arial" w:hAnsi="Arial" w:cs="Arial"/>
          <w:b/>
          <w:color w:val="00B050"/>
          <w:sz w:val="20"/>
          <w:szCs w:val="20"/>
        </w:rPr>
        <w:t>ood scientific writing:</w:t>
      </w:r>
      <w:r w:rsidR="007429B1" w:rsidRPr="00E119FC">
        <w:rPr>
          <w:rFonts w:ascii="Arial" w:hAnsi="Arial" w:cs="Arial"/>
          <w:b/>
          <w:color w:val="00B050"/>
          <w:sz w:val="20"/>
          <w:szCs w:val="20"/>
        </w:rPr>
        <w:t xml:space="preserve"> </w:t>
      </w:r>
      <w:r w:rsidR="007429B1" w:rsidRPr="003975B5">
        <w:rPr>
          <w:rFonts w:ascii="Arial" w:hAnsi="Arial" w:cs="Arial"/>
          <w:sz w:val="20"/>
          <w:szCs w:val="20"/>
        </w:rPr>
        <w:t xml:space="preserve">Check </w:t>
      </w:r>
      <w:r w:rsidR="00B20FFD" w:rsidRPr="003975B5">
        <w:rPr>
          <w:rFonts w:ascii="Arial" w:hAnsi="Arial" w:cs="Arial"/>
          <w:sz w:val="20"/>
          <w:szCs w:val="20"/>
        </w:rPr>
        <w:t xml:space="preserve">documents on </w:t>
      </w:r>
      <w:r w:rsidR="006078F8">
        <w:rPr>
          <w:rFonts w:ascii="Arial" w:hAnsi="Arial" w:cs="Arial"/>
          <w:sz w:val="20"/>
          <w:szCs w:val="20"/>
        </w:rPr>
        <w:t>Canvas</w:t>
      </w:r>
      <w:r w:rsidR="00B20FFD" w:rsidRPr="003975B5">
        <w:rPr>
          <w:rFonts w:ascii="Arial" w:hAnsi="Arial" w:cs="Arial"/>
          <w:sz w:val="20"/>
          <w:szCs w:val="20"/>
        </w:rPr>
        <w:t xml:space="preserve"> and </w:t>
      </w:r>
      <w:r w:rsidR="007429B1" w:rsidRPr="003975B5">
        <w:rPr>
          <w:rFonts w:ascii="Arial" w:hAnsi="Arial" w:cs="Arial"/>
          <w:sz w:val="20"/>
          <w:szCs w:val="20"/>
        </w:rPr>
        <w:t>the following websites</w:t>
      </w:r>
      <w:r w:rsidR="00196BBB" w:rsidRPr="003975B5">
        <w:rPr>
          <w:rFonts w:ascii="Arial" w:hAnsi="Arial" w:cs="Arial"/>
          <w:sz w:val="20"/>
          <w:szCs w:val="20"/>
        </w:rPr>
        <w:t>:</w:t>
      </w:r>
    </w:p>
    <w:p w14:paraId="315E203A" w14:textId="77777777" w:rsidR="007429B1" w:rsidRPr="003975B5" w:rsidRDefault="00000000" w:rsidP="002E5145">
      <w:pPr>
        <w:autoSpaceDE w:val="0"/>
        <w:autoSpaceDN w:val="0"/>
        <w:adjustRightInd w:val="0"/>
        <w:spacing w:after="0" w:line="240" w:lineRule="auto"/>
        <w:rPr>
          <w:rFonts w:ascii="Arial" w:hAnsi="Arial" w:cs="Arial"/>
          <w:sz w:val="20"/>
          <w:szCs w:val="20"/>
        </w:rPr>
      </w:pPr>
      <w:hyperlink r:id="rId15" w:history="1">
        <w:r w:rsidR="009F7D17" w:rsidRPr="003975B5">
          <w:rPr>
            <w:rStyle w:val="Hyperlink"/>
            <w:rFonts w:ascii="Arial" w:hAnsi="Arial" w:cs="Arial"/>
            <w:sz w:val="20"/>
            <w:szCs w:val="20"/>
          </w:rPr>
          <w:t>http://guides.library.illinois.edu/citingsources/citationmanagers</w:t>
        </w:r>
      </w:hyperlink>
      <w:r w:rsidR="009F7D17" w:rsidRPr="003975B5">
        <w:rPr>
          <w:rFonts w:ascii="Arial" w:hAnsi="Arial" w:cs="Arial"/>
          <w:sz w:val="20"/>
          <w:szCs w:val="20"/>
        </w:rPr>
        <w:t xml:space="preserve"> </w:t>
      </w:r>
      <w:r w:rsidR="007429B1" w:rsidRPr="003975B5">
        <w:rPr>
          <w:rFonts w:ascii="Arial" w:hAnsi="Arial" w:cs="Arial"/>
          <w:sz w:val="20"/>
          <w:szCs w:val="20"/>
        </w:rPr>
        <w:t xml:space="preserve"> </w:t>
      </w:r>
    </w:p>
    <w:p w14:paraId="03072A9D" w14:textId="0E58FC74" w:rsidR="009F7D17" w:rsidRDefault="00000000" w:rsidP="002E5145">
      <w:pPr>
        <w:autoSpaceDE w:val="0"/>
        <w:autoSpaceDN w:val="0"/>
        <w:adjustRightInd w:val="0"/>
        <w:spacing w:after="0" w:line="240" w:lineRule="auto"/>
        <w:rPr>
          <w:rFonts w:ascii="Arial" w:hAnsi="Arial" w:cs="Arial"/>
          <w:sz w:val="20"/>
          <w:szCs w:val="20"/>
        </w:rPr>
      </w:pPr>
      <w:hyperlink r:id="rId16" w:history="1">
        <w:r w:rsidR="009F7D17" w:rsidRPr="003975B5">
          <w:rPr>
            <w:rStyle w:val="Hyperlink"/>
            <w:rFonts w:ascii="Arial" w:hAnsi="Arial" w:cs="Arial"/>
            <w:sz w:val="20"/>
            <w:szCs w:val="20"/>
          </w:rPr>
          <w:t>https://www.library.illinois.edu/help-services/</w:t>
        </w:r>
      </w:hyperlink>
      <w:r w:rsidR="009F7D17" w:rsidRPr="003975B5">
        <w:rPr>
          <w:rFonts w:ascii="Arial" w:hAnsi="Arial" w:cs="Arial"/>
          <w:sz w:val="20"/>
          <w:szCs w:val="20"/>
        </w:rPr>
        <w:t xml:space="preserve"> </w:t>
      </w:r>
    </w:p>
    <w:p w14:paraId="06D9B434" w14:textId="6D41DCAF" w:rsidR="00A26D61" w:rsidRPr="003975B5" w:rsidRDefault="00000000" w:rsidP="002E5145">
      <w:pPr>
        <w:autoSpaceDE w:val="0"/>
        <w:autoSpaceDN w:val="0"/>
        <w:adjustRightInd w:val="0"/>
        <w:spacing w:after="0" w:line="240" w:lineRule="auto"/>
        <w:rPr>
          <w:rFonts w:ascii="Arial" w:hAnsi="Arial" w:cs="Arial"/>
          <w:sz w:val="20"/>
          <w:szCs w:val="20"/>
        </w:rPr>
      </w:pPr>
      <w:hyperlink r:id="rId17" w:history="1">
        <w:r w:rsidR="00A26D61" w:rsidRPr="008F225A">
          <w:rPr>
            <w:rStyle w:val="Hyperlink"/>
            <w:rFonts w:ascii="Arial" w:hAnsi="Arial" w:cs="Arial"/>
            <w:sz w:val="20"/>
            <w:szCs w:val="20"/>
          </w:rPr>
          <w:t>http://people.physics.illinois.edu/Celia/MsP/MsParticular.htm</w:t>
        </w:r>
      </w:hyperlink>
      <w:r w:rsidR="00A26D61">
        <w:rPr>
          <w:rFonts w:ascii="Arial" w:hAnsi="Arial" w:cs="Arial"/>
          <w:sz w:val="20"/>
          <w:szCs w:val="20"/>
        </w:rPr>
        <w:t xml:space="preserve"> </w:t>
      </w:r>
    </w:p>
    <w:p w14:paraId="44FA7ED5" w14:textId="77777777" w:rsidR="00692468" w:rsidRPr="003975B5" w:rsidRDefault="00692468" w:rsidP="00692468">
      <w:pPr>
        <w:autoSpaceDE w:val="0"/>
        <w:autoSpaceDN w:val="0"/>
        <w:adjustRightInd w:val="0"/>
        <w:spacing w:after="0" w:line="240" w:lineRule="auto"/>
        <w:rPr>
          <w:rFonts w:ascii="Arial" w:hAnsi="Arial" w:cs="Arial"/>
          <w:sz w:val="20"/>
          <w:szCs w:val="20"/>
        </w:rPr>
      </w:pPr>
    </w:p>
    <w:p w14:paraId="58E09B41" w14:textId="390D3500" w:rsidR="00B20FFD" w:rsidRPr="00E119FC" w:rsidRDefault="00103A6A" w:rsidP="00B20FFD">
      <w:pPr>
        <w:spacing w:after="0"/>
        <w:rPr>
          <w:rFonts w:ascii="Arial" w:hAnsi="Arial" w:cs="Arial"/>
          <w:color w:val="00B050"/>
          <w:sz w:val="20"/>
          <w:szCs w:val="20"/>
        </w:rPr>
      </w:pPr>
      <w:r w:rsidRPr="00E119FC">
        <w:rPr>
          <w:rFonts w:ascii="Arial" w:hAnsi="Arial" w:cs="Arial"/>
          <w:b/>
          <w:color w:val="00B050"/>
          <w:sz w:val="20"/>
          <w:szCs w:val="20"/>
        </w:rPr>
        <w:t>Effective scientific presentations</w:t>
      </w:r>
      <w:r w:rsidRPr="00E119FC">
        <w:rPr>
          <w:rFonts w:ascii="Arial" w:hAnsi="Arial" w:cs="Arial"/>
          <w:color w:val="00B050"/>
          <w:sz w:val="20"/>
          <w:szCs w:val="20"/>
        </w:rPr>
        <w:t>:</w:t>
      </w:r>
    </w:p>
    <w:p w14:paraId="2AAEE64D" w14:textId="77777777" w:rsidR="00F6760A" w:rsidRDefault="00367CFF" w:rsidP="00B20FFD">
      <w:pPr>
        <w:spacing w:after="0"/>
        <w:rPr>
          <w:rFonts w:ascii="Arial" w:hAnsi="Arial" w:cs="Arial"/>
          <w:sz w:val="20"/>
          <w:szCs w:val="20"/>
        </w:rPr>
      </w:pPr>
      <w:r>
        <w:rPr>
          <w:rFonts w:ascii="Arial" w:hAnsi="Arial" w:cs="Arial"/>
          <w:sz w:val="20"/>
          <w:szCs w:val="20"/>
        </w:rPr>
        <w:t xml:space="preserve">This my favorite: </w:t>
      </w:r>
      <w:hyperlink r:id="rId18" w:history="1">
        <w:r w:rsidRPr="001D25FB">
          <w:rPr>
            <w:rStyle w:val="Hyperlink"/>
            <w:rFonts w:ascii="Arial" w:hAnsi="Arial" w:cs="Arial"/>
            <w:sz w:val="20"/>
            <w:szCs w:val="20"/>
          </w:rPr>
          <w:t>https://www.assertion-evidence.com/tutorial.html</w:t>
        </w:r>
      </w:hyperlink>
      <w:r>
        <w:rPr>
          <w:rFonts w:ascii="Arial" w:hAnsi="Arial" w:cs="Arial"/>
          <w:sz w:val="20"/>
          <w:szCs w:val="20"/>
        </w:rPr>
        <w:t xml:space="preserve">. </w:t>
      </w:r>
    </w:p>
    <w:p w14:paraId="4AB719A4" w14:textId="7C00E9F5" w:rsidR="00367CFF" w:rsidRPr="003975B5" w:rsidRDefault="00367CFF" w:rsidP="00B20FFD">
      <w:pPr>
        <w:spacing w:after="0"/>
        <w:rPr>
          <w:rFonts w:ascii="Arial" w:hAnsi="Arial" w:cs="Arial"/>
          <w:sz w:val="20"/>
          <w:szCs w:val="20"/>
        </w:rPr>
      </w:pPr>
      <w:r>
        <w:rPr>
          <w:rFonts w:ascii="Arial" w:hAnsi="Arial" w:cs="Arial"/>
          <w:sz w:val="20"/>
          <w:szCs w:val="20"/>
        </w:rPr>
        <w:t>Other site I like:</w:t>
      </w:r>
    </w:p>
    <w:p w14:paraId="0E0130BF" w14:textId="772CD7A0" w:rsidR="00F8354C" w:rsidRPr="003975B5" w:rsidRDefault="00000000" w:rsidP="00F8354C">
      <w:pPr>
        <w:spacing w:after="0"/>
        <w:rPr>
          <w:rFonts w:ascii="Arial" w:hAnsi="Arial" w:cs="Arial"/>
          <w:color w:val="1F497D"/>
          <w:sz w:val="20"/>
          <w:szCs w:val="20"/>
        </w:rPr>
      </w:pPr>
      <w:hyperlink r:id="rId19" w:history="1">
        <w:r w:rsidR="00F8354C" w:rsidRPr="003975B5">
          <w:rPr>
            <w:rStyle w:val="Hyperlink"/>
            <w:rFonts w:ascii="Arial" w:hAnsi="Arial" w:cs="Arial"/>
            <w:sz w:val="20"/>
            <w:szCs w:val="20"/>
          </w:rPr>
          <w:t>http://www.cgd.ucar.edu/cms/agu/scientific_talk.html</w:t>
        </w:r>
      </w:hyperlink>
    </w:p>
    <w:p w14:paraId="5EB7BB85" w14:textId="77777777" w:rsidR="00F8354C" w:rsidRPr="003975B5" w:rsidRDefault="00F8354C" w:rsidP="00F8354C">
      <w:pPr>
        <w:spacing w:after="0"/>
        <w:rPr>
          <w:rFonts w:ascii="Arial" w:hAnsi="Arial" w:cs="Arial"/>
          <w:color w:val="1F497D"/>
          <w:sz w:val="20"/>
          <w:szCs w:val="20"/>
        </w:rPr>
      </w:pPr>
    </w:p>
    <w:p w14:paraId="1045E225" w14:textId="43AF8E04" w:rsidR="00527794" w:rsidRPr="00452F53" w:rsidRDefault="00B543F0" w:rsidP="00B543F0">
      <w:pPr>
        <w:spacing w:after="0"/>
        <w:rPr>
          <w:rStyle w:val="Hyperlink"/>
          <w:rFonts w:ascii="Arial" w:hAnsi="Arial" w:cs="Arial"/>
          <w:color w:val="auto"/>
          <w:sz w:val="20"/>
          <w:szCs w:val="20"/>
          <w:u w:val="none"/>
        </w:rPr>
      </w:pPr>
      <w:r w:rsidRPr="003975B5">
        <w:rPr>
          <w:rFonts w:ascii="Arial" w:hAnsi="Arial" w:cs="Arial"/>
          <w:b/>
          <w:color w:val="FF0000"/>
          <w:sz w:val="20"/>
          <w:szCs w:val="20"/>
        </w:rPr>
        <w:t>VERY IMPORTANT!!!</w:t>
      </w:r>
      <w:r w:rsidRPr="003975B5">
        <w:rPr>
          <w:rFonts w:ascii="Arial" w:hAnsi="Arial" w:cs="Arial"/>
          <w:b/>
          <w:color w:val="000000"/>
          <w:sz w:val="20"/>
          <w:szCs w:val="20"/>
        </w:rPr>
        <w:t xml:space="preserve"> Plagiarism: </w:t>
      </w:r>
      <w:r w:rsidRPr="003975B5">
        <w:rPr>
          <w:rFonts w:ascii="Arial" w:hAnsi="Arial" w:cs="Arial"/>
          <w:b/>
          <w:i/>
          <w:color w:val="000000"/>
          <w:sz w:val="20"/>
          <w:szCs w:val="20"/>
          <w:u w:val="single"/>
        </w:rPr>
        <w:t>Plagiarism in class assignments will be penalized</w:t>
      </w:r>
      <w:r w:rsidRPr="003975B5">
        <w:rPr>
          <w:rFonts w:ascii="Arial" w:hAnsi="Arial" w:cs="Arial"/>
          <w:color w:val="000000"/>
          <w:sz w:val="20"/>
          <w:szCs w:val="20"/>
        </w:rPr>
        <w:t>.</w:t>
      </w:r>
      <w:r w:rsidRPr="003975B5">
        <w:rPr>
          <w:rFonts w:ascii="Arial" w:hAnsi="Arial" w:cs="Arial"/>
          <w:b/>
          <w:color w:val="000000"/>
          <w:sz w:val="20"/>
          <w:szCs w:val="20"/>
        </w:rPr>
        <w:t xml:space="preserve"> </w:t>
      </w:r>
      <w:r w:rsidRPr="003975B5">
        <w:rPr>
          <w:rFonts w:ascii="Arial" w:hAnsi="Arial" w:cs="Arial"/>
          <w:color w:val="000000"/>
          <w:sz w:val="20"/>
          <w:szCs w:val="20"/>
        </w:rPr>
        <w:t>Visit the following site</w:t>
      </w:r>
      <w:r w:rsidR="00687610" w:rsidRPr="003975B5">
        <w:rPr>
          <w:rFonts w:ascii="Arial" w:hAnsi="Arial" w:cs="Arial"/>
          <w:color w:val="000000"/>
          <w:sz w:val="20"/>
          <w:szCs w:val="20"/>
        </w:rPr>
        <w:t>s</w:t>
      </w:r>
      <w:r w:rsidRPr="003975B5">
        <w:rPr>
          <w:rFonts w:ascii="Arial" w:hAnsi="Arial" w:cs="Arial"/>
          <w:b/>
          <w:color w:val="000000"/>
          <w:sz w:val="20"/>
          <w:szCs w:val="20"/>
        </w:rPr>
        <w:t xml:space="preserve"> </w:t>
      </w:r>
      <w:r w:rsidRPr="003975B5">
        <w:rPr>
          <w:rFonts w:ascii="Arial" w:hAnsi="Arial" w:cs="Arial"/>
          <w:color w:val="000000"/>
          <w:sz w:val="20"/>
          <w:szCs w:val="20"/>
        </w:rPr>
        <w:t>to be informed about what is plagiarism and how to avoid it (s</w:t>
      </w:r>
      <w:r w:rsidR="00962528" w:rsidRPr="003975B5">
        <w:rPr>
          <w:rFonts w:ascii="Arial" w:hAnsi="Arial" w:cs="Arial"/>
          <w:color w:val="000000"/>
          <w:sz w:val="20"/>
          <w:szCs w:val="20"/>
        </w:rPr>
        <w:t>ee also CEE honor code above</w:t>
      </w:r>
      <w:r w:rsidR="00F6760A">
        <w:rPr>
          <w:rFonts w:ascii="Arial" w:hAnsi="Arial" w:cs="Arial"/>
          <w:color w:val="000000"/>
          <w:sz w:val="20"/>
          <w:szCs w:val="20"/>
        </w:rPr>
        <w:t xml:space="preserve"> and relevant class presentation during first week of classes</w:t>
      </w:r>
      <w:r w:rsidR="00962528" w:rsidRPr="003975B5">
        <w:rPr>
          <w:rFonts w:ascii="Arial" w:hAnsi="Arial" w:cs="Arial"/>
          <w:color w:val="000000"/>
          <w:sz w:val="20"/>
          <w:szCs w:val="20"/>
        </w:rPr>
        <w:t xml:space="preserve">): </w:t>
      </w:r>
      <w:hyperlink r:id="rId20" w:history="1">
        <w:r w:rsidR="00CC34A1" w:rsidRPr="008F225A">
          <w:rPr>
            <w:rStyle w:val="Hyperlink"/>
            <w:rFonts w:ascii="Arial" w:hAnsi="Arial" w:cs="Arial"/>
            <w:sz w:val="20"/>
            <w:szCs w:val="20"/>
          </w:rPr>
          <w:t>https://guides.library.illinois.edu/citingsources/plagiarism</w:t>
        </w:r>
      </w:hyperlink>
      <w:r w:rsidR="00CC34A1">
        <w:rPr>
          <w:rFonts w:ascii="Arial" w:hAnsi="Arial" w:cs="Arial"/>
          <w:sz w:val="20"/>
          <w:szCs w:val="20"/>
        </w:rPr>
        <w:t xml:space="preserve"> </w:t>
      </w:r>
    </w:p>
    <w:p w14:paraId="202B481F" w14:textId="77777777" w:rsidR="00527794" w:rsidRDefault="00527794" w:rsidP="00B543F0">
      <w:pPr>
        <w:spacing w:after="0"/>
        <w:rPr>
          <w:rStyle w:val="Hyperlink"/>
          <w:rFonts w:ascii="Arial" w:hAnsi="Arial" w:cs="Arial"/>
          <w:sz w:val="20"/>
          <w:szCs w:val="20"/>
        </w:rPr>
      </w:pPr>
    </w:p>
    <w:p w14:paraId="54530973" w14:textId="77777777" w:rsidR="00363D73" w:rsidRPr="00F874CA" w:rsidRDefault="00363D73" w:rsidP="00527794">
      <w:pPr>
        <w:pStyle w:val="Heading2"/>
        <w:rPr>
          <w:rStyle w:val="Hyperlink"/>
          <w:b w:val="0"/>
          <w:bCs w:val="0"/>
          <w:color w:val="00B050"/>
          <w:u w:val="none"/>
        </w:rPr>
      </w:pPr>
      <w:bookmarkStart w:id="8" w:name="_Ref142651628"/>
      <w:r w:rsidRPr="00F874CA">
        <w:rPr>
          <w:rStyle w:val="Hyperlink"/>
          <w:color w:val="00B050"/>
          <w:u w:val="none"/>
        </w:rPr>
        <w:t>University-wide important policies and resources</w:t>
      </w:r>
      <w:bookmarkEnd w:id="8"/>
    </w:p>
    <w:p w14:paraId="109E5F6A" w14:textId="77777777" w:rsidR="00363D73" w:rsidRPr="00363D73" w:rsidRDefault="00363D73" w:rsidP="00363D73">
      <w:pPr>
        <w:spacing w:after="0"/>
        <w:rPr>
          <w:rStyle w:val="Hyperlink"/>
          <w:rFonts w:ascii="Arial" w:hAnsi="Arial" w:cs="Arial"/>
          <w:color w:val="auto"/>
          <w:sz w:val="20"/>
          <w:szCs w:val="20"/>
          <w:u w:val="none"/>
        </w:rPr>
      </w:pPr>
    </w:p>
    <w:p w14:paraId="26BF28CC" w14:textId="77777777" w:rsidR="00363D73" w:rsidRPr="00E119FC" w:rsidRDefault="00363D73" w:rsidP="00363D73">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Accommodations for disabilities</w:t>
      </w:r>
      <w:r w:rsidRPr="00E119FC">
        <w:rPr>
          <w:rStyle w:val="Hyperlink"/>
          <w:rFonts w:ascii="Arial" w:hAnsi="Arial" w:cs="Arial"/>
          <w:b/>
          <w:bCs/>
          <w:color w:val="auto"/>
          <w:sz w:val="20"/>
          <w:szCs w:val="20"/>
          <w:u w:val="none"/>
        </w:rPr>
        <w:t>:</w:t>
      </w:r>
    </w:p>
    <w:p w14:paraId="7A0AFF9B" w14:textId="1C105962" w:rsidR="00FB3B4C" w:rsidRPr="00A26D61"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We work closely with Division of Rehabilitation-Education Services (DRES) (1207 S. Oak St., Champaign; 333-4603; disability@uiuc.edu) to make sure we offer an optimal learning environment for all our students. Please contact me as soon as </w:t>
      </w:r>
      <w:r w:rsidR="00434688" w:rsidRPr="00363D73">
        <w:rPr>
          <w:rStyle w:val="Hyperlink"/>
          <w:rFonts w:ascii="Arial" w:hAnsi="Arial" w:cs="Arial"/>
          <w:color w:val="auto"/>
          <w:sz w:val="20"/>
          <w:szCs w:val="20"/>
          <w:u w:val="none"/>
        </w:rPr>
        <w:t>possible</w:t>
      </w:r>
      <w:r w:rsidRPr="00363D73">
        <w:rPr>
          <w:rStyle w:val="Hyperlink"/>
          <w:rFonts w:ascii="Arial" w:hAnsi="Arial" w:cs="Arial"/>
          <w:color w:val="auto"/>
          <w:sz w:val="20"/>
          <w:szCs w:val="20"/>
          <w:u w:val="none"/>
        </w:rPr>
        <w:t xml:space="preserve"> if our arrangements are not accommodating enough for your needs, so that I can work with you to find solutions for any issues.</w:t>
      </w:r>
    </w:p>
    <w:p w14:paraId="08B6C8C1" w14:textId="77777777" w:rsidR="00FB3B4C" w:rsidRDefault="00FB3B4C" w:rsidP="00363D73">
      <w:pPr>
        <w:spacing w:after="0"/>
        <w:rPr>
          <w:rStyle w:val="Hyperlink"/>
          <w:rFonts w:ascii="Arial" w:hAnsi="Arial" w:cs="Arial"/>
          <w:b/>
          <w:bCs/>
          <w:color w:val="00B050"/>
          <w:sz w:val="20"/>
          <w:szCs w:val="20"/>
          <w:u w:val="none"/>
        </w:rPr>
      </w:pPr>
    </w:p>
    <w:p w14:paraId="398B251C" w14:textId="12FCD652" w:rsidR="00FB3B4C" w:rsidRDefault="00363D73" w:rsidP="00363D73">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Campus safety tips</w:t>
      </w:r>
      <w:r w:rsidRPr="00E119FC">
        <w:rPr>
          <w:rStyle w:val="Hyperlink"/>
          <w:rFonts w:ascii="Arial" w:hAnsi="Arial" w:cs="Arial"/>
          <w:b/>
          <w:bCs/>
          <w:color w:val="auto"/>
          <w:sz w:val="20"/>
          <w:szCs w:val="20"/>
          <w:u w:val="none"/>
        </w:rPr>
        <w:t>:</w:t>
      </w:r>
    </w:p>
    <w:p w14:paraId="59769B4A" w14:textId="40BD4EF7" w:rsidR="00363D73" w:rsidRPr="00FB3B4C" w:rsidRDefault="00363D73" w:rsidP="00363D73">
      <w:pPr>
        <w:spacing w:after="0"/>
        <w:rPr>
          <w:rStyle w:val="Hyperlink"/>
          <w:rFonts w:ascii="Arial" w:hAnsi="Arial" w:cs="Arial"/>
          <w:b/>
          <w:bCs/>
          <w:color w:val="auto"/>
          <w:sz w:val="20"/>
          <w:szCs w:val="20"/>
          <w:u w:val="none"/>
        </w:rPr>
      </w:pPr>
      <w:r w:rsidRPr="009D7430">
        <w:rPr>
          <w:rStyle w:val="Hyperlink"/>
          <w:rFonts w:ascii="Arial" w:hAnsi="Arial" w:cs="Arial"/>
          <w:i/>
          <w:iCs/>
          <w:color w:val="auto"/>
          <w:sz w:val="20"/>
          <w:szCs w:val="20"/>
          <w:u w:val="none"/>
        </w:rPr>
        <w:t>Important to be aware of your surroundings and alert. Visit the campus website for useful information:</w:t>
      </w:r>
      <w:r w:rsidRPr="00363D73">
        <w:rPr>
          <w:rStyle w:val="Hyperlink"/>
          <w:rFonts w:ascii="Arial" w:hAnsi="Arial" w:cs="Arial"/>
          <w:color w:val="auto"/>
          <w:sz w:val="20"/>
          <w:szCs w:val="20"/>
          <w:u w:val="none"/>
        </w:rPr>
        <w:t xml:space="preserve"> </w:t>
      </w:r>
      <w:hyperlink r:id="rId21" w:history="1">
        <w:r w:rsidRPr="00F40635">
          <w:rPr>
            <w:rStyle w:val="Hyperlink"/>
            <w:rFonts w:ascii="Arial" w:hAnsi="Arial" w:cs="Arial"/>
            <w:sz w:val="20"/>
            <w:szCs w:val="20"/>
          </w:rPr>
          <w:t>https://police.illinois.edu/services/campus-safety-tips/</w:t>
        </w:r>
      </w:hyperlink>
      <w:r>
        <w:rPr>
          <w:rStyle w:val="Hyperlink"/>
          <w:rFonts w:ascii="Arial" w:hAnsi="Arial" w:cs="Arial"/>
          <w:color w:val="auto"/>
          <w:sz w:val="20"/>
          <w:szCs w:val="20"/>
          <w:u w:val="none"/>
        </w:rPr>
        <w:t xml:space="preserve"> </w:t>
      </w:r>
    </w:p>
    <w:p w14:paraId="04C3E55B" w14:textId="77777777" w:rsidR="00494C14" w:rsidRDefault="00494C14" w:rsidP="009D7430">
      <w:pPr>
        <w:spacing w:after="0"/>
        <w:rPr>
          <w:rStyle w:val="Hyperlink"/>
          <w:rFonts w:ascii="Arial" w:hAnsi="Arial" w:cs="Arial"/>
          <w:color w:val="auto"/>
          <w:sz w:val="20"/>
          <w:szCs w:val="20"/>
          <w:u w:val="none"/>
        </w:rPr>
      </w:pPr>
    </w:p>
    <w:p w14:paraId="15947032" w14:textId="6190A2D6" w:rsidR="009D7430" w:rsidRPr="00E119FC" w:rsidRDefault="009D7430" w:rsidP="009D7430">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Your Safety</w:t>
      </w:r>
      <w:r w:rsidRPr="00E119FC">
        <w:rPr>
          <w:rStyle w:val="Hyperlink"/>
          <w:rFonts w:ascii="Arial" w:hAnsi="Arial" w:cs="Arial"/>
          <w:b/>
          <w:bCs/>
          <w:color w:val="auto"/>
          <w:sz w:val="20"/>
          <w:szCs w:val="20"/>
          <w:u w:val="none"/>
        </w:rPr>
        <w:t>:</w:t>
      </w:r>
    </w:p>
    <w:p w14:paraId="7AA0EC47" w14:textId="0A954FE4" w:rsidR="009D7430" w:rsidRDefault="009D7430" w:rsidP="009D7430">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Emergencies can happen everywhere. We better be prepared and alert. Please, keep yourselves safe and help keep our campus community safe. Make sure you sign up to ILLINI-ALERT for emergency notifications </w:t>
      </w:r>
      <w:hyperlink r:id="rId22" w:history="1">
        <w:r w:rsidRPr="00F40635">
          <w:rPr>
            <w:rStyle w:val="Hyperlink"/>
            <w:rFonts w:ascii="Arial" w:hAnsi="Arial" w:cs="Arial"/>
            <w:sz w:val="20"/>
            <w:szCs w:val="20"/>
          </w:rPr>
          <w:t>http://emergency.illinois.edu</w:t>
        </w:r>
      </w:hyperlink>
      <w:r w:rsidRPr="00363D73">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r w:rsidRPr="00363D73">
        <w:rPr>
          <w:rStyle w:val="Hyperlink"/>
          <w:rFonts w:ascii="Arial" w:hAnsi="Arial" w:cs="Arial"/>
          <w:color w:val="auto"/>
          <w:sz w:val="20"/>
          <w:szCs w:val="20"/>
          <w:u w:val="none"/>
        </w:rPr>
        <w:t xml:space="preserve">and read carefully resources on safety at </w:t>
      </w:r>
      <w:hyperlink r:id="rId23" w:history="1">
        <w:r w:rsidRPr="00F40635">
          <w:rPr>
            <w:rStyle w:val="Hyperlink"/>
            <w:rFonts w:ascii="Arial" w:hAnsi="Arial" w:cs="Arial"/>
            <w:sz w:val="20"/>
            <w:szCs w:val="20"/>
          </w:rPr>
          <w:t>http://police.illinois.edu/safe</w:t>
        </w:r>
      </w:hyperlink>
      <w:r w:rsidRPr="00363D73">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p>
    <w:p w14:paraId="1D26871E" w14:textId="77777777" w:rsidR="009D7430" w:rsidRPr="00363D73" w:rsidRDefault="009D7430" w:rsidP="009D7430">
      <w:pPr>
        <w:spacing w:after="0"/>
        <w:rPr>
          <w:rStyle w:val="Hyperlink"/>
          <w:rFonts w:ascii="Arial" w:hAnsi="Arial" w:cs="Arial"/>
          <w:color w:val="auto"/>
          <w:sz w:val="20"/>
          <w:szCs w:val="20"/>
          <w:u w:val="none"/>
        </w:rPr>
      </w:pPr>
    </w:p>
    <w:p w14:paraId="75CFB072" w14:textId="77777777" w:rsidR="00363D73" w:rsidRPr="00E119FC" w:rsidRDefault="00363D73" w:rsidP="00363D73">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Wellness – Counseling</w:t>
      </w:r>
      <w:r w:rsidRPr="00E119FC">
        <w:rPr>
          <w:rStyle w:val="Hyperlink"/>
          <w:rFonts w:ascii="Arial" w:hAnsi="Arial" w:cs="Arial"/>
          <w:b/>
          <w:bCs/>
          <w:color w:val="auto"/>
          <w:sz w:val="20"/>
          <w:szCs w:val="20"/>
          <w:u w:val="none"/>
        </w:rPr>
        <w:t>:</w:t>
      </w:r>
    </w:p>
    <w:p w14:paraId="3BB0FD26" w14:textId="77777777"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Just because we all have days that are more difficult than others, remember there is help and support. If you experience a problem, it is always best to discuss it. The earlier the better. </w:t>
      </w:r>
    </w:p>
    <w:p w14:paraId="0FEC7ED6" w14:textId="77777777"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b/>
          <w:bCs/>
          <w:color w:val="auto"/>
          <w:sz w:val="20"/>
          <w:szCs w:val="20"/>
          <w:u w:val="none"/>
        </w:rPr>
        <w:t>Counseling</w:t>
      </w:r>
      <w:r w:rsidRPr="00363D73">
        <w:rPr>
          <w:rStyle w:val="Hyperlink"/>
          <w:rFonts w:ascii="Arial" w:hAnsi="Arial" w:cs="Arial"/>
          <w:color w:val="auto"/>
          <w:sz w:val="20"/>
          <w:szCs w:val="20"/>
          <w:u w:val="none"/>
        </w:rPr>
        <w:t>: 217-333-3704</w:t>
      </w:r>
    </w:p>
    <w:p w14:paraId="7ECA9E05" w14:textId="6D682EF0" w:rsidR="00363D73" w:rsidRPr="00363D73" w:rsidRDefault="00000000" w:rsidP="00363D73">
      <w:pPr>
        <w:spacing w:after="0"/>
        <w:rPr>
          <w:rStyle w:val="Hyperlink"/>
          <w:rFonts w:ascii="Arial" w:hAnsi="Arial" w:cs="Arial"/>
          <w:color w:val="auto"/>
          <w:sz w:val="20"/>
          <w:szCs w:val="20"/>
          <w:u w:val="none"/>
        </w:rPr>
      </w:pPr>
      <w:hyperlink r:id="rId24" w:history="1">
        <w:r w:rsidR="00C47857" w:rsidRPr="00F40635">
          <w:rPr>
            <w:rStyle w:val="Hyperlink"/>
            <w:rFonts w:ascii="Arial" w:hAnsi="Arial" w:cs="Arial"/>
            <w:sz w:val="20"/>
            <w:szCs w:val="20"/>
          </w:rPr>
          <w:t>https://counselingcenter.illinois.edu/outreach-consultation-prevention/outreach-consultation-teams</w:t>
        </w:r>
      </w:hyperlink>
      <w:r w:rsidR="00C47857">
        <w:rPr>
          <w:rStyle w:val="Hyperlink"/>
          <w:rFonts w:ascii="Arial" w:hAnsi="Arial" w:cs="Arial"/>
          <w:color w:val="auto"/>
          <w:sz w:val="20"/>
          <w:szCs w:val="20"/>
          <w:u w:val="none"/>
        </w:rPr>
        <w:t xml:space="preserve"> </w:t>
      </w:r>
      <w:r w:rsidR="00363D73" w:rsidRPr="00363D73">
        <w:rPr>
          <w:rStyle w:val="Hyperlink"/>
          <w:rFonts w:ascii="Arial" w:hAnsi="Arial" w:cs="Arial"/>
          <w:color w:val="auto"/>
          <w:sz w:val="20"/>
          <w:szCs w:val="20"/>
          <w:u w:val="none"/>
        </w:rPr>
        <w:t xml:space="preserve"> </w:t>
      </w:r>
      <w:r w:rsidR="00363D73" w:rsidRPr="00363D73">
        <w:rPr>
          <w:rStyle w:val="Hyperlink"/>
          <w:rFonts w:ascii="Arial" w:hAnsi="Arial" w:cs="Arial"/>
          <w:color w:val="auto"/>
          <w:sz w:val="20"/>
          <w:szCs w:val="20"/>
          <w:u w:val="none"/>
        </w:rPr>
        <w:tab/>
      </w:r>
    </w:p>
    <w:p w14:paraId="0176067A" w14:textId="7698C9F2"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-For mental health emergencies, you can call 911 or walk </w:t>
      </w:r>
      <w:r w:rsidR="00F12CB5" w:rsidRPr="00363D73">
        <w:rPr>
          <w:rStyle w:val="Hyperlink"/>
          <w:rFonts w:ascii="Arial" w:hAnsi="Arial" w:cs="Arial"/>
          <w:color w:val="auto"/>
          <w:sz w:val="20"/>
          <w:szCs w:val="20"/>
          <w:u w:val="none"/>
        </w:rPr>
        <w:t>into</w:t>
      </w:r>
      <w:r w:rsidRPr="00363D73">
        <w:rPr>
          <w:rStyle w:val="Hyperlink"/>
          <w:rFonts w:ascii="Arial" w:hAnsi="Arial" w:cs="Arial"/>
          <w:color w:val="auto"/>
          <w:sz w:val="20"/>
          <w:szCs w:val="20"/>
          <w:u w:val="none"/>
        </w:rPr>
        <w:t xml:space="preserve"> the Counseling Center, no appointment needed. </w:t>
      </w:r>
    </w:p>
    <w:p w14:paraId="27E33676" w14:textId="078A6A7C"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b/>
          <w:bCs/>
          <w:color w:val="000000" w:themeColor="text1"/>
          <w:sz w:val="20"/>
          <w:szCs w:val="20"/>
          <w:u w:val="none"/>
        </w:rPr>
        <w:t>Wellness</w:t>
      </w:r>
      <w:r w:rsidRPr="00363D73">
        <w:rPr>
          <w:rStyle w:val="Hyperlink"/>
          <w:rFonts w:ascii="Arial" w:hAnsi="Arial" w:cs="Arial"/>
          <w:color w:val="auto"/>
          <w:sz w:val="20"/>
          <w:szCs w:val="20"/>
          <w:u w:val="none"/>
        </w:rPr>
        <w:t xml:space="preserve">: </w:t>
      </w:r>
      <w:hyperlink r:id="rId25" w:history="1">
        <w:r w:rsidR="003B1D10" w:rsidRPr="003B1D10">
          <w:rPr>
            <w:rStyle w:val="Hyperlink"/>
            <w:rFonts w:ascii="Arial" w:hAnsi="Arial" w:cs="Arial"/>
            <w:sz w:val="20"/>
            <w:szCs w:val="20"/>
          </w:rPr>
          <w:t>https://campusrec.illinois.edu/programs/student-wellness/</w:t>
        </w:r>
      </w:hyperlink>
      <w:r w:rsidR="003B1D10" w:rsidRPr="003B1D10">
        <w:rPr>
          <w:rFonts w:ascii="Arial" w:hAnsi="Arial" w:cs="Arial"/>
          <w:sz w:val="20"/>
          <w:szCs w:val="20"/>
        </w:rPr>
        <w:t xml:space="preserve"> </w:t>
      </w:r>
      <w:r w:rsidR="007F717C" w:rsidRPr="003B1D10">
        <w:rPr>
          <w:rStyle w:val="Hyperlink"/>
          <w:rFonts w:ascii="Arial" w:hAnsi="Arial" w:cs="Arial"/>
          <w:color w:val="auto"/>
          <w:sz w:val="20"/>
          <w:szCs w:val="20"/>
          <w:u w:val="none"/>
        </w:rPr>
        <w:t xml:space="preserve"> </w:t>
      </w:r>
      <w:r w:rsidRPr="003B1D10">
        <w:rPr>
          <w:rStyle w:val="Hyperlink"/>
          <w:rFonts w:ascii="Arial" w:hAnsi="Arial" w:cs="Arial"/>
          <w:color w:val="auto"/>
          <w:sz w:val="20"/>
          <w:szCs w:val="20"/>
          <w:u w:val="none"/>
        </w:rPr>
        <w:t xml:space="preserve"> </w:t>
      </w:r>
      <w:r w:rsidRPr="00363D73">
        <w:rPr>
          <w:rStyle w:val="Hyperlink"/>
          <w:rFonts w:ascii="Arial" w:hAnsi="Arial" w:cs="Arial"/>
          <w:color w:val="auto"/>
          <w:sz w:val="20"/>
          <w:szCs w:val="20"/>
          <w:u w:val="none"/>
        </w:rPr>
        <w:tab/>
      </w:r>
    </w:p>
    <w:p w14:paraId="06C28E1D" w14:textId="77777777" w:rsidR="007D39B5" w:rsidRDefault="007D39B5" w:rsidP="00363D73">
      <w:pPr>
        <w:spacing w:after="0"/>
        <w:rPr>
          <w:rStyle w:val="Hyperlink"/>
          <w:rFonts w:ascii="Arial" w:hAnsi="Arial" w:cs="Arial"/>
          <w:b/>
          <w:bCs/>
          <w:color w:val="00B050"/>
          <w:sz w:val="20"/>
          <w:szCs w:val="20"/>
          <w:u w:val="none"/>
        </w:rPr>
      </w:pPr>
    </w:p>
    <w:p w14:paraId="557FBDE3" w14:textId="68D9CE0C" w:rsidR="00363D73" w:rsidRPr="00E119FC" w:rsidRDefault="00363D73" w:rsidP="00363D73">
      <w:pPr>
        <w:spacing w:after="0"/>
        <w:rPr>
          <w:rStyle w:val="Hyperlink"/>
          <w:rFonts w:ascii="Arial" w:hAnsi="Arial" w:cs="Arial"/>
          <w:b/>
          <w:bCs/>
          <w:color w:val="00B050"/>
          <w:sz w:val="20"/>
          <w:szCs w:val="20"/>
          <w:u w:val="none"/>
        </w:rPr>
      </w:pPr>
      <w:r w:rsidRPr="00E119FC">
        <w:rPr>
          <w:rStyle w:val="Hyperlink"/>
          <w:rFonts w:ascii="Arial" w:hAnsi="Arial" w:cs="Arial"/>
          <w:b/>
          <w:bCs/>
          <w:color w:val="00B050"/>
          <w:sz w:val="20"/>
          <w:szCs w:val="20"/>
          <w:u w:val="none"/>
        </w:rPr>
        <w:t>Family Educational Rights and Privacy Act (FERPA):</w:t>
      </w:r>
    </w:p>
    <w:p w14:paraId="20A4843C" w14:textId="71692585"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Any student who has suppressed their directory information pursuant to Family Educational Rights and Privacy Act (FERPA) should self-identify to the instructor to ensure protection of the privacy of their attendance in this course. See </w:t>
      </w:r>
      <w:hyperlink r:id="rId26" w:history="1">
        <w:r w:rsidR="003B1D10" w:rsidRPr="008F225A">
          <w:rPr>
            <w:rStyle w:val="Hyperlink"/>
            <w:rFonts w:ascii="Arial" w:hAnsi="Arial" w:cs="Arial"/>
            <w:sz w:val="20"/>
            <w:szCs w:val="20"/>
          </w:rPr>
          <w:t>https://registrar.illinois.edu/academic-records/ferpa/</w:t>
        </w:r>
      </w:hyperlink>
      <w:r w:rsidR="003B1D10">
        <w:rPr>
          <w:rStyle w:val="Hyperlink"/>
          <w:rFonts w:ascii="Arial" w:hAnsi="Arial" w:cs="Arial"/>
          <w:color w:val="auto"/>
          <w:sz w:val="20"/>
          <w:szCs w:val="20"/>
          <w:u w:val="none"/>
        </w:rPr>
        <w:t xml:space="preserve"> </w:t>
      </w:r>
      <w:r w:rsidRPr="00363D73">
        <w:rPr>
          <w:rStyle w:val="Hyperlink"/>
          <w:rFonts w:ascii="Arial" w:hAnsi="Arial" w:cs="Arial"/>
          <w:color w:val="auto"/>
          <w:sz w:val="20"/>
          <w:szCs w:val="20"/>
          <w:u w:val="none"/>
        </w:rPr>
        <w:t xml:space="preserve">for more information on FERPA. </w:t>
      </w:r>
    </w:p>
    <w:p w14:paraId="6271B24F" w14:textId="77777777" w:rsidR="00363D73" w:rsidRPr="00363D73" w:rsidRDefault="00363D73" w:rsidP="00363D73">
      <w:pPr>
        <w:spacing w:after="0"/>
        <w:rPr>
          <w:rStyle w:val="Hyperlink"/>
          <w:rFonts w:ascii="Arial" w:hAnsi="Arial" w:cs="Arial"/>
          <w:color w:val="auto"/>
          <w:sz w:val="20"/>
          <w:szCs w:val="20"/>
          <w:u w:val="none"/>
        </w:rPr>
      </w:pPr>
    </w:p>
    <w:p w14:paraId="3ED26999" w14:textId="620AC0CF" w:rsidR="00363D73" w:rsidRPr="00E119FC" w:rsidRDefault="00363D73" w:rsidP="00363D73">
      <w:pPr>
        <w:spacing w:after="0"/>
        <w:rPr>
          <w:rStyle w:val="Hyperlink"/>
          <w:rFonts w:ascii="Arial" w:hAnsi="Arial" w:cs="Arial"/>
          <w:b/>
          <w:bCs/>
          <w:color w:val="00B050"/>
          <w:sz w:val="20"/>
          <w:szCs w:val="20"/>
          <w:u w:val="none"/>
        </w:rPr>
      </w:pPr>
      <w:r w:rsidRPr="00E119FC">
        <w:rPr>
          <w:rStyle w:val="Hyperlink"/>
          <w:rFonts w:ascii="Arial" w:hAnsi="Arial" w:cs="Arial"/>
          <w:b/>
          <w:bCs/>
          <w:color w:val="00B050"/>
          <w:sz w:val="20"/>
          <w:szCs w:val="20"/>
          <w:u w:val="none"/>
        </w:rPr>
        <w:t>Sexual Misconduct Policy and Reporting:</w:t>
      </w:r>
    </w:p>
    <w:p w14:paraId="2929F7D0" w14:textId="5175F7DF" w:rsid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The University of Illinois is committed to combating sexual misconduct. Faculty and staff members are </w:t>
      </w:r>
      <w:r w:rsidRPr="003B1D10">
        <w:rPr>
          <w:rStyle w:val="Hyperlink"/>
          <w:rFonts w:ascii="Arial" w:hAnsi="Arial" w:cs="Arial"/>
          <w:color w:val="auto"/>
          <w:sz w:val="20"/>
          <w:szCs w:val="20"/>
        </w:rPr>
        <w:t>required</w:t>
      </w:r>
      <w:r w:rsidRPr="00363D73">
        <w:rPr>
          <w:rStyle w:val="Hyperlink"/>
          <w:rFonts w:ascii="Arial" w:hAnsi="Arial" w:cs="Arial"/>
          <w:color w:val="auto"/>
          <w:sz w:val="20"/>
          <w:szCs w:val="20"/>
          <w:u w:val="none"/>
        </w:rPr>
        <w:t xml:space="preserve">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w:t>
      </w:r>
    </w:p>
    <w:p w14:paraId="35B31355" w14:textId="77777777" w:rsidR="00C47857" w:rsidRPr="00363D73" w:rsidRDefault="00C47857" w:rsidP="00363D73">
      <w:pPr>
        <w:spacing w:after="0"/>
        <w:rPr>
          <w:rStyle w:val="Hyperlink"/>
          <w:rFonts w:ascii="Arial" w:hAnsi="Arial" w:cs="Arial"/>
          <w:color w:val="auto"/>
          <w:sz w:val="20"/>
          <w:szCs w:val="20"/>
          <w:u w:val="none"/>
        </w:rPr>
      </w:pPr>
    </w:p>
    <w:p w14:paraId="1002A19E" w14:textId="2E5ED0D4" w:rsidR="00C47857" w:rsidRPr="006078F8" w:rsidRDefault="00363D73" w:rsidP="006078F8">
      <w:pPr>
        <w:spacing w:after="0"/>
        <w:rPr>
          <w:rFonts w:ascii="Arial" w:hAnsi="Arial" w:cs="Arial"/>
          <w:sz w:val="20"/>
          <w:szCs w:val="20"/>
        </w:rPr>
      </w:pPr>
      <w:r w:rsidRPr="00363D73">
        <w:rPr>
          <w:rStyle w:val="Hyperlink"/>
          <w:rFonts w:ascii="Arial" w:hAnsi="Arial" w:cs="Arial"/>
          <w:color w:val="auto"/>
          <w:sz w:val="20"/>
          <w:szCs w:val="20"/>
          <w:u w:val="none"/>
        </w:rPr>
        <w:t xml:space="preserve">A list of the designated University employees who, as counselors, confidential advisors, and medical professionals, do not have this reporting responsibility and can maintain confidentiality, can be found here:  </w:t>
      </w:r>
      <w:hyperlink r:id="rId27" w:anchor="confidential" w:history="1">
        <w:r w:rsidRPr="00F40635">
          <w:rPr>
            <w:rStyle w:val="Hyperlink"/>
            <w:rFonts w:ascii="Arial" w:hAnsi="Arial" w:cs="Arial"/>
            <w:sz w:val="20"/>
            <w:szCs w:val="20"/>
          </w:rPr>
          <w:t>https://wecare.illinois.edu/resources/students/#confidential</w:t>
        </w:r>
      </w:hyperlink>
      <w:r>
        <w:rPr>
          <w:rFonts w:ascii="Arial" w:hAnsi="Arial" w:cs="Arial"/>
          <w:sz w:val="20"/>
          <w:szCs w:val="20"/>
        </w:rPr>
        <w:t xml:space="preserve">. </w:t>
      </w:r>
      <w:r w:rsidRPr="00363D73">
        <w:rPr>
          <w:rStyle w:val="Hyperlink"/>
          <w:rFonts w:ascii="Arial" w:hAnsi="Arial" w:cs="Arial"/>
          <w:color w:val="auto"/>
          <w:sz w:val="20"/>
          <w:szCs w:val="20"/>
          <w:u w:val="none"/>
        </w:rPr>
        <w:t xml:space="preserve"> </w:t>
      </w:r>
    </w:p>
    <w:p w14:paraId="7F844CB1" w14:textId="77777777" w:rsidR="00C47857" w:rsidRDefault="00C47857" w:rsidP="007F717C">
      <w:pPr>
        <w:pStyle w:val="NormalWeb"/>
        <w:spacing w:before="0" w:beforeAutospacing="0" w:after="0" w:afterAutospacing="0"/>
        <w:rPr>
          <w:rFonts w:ascii="Georgia" w:hAnsi="Georgia"/>
          <w:b/>
          <w:bCs/>
          <w:color w:val="00B050"/>
          <w:sz w:val="20"/>
          <w:szCs w:val="20"/>
        </w:rPr>
      </w:pPr>
    </w:p>
    <w:p w14:paraId="0A7E380E" w14:textId="77777777" w:rsidR="00434688" w:rsidRDefault="00434688" w:rsidP="007F717C">
      <w:pPr>
        <w:pStyle w:val="NormalWeb"/>
        <w:spacing w:before="0" w:beforeAutospacing="0" w:after="0" w:afterAutospacing="0"/>
        <w:rPr>
          <w:rFonts w:ascii="Arial" w:hAnsi="Arial" w:cs="Arial"/>
          <w:b/>
          <w:bCs/>
          <w:color w:val="00B050"/>
          <w:sz w:val="20"/>
          <w:szCs w:val="20"/>
        </w:rPr>
      </w:pPr>
    </w:p>
    <w:p w14:paraId="586FE0A3" w14:textId="77777777" w:rsidR="00434688" w:rsidRDefault="00434688" w:rsidP="007F717C">
      <w:pPr>
        <w:pStyle w:val="NormalWeb"/>
        <w:spacing w:before="0" w:beforeAutospacing="0" w:after="0" w:afterAutospacing="0"/>
        <w:rPr>
          <w:rFonts w:ascii="Arial" w:hAnsi="Arial" w:cs="Arial"/>
          <w:b/>
          <w:bCs/>
          <w:color w:val="00B050"/>
          <w:sz w:val="20"/>
          <w:szCs w:val="20"/>
        </w:rPr>
      </w:pPr>
    </w:p>
    <w:p w14:paraId="534F054D" w14:textId="27393340" w:rsidR="007F717C" w:rsidRPr="006078F8" w:rsidRDefault="007F717C" w:rsidP="007F717C">
      <w:pPr>
        <w:pStyle w:val="NormalWeb"/>
        <w:spacing w:before="0" w:beforeAutospacing="0" w:after="0" w:afterAutospacing="0"/>
        <w:rPr>
          <w:rFonts w:ascii="Arial" w:hAnsi="Arial" w:cs="Arial"/>
          <w:b/>
          <w:bCs/>
          <w:color w:val="00B050"/>
          <w:sz w:val="20"/>
          <w:szCs w:val="20"/>
        </w:rPr>
      </w:pPr>
      <w:r w:rsidRPr="006078F8">
        <w:rPr>
          <w:rFonts w:ascii="Arial" w:hAnsi="Arial" w:cs="Arial"/>
          <w:b/>
          <w:bCs/>
          <w:color w:val="00B050"/>
          <w:sz w:val="20"/>
          <w:szCs w:val="20"/>
        </w:rPr>
        <w:lastRenderedPageBreak/>
        <w:t>Religious Observances</w:t>
      </w:r>
    </w:p>
    <w:p w14:paraId="198B3052" w14:textId="4DEB6D95" w:rsidR="007F717C" w:rsidRPr="006078F8" w:rsidRDefault="007F717C" w:rsidP="007F717C">
      <w:pPr>
        <w:pStyle w:val="NormalWeb"/>
        <w:spacing w:before="0" w:beforeAutospacing="0" w:after="0" w:afterAutospacing="0"/>
        <w:rPr>
          <w:rFonts w:ascii="Arial" w:hAnsi="Arial" w:cs="Arial"/>
          <w:sz w:val="20"/>
          <w:szCs w:val="20"/>
        </w:rPr>
      </w:pPr>
      <w:r w:rsidRPr="006078F8">
        <w:rPr>
          <w:rFonts w:ascii="Arial" w:hAnsi="Arial" w:cs="Arial"/>
          <w:sz w:val="20"/>
          <w:szCs w:val="20"/>
        </w:rPr>
        <w:t xml:space="preserve">Illinois law requires the University to reasonably accommodate its students' religious beliefs, observances, and practices in regard to admissions, class attendance, and the scheduling of examinations and work requirements. You should examine </w:t>
      </w:r>
      <w:r w:rsidR="00434688">
        <w:rPr>
          <w:rFonts w:ascii="Arial" w:hAnsi="Arial" w:cs="Arial"/>
          <w:sz w:val="20"/>
          <w:szCs w:val="20"/>
        </w:rPr>
        <w:t xml:space="preserve">schedule later in </w:t>
      </w:r>
      <w:r w:rsidRPr="006078F8">
        <w:rPr>
          <w:rFonts w:ascii="Arial" w:hAnsi="Arial" w:cs="Arial"/>
          <w:sz w:val="20"/>
          <w:szCs w:val="20"/>
        </w:rPr>
        <w:t xml:space="preserve">this syllabus at the beginning of the semester for potential conflicts between course deadlines and any of your religious observances. If a conflict exists, you should notify your instructor of the conflict and follow the procedure at </w:t>
      </w:r>
      <w:hyperlink r:id="rId28" w:history="1">
        <w:r w:rsidRPr="006078F8">
          <w:rPr>
            <w:rStyle w:val="Hyperlink"/>
            <w:rFonts w:ascii="Arial" w:hAnsi="Arial" w:cs="Arial"/>
            <w:sz w:val="20"/>
            <w:szCs w:val="20"/>
          </w:rPr>
          <w:t>https://odos.illinois.edu/community-of-care/resources/students/religious-observances/</w:t>
        </w:r>
      </w:hyperlink>
      <w:r w:rsidRPr="006078F8">
        <w:rPr>
          <w:rFonts w:ascii="Arial" w:hAnsi="Arial" w:cs="Arial"/>
          <w:sz w:val="20"/>
          <w:szCs w:val="20"/>
        </w:rPr>
        <w:t xml:space="preserve">   to request appropriate accommodations. </w:t>
      </w:r>
      <w:r w:rsidRPr="003B1D10">
        <w:rPr>
          <w:rFonts w:ascii="Arial" w:hAnsi="Arial" w:cs="Arial"/>
          <w:b/>
          <w:bCs/>
          <w:sz w:val="20"/>
          <w:szCs w:val="20"/>
        </w:rPr>
        <w:t>This should be done in the first two weeks of classes</w:t>
      </w:r>
      <w:r w:rsidRPr="006078F8">
        <w:rPr>
          <w:rFonts w:ascii="Arial" w:hAnsi="Arial" w:cs="Arial"/>
          <w:sz w:val="20"/>
          <w:szCs w:val="20"/>
        </w:rPr>
        <w:t>.</w:t>
      </w:r>
    </w:p>
    <w:p w14:paraId="53E5EE6C" w14:textId="33447F1C" w:rsidR="007F717C" w:rsidRDefault="007F717C" w:rsidP="007E1209">
      <w:pPr>
        <w:spacing w:after="0" w:line="240" w:lineRule="auto"/>
        <w:rPr>
          <w:rFonts w:ascii="Arial" w:hAnsi="Arial" w:cs="Arial"/>
          <w:sz w:val="20"/>
          <w:szCs w:val="20"/>
        </w:rPr>
      </w:pPr>
    </w:p>
    <w:p w14:paraId="12A94D27" w14:textId="2A167089" w:rsidR="00447DC3" w:rsidRPr="00E119FC" w:rsidRDefault="00447DC3" w:rsidP="00FE4E1B">
      <w:pPr>
        <w:pStyle w:val="Heading2"/>
      </w:pPr>
      <w:bookmarkStart w:id="9" w:name="_Ref142652859"/>
      <w:r w:rsidRPr="00E119FC">
        <w:t>Inclusivity and mutual respect</w:t>
      </w:r>
      <w:r w:rsidR="00FE4E1B">
        <w:t xml:space="preserve"> in my own words</w:t>
      </w:r>
      <w:bookmarkEnd w:id="9"/>
    </w:p>
    <w:p w14:paraId="04019F79" w14:textId="6EDD96F4" w:rsidR="00447DC3" w:rsidRPr="00447DC3" w:rsidRDefault="00447DC3" w:rsidP="00447DC3">
      <w:pPr>
        <w:spacing w:after="0" w:line="240" w:lineRule="auto"/>
        <w:rPr>
          <w:rFonts w:ascii="Arial" w:hAnsi="Arial" w:cs="Arial"/>
          <w:color w:val="000000"/>
          <w:sz w:val="20"/>
          <w:szCs w:val="20"/>
        </w:rPr>
      </w:pPr>
      <w:r>
        <w:rPr>
          <w:rFonts w:ascii="Arial" w:hAnsi="Arial" w:cs="Arial"/>
          <w:color w:val="000000"/>
          <w:sz w:val="20"/>
          <w:szCs w:val="20"/>
        </w:rPr>
        <w:t>This</w:t>
      </w:r>
      <w:r w:rsidRPr="00447DC3">
        <w:rPr>
          <w:rFonts w:ascii="Arial" w:hAnsi="Arial" w:cs="Arial"/>
          <w:color w:val="000000"/>
          <w:sz w:val="20"/>
          <w:szCs w:val="20"/>
        </w:rPr>
        <w:t xml:space="preserve"> class </w:t>
      </w:r>
      <w:r w:rsidR="0013197E">
        <w:rPr>
          <w:rFonts w:ascii="Arial" w:hAnsi="Arial" w:cs="Arial"/>
          <w:color w:val="000000"/>
          <w:sz w:val="20"/>
          <w:szCs w:val="20"/>
        </w:rPr>
        <w:t xml:space="preserve">means to </w:t>
      </w:r>
      <w:r w:rsidRPr="00447DC3">
        <w:rPr>
          <w:rFonts w:ascii="Arial" w:hAnsi="Arial" w:cs="Arial"/>
          <w:color w:val="000000"/>
          <w:sz w:val="20"/>
          <w:szCs w:val="20"/>
        </w:rPr>
        <w:t xml:space="preserve">provide a welcoming and safe learning environment for everyone, regardless of individual characteristics, appearance, beliefs, preferences, culture, genetics, and any other constructs that can make us lose sight of our common nature. In all ways that really matter, we are all similar: intelligent life inhabiting the only known planet that can support life for us. </w:t>
      </w:r>
    </w:p>
    <w:p w14:paraId="4D4F9150" w14:textId="77777777" w:rsidR="00447DC3" w:rsidRPr="00447DC3" w:rsidRDefault="00447DC3" w:rsidP="00447DC3">
      <w:pPr>
        <w:spacing w:after="0" w:line="240" w:lineRule="auto"/>
        <w:rPr>
          <w:rFonts w:ascii="Arial" w:hAnsi="Arial" w:cs="Arial"/>
          <w:color w:val="000000"/>
          <w:sz w:val="20"/>
          <w:szCs w:val="20"/>
        </w:rPr>
      </w:pPr>
    </w:p>
    <w:p w14:paraId="00869849" w14:textId="4C06451E"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 xml:space="preserve">Similarly, </w:t>
      </w:r>
      <w:r w:rsidR="00363D73">
        <w:rPr>
          <w:rFonts w:ascii="Arial" w:hAnsi="Arial" w:cs="Arial"/>
          <w:color w:val="000000"/>
          <w:sz w:val="20"/>
          <w:szCs w:val="20"/>
        </w:rPr>
        <w:t>I</w:t>
      </w:r>
      <w:r w:rsidRPr="00447DC3">
        <w:rPr>
          <w:rFonts w:ascii="Arial" w:hAnsi="Arial" w:cs="Arial"/>
          <w:color w:val="000000"/>
          <w:sz w:val="20"/>
          <w:szCs w:val="20"/>
        </w:rPr>
        <w:t xml:space="preserve"> strive to accommodate students with different technical content backgrounds. Some students might have seen </w:t>
      </w:r>
      <w:r w:rsidR="00363D73">
        <w:rPr>
          <w:rFonts w:ascii="Arial" w:hAnsi="Arial" w:cs="Arial"/>
          <w:color w:val="000000"/>
          <w:sz w:val="20"/>
          <w:szCs w:val="20"/>
        </w:rPr>
        <w:t xml:space="preserve">some of </w:t>
      </w:r>
      <w:r w:rsidRPr="00447DC3">
        <w:rPr>
          <w:rFonts w:ascii="Arial" w:hAnsi="Arial" w:cs="Arial"/>
          <w:color w:val="000000"/>
          <w:sz w:val="20"/>
          <w:szCs w:val="20"/>
        </w:rPr>
        <w:t xml:space="preserve">the material before. Some might be </w:t>
      </w:r>
      <w:r w:rsidR="00363D73">
        <w:rPr>
          <w:rFonts w:ascii="Arial" w:hAnsi="Arial" w:cs="Arial"/>
          <w:color w:val="000000"/>
          <w:sz w:val="20"/>
          <w:szCs w:val="20"/>
        </w:rPr>
        <w:t>coding</w:t>
      </w:r>
      <w:r w:rsidRPr="00447DC3">
        <w:rPr>
          <w:rFonts w:ascii="Arial" w:hAnsi="Arial" w:cs="Arial"/>
          <w:color w:val="000000"/>
          <w:sz w:val="20"/>
          <w:szCs w:val="20"/>
        </w:rPr>
        <w:t xml:space="preserve"> pros already, while some might have never coded before. It </w:t>
      </w:r>
      <w:r w:rsidRPr="00447DC3">
        <w:rPr>
          <w:rFonts w:ascii="Arial" w:hAnsi="Arial" w:cs="Arial"/>
          <w:color w:val="000000"/>
          <w:sz w:val="20"/>
          <w:szCs w:val="20"/>
        </w:rPr>
        <w:t xml:space="preserve">does not matter where you start entering the class. What matters is </w:t>
      </w:r>
      <w:r w:rsidR="00434688">
        <w:rPr>
          <w:rFonts w:ascii="Arial" w:hAnsi="Arial" w:cs="Arial"/>
          <w:color w:val="000000"/>
          <w:sz w:val="20"/>
          <w:szCs w:val="20"/>
        </w:rPr>
        <w:t xml:space="preserve">your drive and </w:t>
      </w:r>
      <w:r w:rsidRPr="00447DC3">
        <w:rPr>
          <w:rFonts w:ascii="Arial" w:hAnsi="Arial" w:cs="Arial"/>
          <w:color w:val="000000"/>
          <w:sz w:val="20"/>
          <w:szCs w:val="20"/>
        </w:rPr>
        <w:t xml:space="preserve">what you know at the end of the semester. </w:t>
      </w:r>
    </w:p>
    <w:p w14:paraId="468CE36A" w14:textId="77777777" w:rsidR="00447DC3" w:rsidRPr="00447DC3" w:rsidRDefault="00447DC3" w:rsidP="00447DC3">
      <w:pPr>
        <w:spacing w:after="0" w:line="240" w:lineRule="auto"/>
        <w:rPr>
          <w:rFonts w:ascii="Arial" w:hAnsi="Arial" w:cs="Arial"/>
          <w:color w:val="000000"/>
          <w:sz w:val="20"/>
          <w:szCs w:val="20"/>
        </w:rPr>
      </w:pPr>
    </w:p>
    <w:p w14:paraId="25FD2A82" w14:textId="0BB2FB5B" w:rsidR="00447DC3" w:rsidRPr="00447DC3" w:rsidRDefault="00363D73" w:rsidP="00447DC3">
      <w:pPr>
        <w:spacing w:after="0" w:line="240" w:lineRule="auto"/>
        <w:rPr>
          <w:rFonts w:ascii="Arial" w:hAnsi="Arial" w:cs="Arial"/>
          <w:color w:val="000000"/>
          <w:sz w:val="20"/>
          <w:szCs w:val="20"/>
        </w:rPr>
      </w:pPr>
      <w:r>
        <w:rPr>
          <w:rFonts w:ascii="Arial" w:hAnsi="Arial" w:cs="Arial"/>
          <w:color w:val="000000"/>
          <w:sz w:val="20"/>
          <w:szCs w:val="20"/>
        </w:rPr>
        <w:t>I</w:t>
      </w:r>
      <w:r w:rsidR="00447DC3" w:rsidRPr="00447DC3">
        <w:rPr>
          <w:rFonts w:ascii="Arial" w:hAnsi="Arial" w:cs="Arial"/>
          <w:color w:val="000000"/>
          <w:sz w:val="20"/>
          <w:szCs w:val="20"/>
        </w:rPr>
        <w:t xml:space="preserve"> have made an intentional effort to make materials accessible to students of different backgrounds and offer </w:t>
      </w:r>
      <w:r>
        <w:rPr>
          <w:rFonts w:ascii="Arial" w:hAnsi="Arial" w:cs="Arial"/>
          <w:color w:val="000000"/>
          <w:sz w:val="20"/>
          <w:szCs w:val="20"/>
        </w:rPr>
        <w:t>my time to help</w:t>
      </w:r>
      <w:r w:rsidR="00447DC3" w:rsidRPr="00447DC3">
        <w:rPr>
          <w:rFonts w:ascii="Arial" w:hAnsi="Arial" w:cs="Arial"/>
          <w:color w:val="000000"/>
          <w:sz w:val="20"/>
          <w:szCs w:val="20"/>
        </w:rPr>
        <w:t xml:space="preserve"> students who need extra help. But </w:t>
      </w:r>
      <w:r>
        <w:rPr>
          <w:rFonts w:ascii="Arial" w:hAnsi="Arial" w:cs="Arial"/>
          <w:color w:val="000000"/>
          <w:sz w:val="20"/>
          <w:szCs w:val="20"/>
        </w:rPr>
        <w:t>I</w:t>
      </w:r>
      <w:r w:rsidR="00447DC3" w:rsidRPr="00447DC3">
        <w:rPr>
          <w:rFonts w:ascii="Arial" w:hAnsi="Arial" w:cs="Arial"/>
          <w:color w:val="000000"/>
          <w:sz w:val="20"/>
          <w:szCs w:val="20"/>
        </w:rPr>
        <w:t xml:space="preserve"> need you </w:t>
      </w:r>
      <w:r w:rsidR="00F12CB5" w:rsidRPr="00447DC3">
        <w:rPr>
          <w:rFonts w:ascii="Arial" w:hAnsi="Arial" w:cs="Arial"/>
          <w:color w:val="000000"/>
          <w:sz w:val="20"/>
          <w:szCs w:val="20"/>
        </w:rPr>
        <w:t>to be active</w:t>
      </w:r>
      <w:r w:rsidR="00447DC3" w:rsidRPr="00447DC3">
        <w:rPr>
          <w:rFonts w:ascii="Arial" w:hAnsi="Arial" w:cs="Arial"/>
          <w:color w:val="000000"/>
          <w:sz w:val="20"/>
          <w:szCs w:val="20"/>
        </w:rPr>
        <w:t xml:space="preserve"> in this effort! </w:t>
      </w:r>
    </w:p>
    <w:p w14:paraId="7C5489BA" w14:textId="54A09D3F"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 xml:space="preserve">-If you are a pro on something, do not distance your ‘pro’ selves from the class community! You can support your teammates’ learning journey by not being a ‘I know it all, I do it all myself’! Help others see how they can do things and let them do things. </w:t>
      </w:r>
      <w:r w:rsidR="000F43C2">
        <w:rPr>
          <w:rFonts w:ascii="Arial" w:hAnsi="Arial" w:cs="Arial"/>
          <w:color w:val="000000"/>
          <w:sz w:val="20"/>
          <w:szCs w:val="20"/>
        </w:rPr>
        <w:t>Remember at the end of the day good teamwork is evident in the resulting product.</w:t>
      </w:r>
      <w:r w:rsidR="0013197E">
        <w:rPr>
          <w:rFonts w:ascii="Arial" w:hAnsi="Arial" w:cs="Arial"/>
          <w:color w:val="000000"/>
          <w:sz w:val="20"/>
          <w:szCs w:val="20"/>
        </w:rPr>
        <w:t xml:space="preserve"> You benefit too by conversing with o</w:t>
      </w:r>
      <w:r w:rsidR="00E46E92">
        <w:rPr>
          <w:rFonts w:ascii="Arial" w:hAnsi="Arial" w:cs="Arial"/>
          <w:color w:val="000000"/>
          <w:sz w:val="20"/>
          <w:szCs w:val="20"/>
        </w:rPr>
        <w:t>thers. It might be that they come with strengths that complement yours or it might be that becoming aware of what they have difficulty with helps you clarify and add depth to your own knowledge.</w:t>
      </w:r>
    </w:p>
    <w:p w14:paraId="52348FDE" w14:textId="060ED29F"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w:t>
      </w:r>
      <w:r w:rsidR="00B037FA">
        <w:rPr>
          <w:rFonts w:ascii="Arial" w:hAnsi="Arial" w:cs="Arial"/>
          <w:color w:val="000000"/>
          <w:sz w:val="20"/>
          <w:szCs w:val="20"/>
        </w:rPr>
        <w:t>Similarly, i</w:t>
      </w:r>
      <w:r w:rsidRPr="00447DC3">
        <w:rPr>
          <w:rFonts w:ascii="Arial" w:hAnsi="Arial" w:cs="Arial"/>
          <w:color w:val="000000"/>
          <w:sz w:val="20"/>
          <w:szCs w:val="20"/>
        </w:rPr>
        <w:t xml:space="preserve">f you are a newbie, never feel intimidated! Do feel determined to learn! You need to be active responders to </w:t>
      </w:r>
      <w:r w:rsidR="00363D73">
        <w:rPr>
          <w:rFonts w:ascii="Arial" w:hAnsi="Arial" w:cs="Arial"/>
          <w:color w:val="000000"/>
          <w:sz w:val="20"/>
          <w:szCs w:val="20"/>
        </w:rPr>
        <w:t>class</w:t>
      </w:r>
      <w:r w:rsidRPr="00447DC3">
        <w:rPr>
          <w:rFonts w:ascii="Arial" w:hAnsi="Arial" w:cs="Arial"/>
          <w:color w:val="000000"/>
          <w:sz w:val="20"/>
          <w:szCs w:val="20"/>
        </w:rPr>
        <w:t xml:space="preserve"> ‘stimuli’ (questions, class work, homeworks, office hours). </w:t>
      </w:r>
      <w:r w:rsidRPr="00C47857">
        <w:rPr>
          <w:rFonts w:ascii="Arial" w:hAnsi="Arial" w:cs="Arial"/>
          <w:color w:val="000000"/>
          <w:sz w:val="20"/>
          <w:szCs w:val="20"/>
          <w:u w:val="single"/>
        </w:rPr>
        <w:t xml:space="preserve">Seek feedback and </w:t>
      </w:r>
      <w:r w:rsidR="00363D73" w:rsidRPr="00C47857">
        <w:rPr>
          <w:rFonts w:ascii="Arial" w:hAnsi="Arial" w:cs="Arial"/>
          <w:color w:val="000000"/>
          <w:sz w:val="20"/>
          <w:szCs w:val="20"/>
          <w:u w:val="single"/>
        </w:rPr>
        <w:t>be ready</w:t>
      </w:r>
      <w:r w:rsidRPr="00C47857">
        <w:rPr>
          <w:rFonts w:ascii="Arial" w:hAnsi="Arial" w:cs="Arial"/>
          <w:color w:val="000000"/>
          <w:sz w:val="20"/>
          <w:szCs w:val="20"/>
          <w:u w:val="single"/>
        </w:rPr>
        <w:t xml:space="preserve"> to accept and use it</w:t>
      </w:r>
      <w:r w:rsidRPr="00447DC3">
        <w:rPr>
          <w:rFonts w:ascii="Arial" w:hAnsi="Arial" w:cs="Arial"/>
          <w:color w:val="000000"/>
          <w:sz w:val="20"/>
          <w:szCs w:val="20"/>
        </w:rPr>
        <w:t xml:space="preserve">. </w:t>
      </w:r>
      <w:r w:rsidR="00434688">
        <w:rPr>
          <w:rFonts w:ascii="Arial" w:hAnsi="Arial" w:cs="Arial"/>
          <w:color w:val="000000"/>
          <w:sz w:val="20"/>
          <w:szCs w:val="20"/>
        </w:rPr>
        <w:t>Feedback is a resource. Feedback is not criticism</w:t>
      </w:r>
      <w:r w:rsidR="00080BF3">
        <w:rPr>
          <w:rFonts w:ascii="Arial" w:hAnsi="Arial" w:cs="Arial"/>
          <w:color w:val="000000"/>
          <w:sz w:val="20"/>
          <w:szCs w:val="20"/>
        </w:rPr>
        <w:t xml:space="preserve"> or judging.</w:t>
      </w:r>
    </w:p>
    <w:p w14:paraId="4C26EE6E" w14:textId="441908D5"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w:t>
      </w:r>
      <w:r w:rsidR="00363D73">
        <w:rPr>
          <w:rFonts w:ascii="Arial" w:hAnsi="Arial" w:cs="Arial"/>
          <w:color w:val="000000"/>
          <w:sz w:val="20"/>
          <w:szCs w:val="20"/>
        </w:rPr>
        <w:t>My role is</w:t>
      </w:r>
      <w:r w:rsidRPr="00447DC3">
        <w:rPr>
          <w:rFonts w:ascii="Arial" w:hAnsi="Arial" w:cs="Arial"/>
          <w:color w:val="000000"/>
          <w:sz w:val="20"/>
          <w:szCs w:val="20"/>
        </w:rPr>
        <w:t xml:space="preserve"> to support your learning journey</w:t>
      </w:r>
      <w:r w:rsidR="00B037FA">
        <w:rPr>
          <w:rFonts w:ascii="Arial" w:hAnsi="Arial" w:cs="Arial"/>
          <w:color w:val="000000"/>
          <w:sz w:val="20"/>
          <w:szCs w:val="20"/>
        </w:rPr>
        <w:t>,</w:t>
      </w:r>
      <w:r w:rsidRPr="00447DC3">
        <w:rPr>
          <w:rFonts w:ascii="Arial" w:hAnsi="Arial" w:cs="Arial"/>
          <w:color w:val="000000"/>
          <w:sz w:val="20"/>
          <w:szCs w:val="20"/>
        </w:rPr>
        <w:t xml:space="preserve"> as long as you also keep present and open to learning, in every step! Leaving this (any) class, you should feel that you have become a more accomplished person in both social/professional skills and technical skills, compared to where you started.</w:t>
      </w:r>
    </w:p>
    <w:p w14:paraId="5C4EDDF6" w14:textId="2661EF41" w:rsidR="00787E66" w:rsidRPr="008016DE" w:rsidRDefault="00787E66" w:rsidP="008016DE">
      <w:pPr>
        <w:spacing w:after="0"/>
        <w:rPr>
          <w:rFonts w:ascii="Arial" w:hAnsi="Arial" w:cs="Arial"/>
          <w:sz w:val="20"/>
          <w:szCs w:val="20"/>
        </w:rPr>
        <w:sectPr w:rsidR="00787E66" w:rsidRPr="008016DE" w:rsidSect="00787E66">
          <w:type w:val="continuous"/>
          <w:pgSz w:w="12240" w:h="15840"/>
          <w:pgMar w:top="1440" w:right="1440" w:bottom="1440" w:left="1440" w:header="720" w:footer="720" w:gutter="0"/>
          <w:cols w:num="2" w:space="720"/>
          <w:noEndnote/>
        </w:sectPr>
      </w:pPr>
    </w:p>
    <w:p w14:paraId="7606AE0A" w14:textId="0CAD1960" w:rsidR="00FD630A" w:rsidRPr="00076D38" w:rsidRDefault="00574D63" w:rsidP="00D96593">
      <w:pPr>
        <w:pStyle w:val="Heading2"/>
        <w:jc w:val="center"/>
      </w:pPr>
      <w:r>
        <w:br w:type="page"/>
      </w:r>
      <w:bookmarkStart w:id="10" w:name="_Ref142651639"/>
      <w:bookmarkStart w:id="11" w:name="_Ref142652999"/>
      <w:r w:rsidR="00FD630A" w:rsidRPr="00076D38">
        <w:lastRenderedPageBreak/>
        <w:t>Schedule</w:t>
      </w:r>
      <w:bookmarkEnd w:id="10"/>
      <w:r w:rsidR="00D96593">
        <w:t xml:space="preserve"> of classes</w:t>
      </w:r>
      <w:bookmarkEnd w:id="11"/>
    </w:p>
    <w:p w14:paraId="7A897631" w14:textId="77DDAEB1" w:rsidR="006D4D26" w:rsidRPr="008A568E" w:rsidRDefault="003C7938" w:rsidP="00096008">
      <w:pPr>
        <w:spacing w:line="240" w:lineRule="auto"/>
        <w:jc w:val="center"/>
        <w:rPr>
          <w:rFonts w:ascii="Arial" w:hAnsi="Arial" w:cs="Arial"/>
          <w:i/>
          <w:iCs/>
          <w:color w:val="0070C0"/>
          <w:sz w:val="20"/>
          <w:szCs w:val="20"/>
        </w:rPr>
      </w:pPr>
      <w:r w:rsidRPr="008A568E">
        <w:rPr>
          <w:rFonts w:ascii="Arial" w:hAnsi="Arial" w:cs="Arial"/>
          <w:i/>
          <w:iCs/>
          <w:color w:val="0070C0"/>
          <w:sz w:val="20"/>
          <w:szCs w:val="20"/>
        </w:rPr>
        <w:t>(</w:t>
      </w:r>
      <w:r w:rsidR="008A568E" w:rsidRPr="008A568E">
        <w:rPr>
          <w:rFonts w:ascii="Arial" w:hAnsi="Arial" w:cs="Arial"/>
          <w:i/>
          <w:iCs/>
          <w:color w:val="0070C0"/>
          <w:sz w:val="20"/>
          <w:szCs w:val="20"/>
        </w:rPr>
        <w:t xml:space="preserve">The topic </w:t>
      </w:r>
      <w:r w:rsidR="00E55E3A">
        <w:rPr>
          <w:rFonts w:ascii="Arial" w:hAnsi="Arial" w:cs="Arial"/>
          <w:i/>
          <w:iCs/>
          <w:color w:val="0070C0"/>
          <w:sz w:val="20"/>
          <w:szCs w:val="20"/>
        </w:rPr>
        <w:t>collection</w:t>
      </w:r>
      <w:r w:rsidR="008A568E" w:rsidRPr="008A568E">
        <w:rPr>
          <w:rFonts w:ascii="Arial" w:hAnsi="Arial" w:cs="Arial"/>
          <w:i/>
          <w:iCs/>
          <w:color w:val="0070C0"/>
          <w:sz w:val="20"/>
          <w:szCs w:val="20"/>
        </w:rPr>
        <w:t xml:space="preserve"> is not going to change but</w:t>
      </w:r>
      <w:r w:rsidR="000A6B72" w:rsidRPr="008A568E">
        <w:rPr>
          <w:rFonts w:ascii="Arial" w:hAnsi="Arial" w:cs="Arial"/>
          <w:i/>
          <w:iCs/>
          <w:color w:val="0070C0"/>
          <w:sz w:val="20"/>
          <w:szCs w:val="20"/>
        </w:rPr>
        <w:t xml:space="preserve"> </w:t>
      </w:r>
      <w:r w:rsidR="008A568E" w:rsidRPr="008A568E">
        <w:rPr>
          <w:rFonts w:ascii="Arial" w:hAnsi="Arial" w:cs="Arial"/>
          <w:i/>
          <w:iCs/>
          <w:color w:val="0070C0"/>
          <w:sz w:val="20"/>
          <w:szCs w:val="20"/>
        </w:rPr>
        <w:t>k</w:t>
      </w:r>
      <w:r w:rsidR="000A6B72" w:rsidRPr="008A568E">
        <w:rPr>
          <w:rFonts w:ascii="Arial" w:hAnsi="Arial" w:cs="Arial"/>
          <w:i/>
          <w:iCs/>
          <w:color w:val="0070C0"/>
          <w:sz w:val="20"/>
          <w:szCs w:val="20"/>
        </w:rPr>
        <w:t>eeping the class up to date, often means that I might choose to replace an older reading with a more recent and informative one that appears in the literature</w:t>
      </w:r>
      <w:r w:rsidRPr="008A568E">
        <w:rPr>
          <w:rFonts w:ascii="Arial" w:hAnsi="Arial" w:cs="Arial"/>
          <w:i/>
          <w:iCs/>
          <w:color w:val="0070C0"/>
          <w:sz w:val="20"/>
          <w:szCs w:val="20"/>
        </w:rPr>
        <w:t xml:space="preserve">. </w:t>
      </w:r>
      <w:r w:rsidR="00E55E3A">
        <w:rPr>
          <w:rFonts w:ascii="Arial" w:hAnsi="Arial" w:cs="Arial"/>
          <w:i/>
          <w:iCs/>
          <w:color w:val="0070C0"/>
          <w:sz w:val="20"/>
          <w:szCs w:val="20"/>
        </w:rPr>
        <w:t xml:space="preserve">I may also need to change some submission dates. </w:t>
      </w:r>
      <w:r w:rsidRPr="00E55E3A">
        <w:rPr>
          <w:rFonts w:ascii="Arial" w:hAnsi="Arial" w:cs="Arial"/>
          <w:b/>
          <w:bCs/>
          <w:i/>
          <w:iCs/>
          <w:color w:val="0070C0"/>
          <w:sz w:val="20"/>
          <w:szCs w:val="20"/>
          <w:u w:val="single"/>
        </w:rPr>
        <w:t xml:space="preserve">Submission deadlines are always the ones </w:t>
      </w:r>
      <w:r w:rsidR="000A6B72" w:rsidRPr="00E55E3A">
        <w:rPr>
          <w:rFonts w:ascii="Arial" w:hAnsi="Arial" w:cs="Arial"/>
          <w:b/>
          <w:bCs/>
          <w:i/>
          <w:iCs/>
          <w:color w:val="0070C0"/>
          <w:sz w:val="20"/>
          <w:szCs w:val="20"/>
          <w:u w:val="single"/>
        </w:rPr>
        <w:t xml:space="preserve">shown </w:t>
      </w:r>
      <w:r w:rsidRPr="00D70B33">
        <w:rPr>
          <w:rFonts w:ascii="Arial" w:hAnsi="Arial" w:cs="Arial"/>
          <w:b/>
          <w:bCs/>
          <w:i/>
          <w:iCs/>
          <w:color w:val="0070C0"/>
          <w:sz w:val="20"/>
          <w:szCs w:val="20"/>
          <w:u w:val="single"/>
        </w:rPr>
        <w:t>on each assignment</w:t>
      </w:r>
      <w:r w:rsidR="00E55E3A" w:rsidRPr="00D70B33">
        <w:rPr>
          <w:rFonts w:ascii="Arial" w:hAnsi="Arial" w:cs="Arial"/>
          <w:b/>
          <w:bCs/>
          <w:i/>
          <w:iCs/>
          <w:color w:val="0070C0"/>
          <w:sz w:val="20"/>
          <w:szCs w:val="20"/>
          <w:u w:val="single"/>
        </w:rPr>
        <w:t xml:space="preserve"> and Canvas</w:t>
      </w:r>
      <w:r w:rsidRPr="00D70B33">
        <w:rPr>
          <w:rFonts w:ascii="Arial" w:hAnsi="Arial" w:cs="Arial"/>
          <w:i/>
          <w:iCs/>
          <w:color w:val="0070C0"/>
          <w:sz w:val="20"/>
          <w:szCs w:val="20"/>
        </w:rPr>
        <w:t xml:space="preserve">. You also learn of updates through my </w:t>
      </w:r>
      <w:r w:rsidR="003669EA">
        <w:rPr>
          <w:rFonts w:ascii="Arial" w:hAnsi="Arial" w:cs="Arial"/>
          <w:i/>
          <w:iCs/>
          <w:color w:val="0070C0"/>
          <w:sz w:val="20"/>
          <w:szCs w:val="20"/>
        </w:rPr>
        <w:t xml:space="preserve">weekly </w:t>
      </w:r>
      <w:r w:rsidRPr="00D70B33">
        <w:rPr>
          <w:rFonts w:ascii="Arial" w:hAnsi="Arial" w:cs="Arial"/>
          <w:i/>
          <w:iCs/>
          <w:color w:val="0070C0"/>
          <w:sz w:val="20"/>
          <w:szCs w:val="20"/>
        </w:rPr>
        <w:t>reminders.)</w:t>
      </w:r>
    </w:p>
    <w:tbl>
      <w:tblPr>
        <w:tblStyle w:val="TableGrid"/>
        <w:tblW w:w="9445" w:type="dxa"/>
        <w:tblLayout w:type="fixed"/>
        <w:tblLook w:val="04A0" w:firstRow="1" w:lastRow="0" w:firstColumn="1" w:lastColumn="0" w:noHBand="0" w:noVBand="1"/>
      </w:tblPr>
      <w:tblGrid>
        <w:gridCol w:w="6205"/>
        <w:gridCol w:w="3240"/>
      </w:tblGrid>
      <w:tr w:rsidR="00B759C6" w:rsidRPr="00B97E42" w14:paraId="7E7301FE" w14:textId="77777777" w:rsidTr="0044598F">
        <w:trPr>
          <w:trHeight w:val="600"/>
        </w:trPr>
        <w:tc>
          <w:tcPr>
            <w:tcW w:w="6205" w:type="dxa"/>
            <w:shd w:val="clear" w:color="auto" w:fill="auto"/>
            <w:vAlign w:val="center"/>
          </w:tcPr>
          <w:p w14:paraId="2D8ABD8D" w14:textId="336BB3A2" w:rsidR="00A4373E" w:rsidRDefault="00B00C12" w:rsidP="00A4373E">
            <w:pPr>
              <w:pStyle w:val="HTMLPreformatted"/>
              <w:tabs>
                <w:tab w:val="center" w:pos="4806"/>
                <w:tab w:val="left" w:pos="5606"/>
              </w:tabs>
              <w:spacing w:line="240" w:lineRule="exact"/>
              <w:jc w:val="center"/>
              <w:rPr>
                <w:rFonts w:ascii="Arial" w:hAnsi="Arial" w:cs="Arial"/>
                <w:b/>
                <w:bCs/>
                <w:i/>
              </w:rPr>
            </w:pPr>
            <w:r w:rsidRPr="00B97E42">
              <w:rPr>
                <w:rFonts w:ascii="Arial" w:hAnsi="Arial" w:cs="Arial"/>
                <w:b/>
                <w:bCs/>
                <w:i/>
              </w:rPr>
              <w:t>Topics</w:t>
            </w:r>
            <w:r w:rsidR="00A4373E" w:rsidRPr="00A4373E">
              <w:rPr>
                <w:rFonts w:ascii="Arial" w:hAnsi="Arial" w:cs="Arial"/>
                <w:b/>
                <w:bCs/>
                <w:i/>
                <w:vertAlign w:val="superscript"/>
              </w:rPr>
              <w:t>#</w:t>
            </w:r>
          </w:p>
          <w:p w14:paraId="45D71E53" w14:textId="77777777" w:rsidR="00A4373E" w:rsidRDefault="00A4373E" w:rsidP="00A4373E">
            <w:pPr>
              <w:pStyle w:val="HTMLPreformatted"/>
              <w:tabs>
                <w:tab w:val="center" w:pos="4806"/>
                <w:tab w:val="left" w:pos="5606"/>
              </w:tabs>
              <w:spacing w:line="240" w:lineRule="exact"/>
              <w:jc w:val="center"/>
              <w:rPr>
                <w:rFonts w:ascii="Arial" w:hAnsi="Arial" w:cs="Arial"/>
                <w:b/>
                <w:bCs/>
                <w:i/>
              </w:rPr>
            </w:pPr>
          </w:p>
          <w:p w14:paraId="794FBF33" w14:textId="3DBDAF84" w:rsidR="00A4373E" w:rsidRPr="00B97E42" w:rsidRDefault="00A4373E" w:rsidP="00A4373E">
            <w:pPr>
              <w:pStyle w:val="HTMLPreformatted"/>
              <w:tabs>
                <w:tab w:val="center" w:pos="4806"/>
                <w:tab w:val="left" w:pos="5606"/>
              </w:tabs>
              <w:spacing w:line="240" w:lineRule="exact"/>
              <w:rPr>
                <w:rFonts w:ascii="Arial" w:hAnsi="Arial" w:cs="Arial"/>
                <w:b/>
                <w:bCs/>
                <w:i/>
              </w:rPr>
            </w:pPr>
            <w:r w:rsidRPr="00A4373E">
              <w:rPr>
                <w:rFonts w:ascii="Arial" w:hAnsi="Arial" w:cs="Arial"/>
                <w:b/>
                <w:bCs/>
                <w:i/>
                <w:color w:val="0070C0"/>
                <w:vertAlign w:val="superscript"/>
              </w:rPr>
              <w:t>#</w:t>
            </w:r>
            <w:r>
              <w:rPr>
                <w:rFonts w:ascii="Arial" w:hAnsi="Arial" w:cs="Arial"/>
                <w:i/>
                <w:color w:val="0070C0"/>
              </w:rPr>
              <w:t>W</w:t>
            </w:r>
            <w:r w:rsidRPr="00A4373E">
              <w:rPr>
                <w:rFonts w:ascii="Arial" w:hAnsi="Arial" w:cs="Arial"/>
                <w:i/>
                <w:color w:val="0070C0"/>
              </w:rPr>
              <w:t>eekly readings always include class notes and worksheets posted on Canvas</w:t>
            </w:r>
            <w:r>
              <w:rPr>
                <w:rFonts w:ascii="Arial" w:hAnsi="Arial" w:cs="Arial"/>
                <w:b/>
                <w:bCs/>
                <w:i/>
              </w:rPr>
              <w:t xml:space="preserve">. </w:t>
            </w:r>
          </w:p>
        </w:tc>
        <w:tc>
          <w:tcPr>
            <w:tcW w:w="3240" w:type="dxa"/>
            <w:shd w:val="clear" w:color="auto" w:fill="auto"/>
            <w:vAlign w:val="center"/>
          </w:tcPr>
          <w:p w14:paraId="4AAE6ED3" w14:textId="3ABE75B8" w:rsidR="00B759C6" w:rsidRPr="00B97E42" w:rsidRDefault="006869B3" w:rsidP="00FC0003">
            <w:pPr>
              <w:pStyle w:val="HTMLPreformatted"/>
              <w:tabs>
                <w:tab w:val="center" w:pos="4806"/>
                <w:tab w:val="left" w:pos="5606"/>
              </w:tabs>
              <w:spacing w:line="240" w:lineRule="exact"/>
              <w:jc w:val="center"/>
              <w:rPr>
                <w:rFonts w:ascii="Arial" w:hAnsi="Arial" w:cs="Arial"/>
                <w:b/>
                <w:bCs/>
                <w:i/>
              </w:rPr>
            </w:pPr>
            <w:r>
              <w:rPr>
                <w:rFonts w:ascii="Arial" w:hAnsi="Arial" w:cs="Arial"/>
                <w:b/>
                <w:bCs/>
                <w:i/>
              </w:rPr>
              <w:t xml:space="preserve">(Tentative) </w:t>
            </w:r>
            <w:r w:rsidR="00B759C6" w:rsidRPr="00B97E42">
              <w:rPr>
                <w:rFonts w:ascii="Arial" w:hAnsi="Arial" w:cs="Arial"/>
                <w:b/>
                <w:bCs/>
                <w:i/>
              </w:rPr>
              <w:t>Weekly Assignments and Exams</w:t>
            </w:r>
          </w:p>
          <w:p w14:paraId="1FB5044F" w14:textId="421F46B3" w:rsidR="00E55E3A" w:rsidRPr="00B97E42" w:rsidRDefault="00E55E3A" w:rsidP="00FC0003">
            <w:pPr>
              <w:pStyle w:val="HTMLPreformatted"/>
              <w:tabs>
                <w:tab w:val="center" w:pos="4806"/>
                <w:tab w:val="left" w:pos="5606"/>
              </w:tabs>
              <w:spacing w:line="240" w:lineRule="exact"/>
              <w:jc w:val="center"/>
              <w:rPr>
                <w:rFonts w:ascii="Arial" w:hAnsi="Arial" w:cs="Arial"/>
                <w:i/>
              </w:rPr>
            </w:pPr>
            <w:r w:rsidRPr="00B97E42">
              <w:rPr>
                <w:rFonts w:ascii="Arial" w:hAnsi="Arial" w:cs="Arial"/>
                <w:i/>
                <w:color w:val="0070C0"/>
              </w:rPr>
              <w:t>*Submission dates here are indicative</w:t>
            </w:r>
            <w:r w:rsidR="00C61B36">
              <w:rPr>
                <w:rFonts w:ascii="Arial" w:hAnsi="Arial" w:cs="Arial"/>
                <w:i/>
                <w:color w:val="0070C0"/>
              </w:rPr>
              <w:t xml:space="preserve"> – </w:t>
            </w:r>
            <w:r w:rsidR="00C61B36" w:rsidRPr="000C7D82">
              <w:rPr>
                <w:rFonts w:ascii="Arial" w:hAnsi="Arial" w:cs="Arial"/>
                <w:b/>
                <w:bCs/>
                <w:i/>
                <w:color w:val="0070C0"/>
              </w:rPr>
              <w:t>Submission time is a</w:t>
            </w:r>
            <w:r w:rsidR="000C7D82" w:rsidRPr="000C7D82">
              <w:rPr>
                <w:rFonts w:ascii="Arial" w:hAnsi="Arial" w:cs="Arial"/>
                <w:b/>
                <w:bCs/>
                <w:i/>
                <w:color w:val="0070C0"/>
              </w:rPr>
              <w:t>l</w:t>
            </w:r>
            <w:r w:rsidR="00C61B36" w:rsidRPr="000C7D82">
              <w:rPr>
                <w:rFonts w:ascii="Arial" w:hAnsi="Arial" w:cs="Arial"/>
                <w:b/>
                <w:bCs/>
                <w:i/>
                <w:color w:val="0070C0"/>
              </w:rPr>
              <w:t>ways 1:00 pm</w:t>
            </w:r>
          </w:p>
        </w:tc>
      </w:tr>
      <w:tr w:rsidR="00B759C6" w:rsidRPr="00B97E42" w14:paraId="7683F1E1" w14:textId="77777777" w:rsidTr="0044598F">
        <w:trPr>
          <w:trHeight w:val="1916"/>
        </w:trPr>
        <w:tc>
          <w:tcPr>
            <w:tcW w:w="6205" w:type="dxa"/>
            <w:shd w:val="clear" w:color="auto" w:fill="auto"/>
          </w:tcPr>
          <w:p w14:paraId="1D206F6D" w14:textId="6C57B500" w:rsidR="00B759C6" w:rsidRPr="00B97E42" w:rsidRDefault="00B759C6" w:rsidP="00FC0003">
            <w:pPr>
              <w:shd w:val="clear" w:color="auto" w:fill="DBE5F1" w:themeFill="accent1" w:themeFillTint="33"/>
              <w:jc w:val="center"/>
              <w:rPr>
                <w:rFonts w:ascii="Arial" w:hAnsi="Arial" w:cs="Arial"/>
                <w:b/>
                <w:bCs/>
                <w:color w:val="0070C0"/>
                <w:sz w:val="20"/>
                <w:szCs w:val="20"/>
              </w:rPr>
            </w:pPr>
            <w:r w:rsidRPr="00663C2E">
              <w:rPr>
                <w:rFonts w:ascii="Arial" w:hAnsi="Arial" w:cs="Arial"/>
                <w:b/>
                <w:bCs/>
                <w:color w:val="0070C0"/>
                <w:sz w:val="20"/>
                <w:szCs w:val="20"/>
                <w:highlight w:val="green"/>
              </w:rPr>
              <w:t>Week 1</w:t>
            </w:r>
            <w:r w:rsidR="00394874" w:rsidRPr="00663C2E">
              <w:rPr>
                <w:rFonts w:ascii="Arial" w:hAnsi="Arial" w:cs="Arial"/>
                <w:b/>
                <w:bCs/>
                <w:color w:val="0070C0"/>
                <w:sz w:val="20"/>
                <w:szCs w:val="20"/>
                <w:highlight w:val="green"/>
              </w:rPr>
              <w:t xml:space="preserve"> (Aug 2</w:t>
            </w:r>
            <w:r w:rsidR="00E84DAF" w:rsidRPr="00663C2E">
              <w:rPr>
                <w:rFonts w:ascii="Arial" w:hAnsi="Arial" w:cs="Arial"/>
                <w:b/>
                <w:bCs/>
                <w:color w:val="0070C0"/>
                <w:sz w:val="20"/>
                <w:szCs w:val="20"/>
                <w:highlight w:val="green"/>
              </w:rPr>
              <w:t>6</w:t>
            </w:r>
            <w:r w:rsidR="00394874" w:rsidRPr="00663C2E">
              <w:rPr>
                <w:rFonts w:ascii="Arial" w:hAnsi="Arial" w:cs="Arial"/>
                <w:b/>
                <w:bCs/>
                <w:color w:val="0070C0"/>
                <w:sz w:val="20"/>
                <w:szCs w:val="20"/>
                <w:highlight w:val="green"/>
              </w:rPr>
              <w:t xml:space="preserve"> &amp; 2</w:t>
            </w:r>
            <w:r w:rsidR="00E84DAF" w:rsidRPr="00663C2E">
              <w:rPr>
                <w:rFonts w:ascii="Arial" w:hAnsi="Arial" w:cs="Arial"/>
                <w:b/>
                <w:bCs/>
                <w:color w:val="0070C0"/>
                <w:sz w:val="20"/>
                <w:szCs w:val="20"/>
                <w:highlight w:val="green"/>
              </w:rPr>
              <w:t>8</w:t>
            </w:r>
            <w:r w:rsidR="00394874" w:rsidRPr="00663C2E">
              <w:rPr>
                <w:rFonts w:ascii="Arial" w:hAnsi="Arial" w:cs="Arial"/>
                <w:b/>
                <w:bCs/>
                <w:color w:val="0070C0"/>
                <w:sz w:val="20"/>
                <w:szCs w:val="20"/>
                <w:highlight w:val="green"/>
              </w:rPr>
              <w:t>)</w:t>
            </w:r>
          </w:p>
          <w:p w14:paraId="3B551786" w14:textId="77777777" w:rsidR="00B15E75" w:rsidRDefault="00B759C6" w:rsidP="00B15E75">
            <w:pPr>
              <w:shd w:val="clear" w:color="auto" w:fill="B8CCE4" w:themeFill="accent1" w:themeFillTint="66"/>
              <w:jc w:val="center"/>
              <w:rPr>
                <w:rFonts w:ascii="Arial" w:hAnsi="Arial" w:cs="Arial"/>
                <w:b/>
                <w:bCs/>
                <w:iCs/>
                <w:color w:val="0070C0"/>
                <w:sz w:val="20"/>
                <w:szCs w:val="20"/>
              </w:rPr>
            </w:pPr>
            <w:r w:rsidRPr="00B97E42">
              <w:rPr>
                <w:rFonts w:ascii="Arial" w:hAnsi="Arial" w:cs="Arial"/>
                <w:b/>
                <w:bCs/>
                <w:color w:val="0070C0"/>
                <w:sz w:val="20"/>
                <w:szCs w:val="20"/>
              </w:rPr>
              <w:t>Introduction</w:t>
            </w:r>
          </w:p>
          <w:p w14:paraId="005F6FB5" w14:textId="4A7452CF" w:rsidR="00B759C6" w:rsidRPr="00B15E75" w:rsidRDefault="00B15E75" w:rsidP="00B15E75">
            <w:pPr>
              <w:shd w:val="clear" w:color="auto" w:fill="B8CCE4" w:themeFill="accent1" w:themeFillTint="66"/>
              <w:jc w:val="center"/>
              <w:rPr>
                <w:rFonts w:ascii="Arial" w:hAnsi="Arial" w:cs="Arial"/>
                <w:b/>
                <w:bCs/>
                <w:iCs/>
                <w:color w:val="0070C0"/>
                <w:sz w:val="20"/>
                <w:szCs w:val="20"/>
              </w:rPr>
            </w:pPr>
            <w:r>
              <w:rPr>
                <w:rFonts w:ascii="Arial" w:hAnsi="Arial" w:cs="Arial"/>
                <w:b/>
                <w:bCs/>
                <w:iCs/>
                <w:color w:val="0070C0"/>
                <w:sz w:val="20"/>
                <w:szCs w:val="20"/>
              </w:rPr>
              <w:t>Air quality management</w:t>
            </w:r>
          </w:p>
          <w:p w14:paraId="684D34B0" w14:textId="77777777" w:rsidR="00B759C6" w:rsidRPr="00B97E42" w:rsidRDefault="00B759C6" w:rsidP="00FC0003">
            <w:pPr>
              <w:rPr>
                <w:rFonts w:ascii="Arial" w:hAnsi="Arial" w:cs="Arial"/>
                <w:iCs/>
                <w:color w:val="000000" w:themeColor="text1"/>
                <w:sz w:val="20"/>
                <w:szCs w:val="20"/>
              </w:rPr>
            </w:pPr>
          </w:p>
          <w:p w14:paraId="74EB3E25" w14:textId="77777777" w:rsidR="00B759C6" w:rsidRPr="00B97E42" w:rsidRDefault="00B759C6" w:rsidP="00FC0003">
            <w:pPr>
              <w:rPr>
                <w:rFonts w:ascii="Arial" w:hAnsi="Arial" w:cs="Arial"/>
                <w:iCs/>
                <w:color w:val="000000" w:themeColor="text1"/>
                <w:sz w:val="20"/>
                <w:szCs w:val="20"/>
              </w:rPr>
            </w:pPr>
            <w:r w:rsidRPr="00B97E42">
              <w:rPr>
                <w:rFonts w:ascii="Arial" w:hAnsi="Arial" w:cs="Arial"/>
                <w:iCs/>
                <w:color w:val="000000" w:themeColor="text1"/>
                <w:sz w:val="20"/>
                <w:szCs w:val="20"/>
              </w:rPr>
              <w:t>Air pollution sources</w:t>
            </w:r>
          </w:p>
          <w:p w14:paraId="35FBE73B" w14:textId="170DBC18" w:rsidR="0015666C" w:rsidRPr="00B97E42" w:rsidRDefault="0015666C" w:rsidP="0015666C">
            <w:pPr>
              <w:rPr>
                <w:rFonts w:ascii="Arial" w:hAnsi="Arial" w:cs="Arial"/>
                <w:iCs/>
                <w:color w:val="000000" w:themeColor="text1"/>
                <w:sz w:val="20"/>
                <w:szCs w:val="20"/>
              </w:rPr>
            </w:pPr>
            <w:r w:rsidRPr="00B97E42">
              <w:rPr>
                <w:rFonts w:ascii="Arial" w:hAnsi="Arial" w:cs="Arial"/>
                <w:iCs/>
                <w:color w:val="000000" w:themeColor="text1"/>
                <w:sz w:val="20"/>
                <w:szCs w:val="20"/>
              </w:rPr>
              <w:t xml:space="preserve">Clean Air Act </w:t>
            </w:r>
          </w:p>
          <w:p w14:paraId="7FBC037B" w14:textId="0D4C0D33" w:rsidR="00B759C6" w:rsidRPr="0015666C" w:rsidRDefault="00B759C6" w:rsidP="0015666C">
            <w:pPr>
              <w:pStyle w:val="ListParagraph"/>
              <w:numPr>
                <w:ilvl w:val="0"/>
                <w:numId w:val="35"/>
              </w:numPr>
              <w:rPr>
                <w:rFonts w:ascii="Arial" w:hAnsi="Arial" w:cs="Arial"/>
                <w:iCs/>
                <w:color w:val="000000" w:themeColor="text1"/>
                <w:sz w:val="20"/>
                <w:szCs w:val="20"/>
              </w:rPr>
            </w:pPr>
            <w:r w:rsidRPr="0015666C">
              <w:rPr>
                <w:rFonts w:ascii="Arial" w:hAnsi="Arial" w:cs="Arial"/>
                <w:iCs/>
                <w:color w:val="000000" w:themeColor="text1"/>
                <w:sz w:val="20"/>
                <w:szCs w:val="20"/>
              </w:rPr>
              <w:t>Air pollutant characteristics and health effects</w:t>
            </w:r>
          </w:p>
          <w:p w14:paraId="5E3E17ED" w14:textId="0F28D6B0" w:rsidR="0015666C" w:rsidRPr="0015666C" w:rsidRDefault="0015666C" w:rsidP="0015666C">
            <w:pPr>
              <w:pStyle w:val="ListParagraph"/>
              <w:numPr>
                <w:ilvl w:val="0"/>
                <w:numId w:val="35"/>
              </w:numPr>
              <w:rPr>
                <w:rFonts w:ascii="Arial" w:hAnsi="Arial" w:cs="Arial"/>
                <w:iCs/>
                <w:color w:val="000000" w:themeColor="text1"/>
                <w:sz w:val="20"/>
                <w:szCs w:val="20"/>
              </w:rPr>
            </w:pPr>
            <w:r w:rsidRPr="0015666C">
              <w:rPr>
                <w:rFonts w:ascii="Arial" w:hAnsi="Arial" w:cs="Arial"/>
                <w:iCs/>
                <w:color w:val="000000" w:themeColor="text1"/>
                <w:sz w:val="20"/>
                <w:szCs w:val="20"/>
              </w:rPr>
              <w:t>Risk assessment and risk management in air quality</w:t>
            </w:r>
          </w:p>
          <w:p w14:paraId="72768813" w14:textId="77777777" w:rsidR="00BB5F85" w:rsidRPr="00B97E42" w:rsidRDefault="00BB5F85" w:rsidP="00AF0858">
            <w:pPr>
              <w:rPr>
                <w:rFonts w:ascii="Arial" w:hAnsi="Arial" w:cs="Arial"/>
                <w:iCs/>
                <w:color w:val="000000" w:themeColor="text1"/>
                <w:sz w:val="20"/>
                <w:szCs w:val="20"/>
              </w:rPr>
            </w:pPr>
          </w:p>
          <w:p w14:paraId="4E45192F" w14:textId="53C61DEA" w:rsidR="00B759C6" w:rsidRPr="00B97E42" w:rsidRDefault="00B759C6" w:rsidP="00AF0858">
            <w:pPr>
              <w:rPr>
                <w:rFonts w:ascii="Arial" w:hAnsi="Arial" w:cs="Arial"/>
                <w:b/>
                <w:bCs/>
                <w:sz w:val="20"/>
                <w:szCs w:val="20"/>
              </w:rPr>
            </w:pPr>
            <w:r w:rsidRPr="00B97E42">
              <w:rPr>
                <w:rFonts w:ascii="Arial" w:hAnsi="Arial" w:cs="Arial"/>
                <w:b/>
                <w:bCs/>
                <w:sz w:val="20"/>
                <w:szCs w:val="20"/>
              </w:rPr>
              <w:t>Readings:</w:t>
            </w:r>
          </w:p>
          <w:p w14:paraId="11844F37" w14:textId="77777777" w:rsidR="00E42D1E" w:rsidRPr="00E42D1E" w:rsidRDefault="00B759C6" w:rsidP="00E42D1E">
            <w:pPr>
              <w:pStyle w:val="ListParagraph"/>
              <w:numPr>
                <w:ilvl w:val="0"/>
                <w:numId w:val="17"/>
              </w:numPr>
              <w:rPr>
                <w:rFonts w:ascii="Arial" w:hAnsi="Arial" w:cs="Arial"/>
                <w:sz w:val="20"/>
                <w:szCs w:val="20"/>
              </w:rPr>
            </w:pPr>
            <w:r w:rsidRPr="00B97E42">
              <w:rPr>
                <w:rFonts w:ascii="Arial" w:hAnsi="Arial" w:cs="Arial"/>
                <w:sz w:val="20"/>
                <w:szCs w:val="20"/>
              </w:rPr>
              <w:t xml:space="preserve">Browse the EPA site at: </w:t>
            </w:r>
            <w:hyperlink r:id="rId29" w:history="1">
              <w:r w:rsidRPr="00B97E42">
                <w:rPr>
                  <w:rStyle w:val="Hyperlink"/>
                  <w:rFonts w:ascii="Arial" w:hAnsi="Arial" w:cs="Arial"/>
                  <w:sz w:val="20"/>
                  <w:szCs w:val="20"/>
                </w:rPr>
                <w:t>https://www.epa.gov/environmental-topics/air-topics</w:t>
              </w:r>
            </w:hyperlink>
            <w:r w:rsidRPr="00B97E42">
              <w:rPr>
                <w:rFonts w:ascii="Arial" w:hAnsi="Arial" w:cs="Arial"/>
                <w:sz w:val="20"/>
                <w:szCs w:val="20"/>
              </w:rPr>
              <w:t>.</w:t>
            </w:r>
          </w:p>
          <w:p w14:paraId="1CAA6F69" w14:textId="77777777" w:rsidR="00B759C6" w:rsidRDefault="00E42D1E" w:rsidP="000A3689">
            <w:pPr>
              <w:pStyle w:val="ListParagraph"/>
              <w:numPr>
                <w:ilvl w:val="0"/>
                <w:numId w:val="17"/>
              </w:numPr>
              <w:rPr>
                <w:rFonts w:ascii="Arial" w:hAnsi="Arial" w:cs="Arial"/>
                <w:sz w:val="20"/>
                <w:szCs w:val="20"/>
              </w:rPr>
            </w:pPr>
            <w:r w:rsidRPr="00B97E42">
              <w:rPr>
                <w:rFonts w:ascii="Arial" w:hAnsi="Arial" w:cs="Arial"/>
                <w:iCs/>
                <w:color w:val="000000" w:themeColor="text1"/>
                <w:sz w:val="20"/>
                <w:szCs w:val="20"/>
              </w:rPr>
              <w:t>Schnelle et al., 2016, Chapter 1</w:t>
            </w:r>
            <w:r w:rsidR="0015666C">
              <w:rPr>
                <w:rFonts w:ascii="Arial" w:hAnsi="Arial" w:cs="Arial"/>
                <w:iCs/>
                <w:color w:val="000000" w:themeColor="text1"/>
                <w:sz w:val="20"/>
                <w:szCs w:val="20"/>
              </w:rPr>
              <w:t>, 2, 3</w:t>
            </w:r>
            <w:r w:rsidRPr="00B97E42">
              <w:rPr>
                <w:rFonts w:ascii="Arial" w:hAnsi="Arial" w:cs="Arial"/>
                <w:sz w:val="20"/>
                <w:szCs w:val="20"/>
              </w:rPr>
              <w:t xml:space="preserve"> </w:t>
            </w:r>
          </w:p>
          <w:p w14:paraId="4FBD57FC" w14:textId="77777777" w:rsidR="000A3689" w:rsidRDefault="000A3689" w:rsidP="000A3689">
            <w:pPr>
              <w:pStyle w:val="ListParagraph"/>
              <w:ind w:left="774"/>
              <w:rPr>
                <w:rFonts w:ascii="Arial" w:hAnsi="Arial" w:cs="Arial"/>
                <w:sz w:val="20"/>
                <w:szCs w:val="20"/>
              </w:rPr>
            </w:pPr>
          </w:p>
          <w:p w14:paraId="72A9CAE7" w14:textId="252B5E64" w:rsidR="000A3689" w:rsidRPr="000A3689" w:rsidRDefault="000A3689" w:rsidP="000A3689">
            <w:pPr>
              <w:pStyle w:val="ListParagraph"/>
              <w:ind w:left="774"/>
              <w:rPr>
                <w:rFonts w:ascii="Arial" w:hAnsi="Arial" w:cs="Arial"/>
                <w:sz w:val="20"/>
                <w:szCs w:val="20"/>
              </w:rPr>
            </w:pPr>
          </w:p>
        </w:tc>
        <w:tc>
          <w:tcPr>
            <w:tcW w:w="3240" w:type="dxa"/>
            <w:shd w:val="clear" w:color="auto" w:fill="auto"/>
          </w:tcPr>
          <w:p w14:paraId="29EB5A38" w14:textId="77777777" w:rsidR="00B759C6" w:rsidRPr="00B97E42" w:rsidRDefault="00B759C6" w:rsidP="00FC0003">
            <w:pPr>
              <w:jc w:val="center"/>
              <w:rPr>
                <w:rFonts w:ascii="Arial" w:hAnsi="Arial" w:cs="Arial"/>
                <w:sz w:val="20"/>
                <w:szCs w:val="20"/>
              </w:rPr>
            </w:pPr>
          </w:p>
          <w:p w14:paraId="44F0EB50" w14:textId="55F89E5F" w:rsidR="00B759C6" w:rsidRPr="00B97E42" w:rsidRDefault="00B759C6" w:rsidP="00FC0003">
            <w:pPr>
              <w:rPr>
                <w:rFonts w:ascii="Arial" w:hAnsi="Arial" w:cs="Arial"/>
                <w:sz w:val="20"/>
                <w:szCs w:val="20"/>
              </w:rPr>
            </w:pPr>
            <w:r w:rsidRPr="00B97E42">
              <w:rPr>
                <w:rFonts w:ascii="Arial" w:hAnsi="Arial" w:cs="Arial"/>
                <w:sz w:val="20"/>
                <w:szCs w:val="20"/>
              </w:rPr>
              <w:t xml:space="preserve">HW1 assigned: Air quality in your area of interest using ground based data from </w:t>
            </w:r>
            <w:hyperlink r:id="rId30" w:history="1">
              <w:r w:rsidRPr="00B97E42">
                <w:rPr>
                  <w:rStyle w:val="Hyperlink"/>
                  <w:rFonts w:ascii="Arial" w:hAnsi="Arial" w:cs="Arial"/>
                  <w:sz w:val="20"/>
                  <w:szCs w:val="20"/>
                </w:rPr>
                <w:t>https://www.airnow.gov/</w:t>
              </w:r>
            </w:hyperlink>
            <w:r w:rsidRPr="00B97E42">
              <w:rPr>
                <w:rFonts w:ascii="Arial" w:hAnsi="Arial" w:cs="Arial"/>
                <w:sz w:val="20"/>
                <w:szCs w:val="20"/>
              </w:rPr>
              <w:t xml:space="preserve">  and satellite data from </w:t>
            </w:r>
            <w:hyperlink r:id="rId31" w:history="1">
              <w:r w:rsidRPr="00B97E42">
                <w:rPr>
                  <w:rStyle w:val="Hyperlink"/>
                  <w:rFonts w:ascii="Arial" w:hAnsi="Arial" w:cs="Arial"/>
                  <w:sz w:val="20"/>
                  <w:szCs w:val="20"/>
                </w:rPr>
                <w:t>https://worldview.earthdata.nasa.gov/</w:t>
              </w:r>
            </w:hyperlink>
            <w:r w:rsidRPr="00B97E42">
              <w:rPr>
                <w:rFonts w:ascii="Arial" w:hAnsi="Arial" w:cs="Arial"/>
                <w:sz w:val="20"/>
                <w:szCs w:val="20"/>
              </w:rPr>
              <w:t xml:space="preserve"> and  </w:t>
            </w:r>
            <w:hyperlink r:id="rId32" w:history="1">
              <w:r w:rsidRPr="00B97E42">
                <w:rPr>
                  <w:rStyle w:val="Hyperlink"/>
                  <w:rFonts w:ascii="Arial" w:hAnsi="Arial" w:cs="Arial"/>
                  <w:sz w:val="20"/>
                  <w:szCs w:val="20"/>
                </w:rPr>
                <w:t>http://giovanni.sci.gsfc.nasa.gov/</w:t>
              </w:r>
            </w:hyperlink>
          </w:p>
          <w:p w14:paraId="69803526" w14:textId="77777777" w:rsidR="00B759C6" w:rsidRPr="00B97E42" w:rsidRDefault="00B759C6" w:rsidP="00FC0003">
            <w:pPr>
              <w:rPr>
                <w:rFonts w:ascii="Arial" w:hAnsi="Arial" w:cs="Arial"/>
                <w:b/>
                <w:sz w:val="20"/>
                <w:szCs w:val="20"/>
              </w:rPr>
            </w:pPr>
          </w:p>
        </w:tc>
      </w:tr>
      <w:tr w:rsidR="00D70B33" w:rsidRPr="00B97E42" w14:paraId="7FAF1432" w14:textId="77777777" w:rsidTr="00B15E75">
        <w:trPr>
          <w:trHeight w:val="1871"/>
        </w:trPr>
        <w:tc>
          <w:tcPr>
            <w:tcW w:w="6205" w:type="dxa"/>
            <w:shd w:val="clear" w:color="auto" w:fill="auto"/>
          </w:tcPr>
          <w:p w14:paraId="646A0F76" w14:textId="594A78E5" w:rsidR="00DD424C" w:rsidRDefault="00DD424C" w:rsidP="00537325">
            <w:pPr>
              <w:shd w:val="clear" w:color="auto" w:fill="B8CCE4" w:themeFill="accent1" w:themeFillTint="66"/>
              <w:jc w:val="center"/>
              <w:rPr>
                <w:rFonts w:ascii="Arial" w:hAnsi="Arial" w:cs="Arial"/>
                <w:b/>
                <w:bCs/>
                <w:iCs/>
                <w:color w:val="0070C0"/>
                <w:sz w:val="20"/>
                <w:szCs w:val="20"/>
              </w:rPr>
            </w:pPr>
            <w:r w:rsidRPr="00B97E42">
              <w:rPr>
                <w:rFonts w:ascii="Arial" w:hAnsi="Arial" w:cs="Arial"/>
                <w:b/>
                <w:bCs/>
                <w:iCs/>
                <w:color w:val="0070C0"/>
                <w:sz w:val="20"/>
                <w:szCs w:val="20"/>
              </w:rPr>
              <w:t xml:space="preserve">Week 2 </w:t>
            </w:r>
            <w:r w:rsidR="00E84DAF">
              <w:rPr>
                <w:rFonts w:ascii="Arial" w:hAnsi="Arial" w:cs="Arial"/>
                <w:b/>
                <w:bCs/>
                <w:iCs/>
                <w:color w:val="0070C0"/>
                <w:sz w:val="20"/>
                <w:szCs w:val="20"/>
              </w:rPr>
              <w:t>(Labor Day: Sep 2, Class</w:t>
            </w:r>
            <w:r w:rsidR="0015666C">
              <w:rPr>
                <w:rFonts w:ascii="Arial" w:hAnsi="Arial" w:cs="Arial"/>
                <w:b/>
                <w:bCs/>
                <w:iCs/>
                <w:color w:val="0070C0"/>
                <w:sz w:val="20"/>
                <w:szCs w:val="20"/>
              </w:rPr>
              <w:t xml:space="preserve"> only on </w:t>
            </w:r>
            <w:r w:rsidR="00E84DAF">
              <w:rPr>
                <w:rFonts w:ascii="Arial" w:hAnsi="Arial" w:cs="Arial"/>
                <w:b/>
                <w:bCs/>
                <w:iCs/>
                <w:color w:val="0070C0"/>
                <w:sz w:val="20"/>
                <w:szCs w:val="20"/>
              </w:rPr>
              <w:t>Sep</w:t>
            </w:r>
            <w:r w:rsidRPr="00B97E42">
              <w:rPr>
                <w:rFonts w:ascii="Arial" w:hAnsi="Arial" w:cs="Arial"/>
                <w:b/>
                <w:bCs/>
                <w:iCs/>
                <w:color w:val="0070C0"/>
                <w:sz w:val="20"/>
                <w:szCs w:val="20"/>
              </w:rPr>
              <w:t xml:space="preserve"> </w:t>
            </w:r>
            <w:r w:rsidR="00E84DAF">
              <w:rPr>
                <w:rFonts w:ascii="Arial" w:hAnsi="Arial" w:cs="Arial"/>
                <w:b/>
                <w:bCs/>
                <w:iCs/>
                <w:color w:val="0070C0"/>
                <w:sz w:val="20"/>
                <w:szCs w:val="20"/>
              </w:rPr>
              <w:t>4</w:t>
            </w:r>
            <w:r w:rsidRPr="00B97E42">
              <w:rPr>
                <w:rFonts w:ascii="Arial" w:hAnsi="Arial" w:cs="Arial"/>
                <w:b/>
                <w:bCs/>
                <w:iCs/>
                <w:color w:val="0070C0"/>
                <w:sz w:val="20"/>
                <w:szCs w:val="20"/>
              </w:rPr>
              <w:t>)</w:t>
            </w:r>
          </w:p>
          <w:p w14:paraId="02BFC1BF" w14:textId="61CEA18F" w:rsidR="00B15E75" w:rsidRPr="00B97E42" w:rsidRDefault="00B15E75" w:rsidP="00537325">
            <w:pPr>
              <w:shd w:val="clear" w:color="auto" w:fill="B8CCE4" w:themeFill="accent1" w:themeFillTint="66"/>
              <w:jc w:val="center"/>
              <w:rPr>
                <w:rFonts w:ascii="Arial" w:hAnsi="Arial" w:cs="Arial"/>
                <w:b/>
                <w:bCs/>
                <w:iCs/>
                <w:color w:val="0070C0"/>
                <w:sz w:val="20"/>
                <w:szCs w:val="20"/>
              </w:rPr>
            </w:pPr>
            <w:r>
              <w:rPr>
                <w:rFonts w:ascii="Arial" w:hAnsi="Arial" w:cs="Arial"/>
                <w:b/>
                <w:bCs/>
                <w:iCs/>
                <w:color w:val="0070C0"/>
                <w:sz w:val="20"/>
                <w:szCs w:val="20"/>
              </w:rPr>
              <w:t>Basic calculations</w:t>
            </w:r>
          </w:p>
          <w:p w14:paraId="01E2595D" w14:textId="77777777" w:rsidR="000E05CD" w:rsidRDefault="000E05CD" w:rsidP="00E42D1E">
            <w:pPr>
              <w:rPr>
                <w:rFonts w:ascii="Arial" w:hAnsi="Arial" w:cs="Arial"/>
                <w:iCs/>
                <w:color w:val="000000" w:themeColor="text1"/>
                <w:sz w:val="20"/>
                <w:szCs w:val="20"/>
              </w:rPr>
            </w:pPr>
          </w:p>
          <w:p w14:paraId="240EE27D" w14:textId="2343FA34" w:rsidR="00E42D1E" w:rsidRPr="008926A5" w:rsidRDefault="00E42D1E" w:rsidP="00E42D1E">
            <w:pPr>
              <w:rPr>
                <w:rFonts w:ascii="Arial" w:hAnsi="Arial" w:cs="Arial"/>
                <w:iCs/>
                <w:color w:val="000000" w:themeColor="text1"/>
                <w:sz w:val="20"/>
                <w:szCs w:val="20"/>
              </w:rPr>
            </w:pPr>
            <w:r w:rsidRPr="00B97E42">
              <w:rPr>
                <w:rFonts w:ascii="Arial" w:hAnsi="Arial" w:cs="Arial"/>
                <w:iCs/>
                <w:color w:val="000000" w:themeColor="text1"/>
                <w:sz w:val="20"/>
                <w:szCs w:val="20"/>
              </w:rPr>
              <w:t xml:space="preserve">Basic calculations </w:t>
            </w:r>
            <w:r>
              <w:rPr>
                <w:rFonts w:ascii="Arial" w:hAnsi="Arial" w:cs="Arial"/>
                <w:iCs/>
                <w:color w:val="000000" w:themeColor="text1"/>
                <w:sz w:val="20"/>
                <w:szCs w:val="20"/>
              </w:rPr>
              <w:t>1</w:t>
            </w:r>
          </w:p>
          <w:p w14:paraId="2C33C617" w14:textId="77777777" w:rsidR="00D70B33" w:rsidRPr="00B97E42" w:rsidRDefault="00D70B33" w:rsidP="00D70B33">
            <w:pPr>
              <w:rPr>
                <w:rFonts w:ascii="Arial" w:hAnsi="Arial" w:cs="Arial"/>
                <w:iCs/>
                <w:color w:val="000000" w:themeColor="text1"/>
                <w:sz w:val="20"/>
                <w:szCs w:val="20"/>
              </w:rPr>
            </w:pPr>
          </w:p>
          <w:p w14:paraId="594321FE" w14:textId="77777777" w:rsidR="00D70B33" w:rsidRPr="00B97E42" w:rsidRDefault="00D70B33" w:rsidP="00D70B33">
            <w:pPr>
              <w:rPr>
                <w:rFonts w:ascii="Arial" w:hAnsi="Arial" w:cs="Arial"/>
                <w:b/>
                <w:bCs/>
                <w:sz w:val="20"/>
                <w:szCs w:val="20"/>
              </w:rPr>
            </w:pPr>
            <w:r w:rsidRPr="00B97E42">
              <w:rPr>
                <w:rFonts w:ascii="Arial" w:hAnsi="Arial" w:cs="Arial"/>
                <w:b/>
                <w:bCs/>
                <w:sz w:val="20"/>
                <w:szCs w:val="20"/>
              </w:rPr>
              <w:t>Readings:</w:t>
            </w:r>
          </w:p>
          <w:p w14:paraId="6A755A27" w14:textId="77777777" w:rsidR="00922419" w:rsidRDefault="00E42D1E" w:rsidP="00E42D1E">
            <w:pPr>
              <w:pStyle w:val="ListParagraph"/>
              <w:numPr>
                <w:ilvl w:val="0"/>
                <w:numId w:val="33"/>
              </w:numPr>
              <w:rPr>
                <w:rFonts w:ascii="Arial" w:hAnsi="Arial" w:cs="Arial"/>
                <w:sz w:val="20"/>
                <w:szCs w:val="20"/>
              </w:rPr>
            </w:pPr>
            <w:r w:rsidRPr="00E42D1E">
              <w:rPr>
                <w:rFonts w:ascii="Arial" w:hAnsi="Arial" w:cs="Arial"/>
                <w:sz w:val="20"/>
                <w:szCs w:val="20"/>
              </w:rPr>
              <w:t>Jacob, 1999, Chapters 1 and 2 (work through the examples).</w:t>
            </w:r>
          </w:p>
          <w:p w14:paraId="26D617EB" w14:textId="77777777" w:rsidR="000A3689" w:rsidRDefault="000A3689" w:rsidP="000A3689">
            <w:pPr>
              <w:pStyle w:val="ListParagraph"/>
              <w:ind w:left="774"/>
              <w:rPr>
                <w:rFonts w:ascii="Arial" w:hAnsi="Arial" w:cs="Arial"/>
                <w:sz w:val="20"/>
                <w:szCs w:val="20"/>
              </w:rPr>
            </w:pPr>
          </w:p>
          <w:p w14:paraId="06318187" w14:textId="490FB02B" w:rsidR="000A3689" w:rsidRPr="00E42D1E" w:rsidRDefault="000A3689" w:rsidP="000A3689">
            <w:pPr>
              <w:pStyle w:val="ListParagraph"/>
              <w:ind w:left="774"/>
              <w:rPr>
                <w:rFonts w:ascii="Arial" w:hAnsi="Arial" w:cs="Arial"/>
                <w:sz w:val="20"/>
                <w:szCs w:val="20"/>
              </w:rPr>
            </w:pPr>
          </w:p>
        </w:tc>
        <w:tc>
          <w:tcPr>
            <w:tcW w:w="3240" w:type="dxa"/>
            <w:shd w:val="clear" w:color="auto" w:fill="auto"/>
          </w:tcPr>
          <w:p w14:paraId="332FF250" w14:textId="43DB7709" w:rsidR="00EF5471" w:rsidRDefault="00EF5471" w:rsidP="00EF5471">
            <w:pPr>
              <w:rPr>
                <w:rFonts w:ascii="Arial" w:hAnsi="Arial" w:cs="Arial"/>
                <w:sz w:val="20"/>
                <w:szCs w:val="20"/>
              </w:rPr>
            </w:pPr>
            <w:r>
              <w:rPr>
                <w:rFonts w:ascii="Arial" w:hAnsi="Arial" w:cs="Arial"/>
                <w:sz w:val="20"/>
                <w:szCs w:val="20"/>
              </w:rPr>
              <w:t xml:space="preserve">Quiz 1 (Introduction), Sep </w:t>
            </w:r>
            <w:r>
              <w:rPr>
                <w:rFonts w:ascii="Arial" w:hAnsi="Arial" w:cs="Arial"/>
                <w:sz w:val="20"/>
                <w:szCs w:val="20"/>
              </w:rPr>
              <w:t>4</w:t>
            </w:r>
          </w:p>
          <w:p w14:paraId="459EBBCE" w14:textId="77777777" w:rsidR="00EF5471" w:rsidRDefault="00EF5471" w:rsidP="00B97E42">
            <w:pPr>
              <w:rPr>
                <w:rFonts w:ascii="Arial" w:hAnsi="Arial" w:cs="Arial"/>
                <w:sz w:val="20"/>
                <w:szCs w:val="20"/>
              </w:rPr>
            </w:pPr>
          </w:p>
          <w:p w14:paraId="555BF147" w14:textId="77777777" w:rsidR="00EF5471" w:rsidRDefault="00EF5471" w:rsidP="00B97E42">
            <w:pPr>
              <w:rPr>
                <w:rFonts w:ascii="Arial" w:hAnsi="Arial" w:cs="Arial"/>
                <w:sz w:val="20"/>
                <w:szCs w:val="20"/>
              </w:rPr>
            </w:pPr>
          </w:p>
          <w:p w14:paraId="5E40B1E8" w14:textId="7597A32D" w:rsidR="00B97E42" w:rsidRPr="00B97E42" w:rsidRDefault="00B97E42" w:rsidP="00B97E42">
            <w:pPr>
              <w:rPr>
                <w:rFonts w:ascii="Arial" w:hAnsi="Arial" w:cs="Arial"/>
                <w:sz w:val="20"/>
                <w:szCs w:val="20"/>
              </w:rPr>
            </w:pPr>
            <w:r w:rsidRPr="00B97E42">
              <w:rPr>
                <w:rFonts w:ascii="Arial" w:hAnsi="Arial" w:cs="Arial"/>
                <w:sz w:val="20"/>
                <w:szCs w:val="20"/>
              </w:rPr>
              <w:t>HW1: due</w:t>
            </w:r>
            <w:r w:rsidR="00F47C31">
              <w:rPr>
                <w:rFonts w:ascii="Arial" w:hAnsi="Arial" w:cs="Arial"/>
                <w:sz w:val="20"/>
                <w:szCs w:val="20"/>
              </w:rPr>
              <w:t xml:space="preserve"> </w:t>
            </w:r>
            <w:r w:rsidR="00B62C72">
              <w:rPr>
                <w:rFonts w:ascii="Arial" w:hAnsi="Arial" w:cs="Arial"/>
                <w:sz w:val="20"/>
                <w:szCs w:val="20"/>
              </w:rPr>
              <w:t>Sep</w:t>
            </w:r>
            <w:r w:rsidR="00F47C31">
              <w:rPr>
                <w:rFonts w:ascii="Arial" w:hAnsi="Arial" w:cs="Arial"/>
                <w:sz w:val="20"/>
                <w:szCs w:val="20"/>
              </w:rPr>
              <w:t xml:space="preserve"> </w:t>
            </w:r>
            <w:r w:rsidR="00B62C72">
              <w:rPr>
                <w:rFonts w:ascii="Arial" w:hAnsi="Arial" w:cs="Arial"/>
                <w:sz w:val="20"/>
                <w:szCs w:val="20"/>
              </w:rPr>
              <w:t>4</w:t>
            </w:r>
          </w:p>
          <w:p w14:paraId="642C3DAD" w14:textId="77777777" w:rsidR="00B97E42" w:rsidRDefault="00B97E42" w:rsidP="00DD424C">
            <w:pPr>
              <w:rPr>
                <w:rFonts w:ascii="Arial" w:hAnsi="Arial" w:cs="Arial"/>
                <w:sz w:val="20"/>
                <w:szCs w:val="20"/>
              </w:rPr>
            </w:pPr>
          </w:p>
          <w:p w14:paraId="0DE73348" w14:textId="77777777" w:rsidR="00B97E42" w:rsidRDefault="00B97E42" w:rsidP="00DD424C">
            <w:pPr>
              <w:rPr>
                <w:rFonts w:ascii="Arial" w:hAnsi="Arial" w:cs="Arial"/>
                <w:sz w:val="20"/>
                <w:szCs w:val="20"/>
              </w:rPr>
            </w:pPr>
          </w:p>
          <w:p w14:paraId="1AD36536" w14:textId="77777777" w:rsidR="00B97E42" w:rsidRDefault="00B97E42" w:rsidP="00DD424C">
            <w:pPr>
              <w:rPr>
                <w:rFonts w:ascii="Arial" w:hAnsi="Arial" w:cs="Arial"/>
                <w:sz w:val="20"/>
                <w:szCs w:val="20"/>
              </w:rPr>
            </w:pPr>
          </w:p>
          <w:p w14:paraId="4E371604" w14:textId="5F163712" w:rsidR="0015666C" w:rsidRPr="00B97E42" w:rsidRDefault="0015666C" w:rsidP="0015666C">
            <w:pPr>
              <w:rPr>
                <w:rFonts w:ascii="Arial" w:hAnsi="Arial" w:cs="Arial"/>
                <w:sz w:val="20"/>
                <w:szCs w:val="20"/>
              </w:rPr>
            </w:pPr>
            <w:r w:rsidRPr="00B97E42">
              <w:rPr>
                <w:rFonts w:ascii="Arial" w:hAnsi="Arial" w:cs="Arial"/>
                <w:sz w:val="20"/>
                <w:szCs w:val="20"/>
              </w:rPr>
              <w:t>HW</w:t>
            </w:r>
            <w:r w:rsidR="009E57BB">
              <w:rPr>
                <w:rFonts w:ascii="Arial" w:hAnsi="Arial" w:cs="Arial"/>
                <w:sz w:val="20"/>
                <w:szCs w:val="20"/>
              </w:rPr>
              <w:t xml:space="preserve"> </w:t>
            </w:r>
            <w:r w:rsidRPr="00B97E42">
              <w:rPr>
                <w:rFonts w:ascii="Arial" w:hAnsi="Arial" w:cs="Arial"/>
                <w:sz w:val="20"/>
                <w:szCs w:val="20"/>
              </w:rPr>
              <w:t xml:space="preserve">2 assigned: Simple </w:t>
            </w:r>
            <w:r w:rsidR="00AE41A2" w:rsidRPr="00B97E42">
              <w:rPr>
                <w:rFonts w:ascii="Arial" w:hAnsi="Arial" w:cs="Arial"/>
                <w:sz w:val="20"/>
                <w:szCs w:val="20"/>
              </w:rPr>
              <w:t>calculations</w:t>
            </w:r>
          </w:p>
          <w:p w14:paraId="3442BF3B" w14:textId="2FB48637" w:rsidR="00D70B33" w:rsidRPr="00B97E42" w:rsidRDefault="00D70B33" w:rsidP="00B97E42">
            <w:pPr>
              <w:rPr>
                <w:rFonts w:ascii="Arial" w:hAnsi="Arial" w:cs="Arial"/>
                <w:sz w:val="20"/>
                <w:szCs w:val="20"/>
              </w:rPr>
            </w:pPr>
          </w:p>
        </w:tc>
      </w:tr>
      <w:tr w:rsidR="003B669D" w:rsidRPr="00B97E42" w14:paraId="1223D168" w14:textId="77777777" w:rsidTr="0044598F">
        <w:trPr>
          <w:trHeight w:val="692"/>
        </w:trPr>
        <w:tc>
          <w:tcPr>
            <w:tcW w:w="6205" w:type="dxa"/>
            <w:shd w:val="clear" w:color="auto" w:fill="auto"/>
          </w:tcPr>
          <w:p w14:paraId="22FE3471" w14:textId="7B1B92F6" w:rsidR="003B669D" w:rsidRPr="00B97E42" w:rsidRDefault="003B669D" w:rsidP="00DE7885">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Week 3 (</w:t>
            </w:r>
            <w:r w:rsidR="00E84DAF">
              <w:rPr>
                <w:rFonts w:ascii="Arial" w:hAnsi="Arial" w:cs="Arial"/>
                <w:b/>
                <w:bCs/>
                <w:color w:val="0070C0"/>
              </w:rPr>
              <w:t xml:space="preserve">Sep 9 &amp; </w:t>
            </w:r>
            <w:r w:rsidR="00F25582" w:rsidRPr="00B97E42">
              <w:rPr>
                <w:rFonts w:ascii="Arial" w:hAnsi="Arial" w:cs="Arial"/>
                <w:b/>
                <w:bCs/>
                <w:color w:val="0070C0"/>
              </w:rPr>
              <w:t xml:space="preserve">Sep </w:t>
            </w:r>
            <w:r w:rsidR="00E84DAF">
              <w:rPr>
                <w:rFonts w:ascii="Arial" w:hAnsi="Arial" w:cs="Arial"/>
                <w:b/>
                <w:bCs/>
                <w:color w:val="0070C0"/>
              </w:rPr>
              <w:t>11</w:t>
            </w:r>
            <w:r w:rsidRPr="00B97E42">
              <w:rPr>
                <w:rFonts w:ascii="Arial" w:hAnsi="Arial" w:cs="Arial"/>
                <w:b/>
                <w:bCs/>
                <w:color w:val="0070C0"/>
              </w:rPr>
              <w:t>)</w:t>
            </w:r>
          </w:p>
          <w:p w14:paraId="07C77B34" w14:textId="42B1B848" w:rsidR="004E7780" w:rsidRPr="00B97E42" w:rsidRDefault="004E7780" w:rsidP="004E7780">
            <w:pPr>
              <w:shd w:val="clear" w:color="auto" w:fill="DBE5F1" w:themeFill="accent1" w:themeFillTint="33"/>
              <w:tabs>
                <w:tab w:val="left" w:pos="2442"/>
              </w:tabs>
              <w:jc w:val="center"/>
              <w:rPr>
                <w:rFonts w:ascii="Arial" w:hAnsi="Arial" w:cs="Arial"/>
                <w:b/>
                <w:bCs/>
                <w:color w:val="0070C0"/>
                <w:sz w:val="20"/>
                <w:szCs w:val="20"/>
              </w:rPr>
            </w:pPr>
            <w:r>
              <w:rPr>
                <w:rFonts w:ascii="Arial" w:hAnsi="Arial" w:cs="Arial"/>
                <w:b/>
                <w:bCs/>
                <w:color w:val="0070C0"/>
                <w:sz w:val="20"/>
                <w:szCs w:val="20"/>
              </w:rPr>
              <w:t>Basic calculations and useful computational tools</w:t>
            </w:r>
          </w:p>
          <w:p w14:paraId="2D11E9D2" w14:textId="77777777" w:rsidR="000E05CD" w:rsidRDefault="000E05CD" w:rsidP="005F1888">
            <w:pPr>
              <w:pStyle w:val="HTMLPreformatted"/>
              <w:rPr>
                <w:rFonts w:ascii="Arial" w:hAnsi="Arial" w:cs="Arial"/>
                <w:iCs/>
              </w:rPr>
            </w:pPr>
          </w:p>
          <w:p w14:paraId="0B4B1615" w14:textId="24D2263E" w:rsidR="005F1888" w:rsidRDefault="00E42D1E" w:rsidP="005F1888">
            <w:pPr>
              <w:pStyle w:val="HTMLPreformatted"/>
              <w:rPr>
                <w:rFonts w:ascii="Arial" w:hAnsi="Arial" w:cs="Arial"/>
                <w:iCs/>
              </w:rPr>
            </w:pPr>
            <w:r w:rsidRPr="00E42D1E">
              <w:rPr>
                <w:rFonts w:ascii="Arial" w:hAnsi="Arial" w:cs="Arial"/>
                <w:iCs/>
              </w:rPr>
              <w:t>Basic calculations</w:t>
            </w:r>
            <w:r>
              <w:rPr>
                <w:rFonts w:ascii="Arial" w:hAnsi="Arial" w:cs="Arial"/>
                <w:iCs/>
              </w:rPr>
              <w:t xml:space="preserve"> 2</w:t>
            </w:r>
            <w:r w:rsidRPr="00E42D1E">
              <w:rPr>
                <w:rFonts w:ascii="Arial" w:hAnsi="Arial" w:cs="Arial"/>
                <w:iCs/>
              </w:rPr>
              <w:t xml:space="preserve"> </w:t>
            </w:r>
            <w:r w:rsidR="000B7851">
              <w:rPr>
                <w:rFonts w:ascii="Arial" w:hAnsi="Arial" w:cs="Arial"/>
                <w:iCs/>
              </w:rPr>
              <w:t>– particle size statistics</w:t>
            </w:r>
          </w:p>
          <w:p w14:paraId="0B9F57D0" w14:textId="77777777" w:rsidR="002D1DFE" w:rsidRDefault="002D1DFE" w:rsidP="005F1888">
            <w:pPr>
              <w:pStyle w:val="HTMLPreformatted"/>
              <w:rPr>
                <w:rFonts w:ascii="Arial" w:hAnsi="Arial" w:cs="Arial"/>
                <w:iCs/>
              </w:rPr>
            </w:pPr>
          </w:p>
          <w:p w14:paraId="06852F24" w14:textId="77777777" w:rsidR="004E7780" w:rsidRPr="000B7851" w:rsidRDefault="004E7780" w:rsidP="004E7780">
            <w:pPr>
              <w:rPr>
                <w:rFonts w:ascii="Arial" w:hAnsi="Arial" w:cs="Arial"/>
                <w:iCs/>
                <w:color w:val="000000" w:themeColor="text1"/>
                <w:sz w:val="20"/>
                <w:szCs w:val="20"/>
              </w:rPr>
            </w:pPr>
            <w:r w:rsidRPr="00B759C6">
              <w:rPr>
                <w:rFonts w:ascii="Arial" w:hAnsi="Arial" w:cs="Arial"/>
                <w:iCs/>
                <w:color w:val="000000" w:themeColor="text1"/>
                <w:sz w:val="20"/>
                <w:szCs w:val="20"/>
              </w:rPr>
              <w:t>Introduction to R/RStudio</w:t>
            </w:r>
            <w:r>
              <w:rPr>
                <w:rFonts w:ascii="Arial" w:hAnsi="Arial" w:cs="Arial"/>
                <w:iCs/>
                <w:color w:val="000000" w:themeColor="text1"/>
                <w:sz w:val="20"/>
                <w:szCs w:val="20"/>
              </w:rPr>
              <w:t xml:space="preserve"> basic functions</w:t>
            </w:r>
          </w:p>
          <w:p w14:paraId="3E6E1BAB" w14:textId="77777777" w:rsidR="004E7780" w:rsidRPr="005F1888" w:rsidRDefault="004E7780" w:rsidP="004E7780">
            <w:pPr>
              <w:rPr>
                <w:rFonts w:ascii="Arial" w:eastAsia="Times New Roman" w:hAnsi="Arial" w:cs="Arial"/>
                <w:bCs/>
                <w:color w:val="000000"/>
                <w:sz w:val="20"/>
                <w:szCs w:val="20"/>
              </w:rPr>
            </w:pPr>
            <w:r w:rsidRPr="005F1888">
              <w:rPr>
                <w:rFonts w:ascii="Arial" w:eastAsia="Times New Roman" w:hAnsi="Arial" w:cs="Arial"/>
                <w:bCs/>
                <w:color w:val="000000"/>
                <w:sz w:val="20"/>
                <w:szCs w:val="20"/>
              </w:rPr>
              <w:t xml:space="preserve">Introduction to R package </w:t>
            </w:r>
            <w:r w:rsidRPr="005F1888">
              <w:rPr>
                <w:rFonts w:ascii="Arial" w:eastAsia="Times New Roman" w:hAnsi="Arial" w:cs="Arial"/>
                <w:bCs/>
                <w:i/>
                <w:iCs/>
                <w:color w:val="000000"/>
                <w:sz w:val="20"/>
                <w:szCs w:val="20"/>
              </w:rPr>
              <w:t xml:space="preserve">openair </w:t>
            </w:r>
            <w:r w:rsidRPr="005F1888">
              <w:rPr>
                <w:rFonts w:ascii="Arial" w:eastAsia="Times New Roman" w:hAnsi="Arial" w:cs="Arial"/>
                <w:bCs/>
                <w:color w:val="000000"/>
                <w:sz w:val="20"/>
                <w:szCs w:val="20"/>
              </w:rPr>
              <w:t>developed for the analysis and visualization of air quality data.</w:t>
            </w:r>
          </w:p>
          <w:p w14:paraId="212853AD" w14:textId="77777777" w:rsidR="004E7780" w:rsidRPr="005F1888" w:rsidRDefault="004E7780" w:rsidP="004E7780">
            <w:pPr>
              <w:pStyle w:val="HTMLPreformatted"/>
              <w:spacing w:line="240" w:lineRule="exact"/>
              <w:rPr>
                <w:rFonts w:ascii="Arial" w:hAnsi="Arial" w:cs="Arial"/>
                <w:b/>
              </w:rPr>
            </w:pPr>
          </w:p>
          <w:p w14:paraId="231EE48C" w14:textId="77777777" w:rsidR="004E7780" w:rsidRPr="005F1888" w:rsidRDefault="004E7780" w:rsidP="004E7780">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94"/>
              </w:tabs>
              <w:spacing w:line="240" w:lineRule="exact"/>
              <w:rPr>
                <w:rFonts w:ascii="Arial" w:hAnsi="Arial" w:cs="Arial"/>
                <w:b/>
              </w:rPr>
            </w:pPr>
            <w:r w:rsidRPr="005F1888">
              <w:rPr>
                <w:rFonts w:ascii="Arial" w:hAnsi="Arial" w:cs="Arial"/>
                <w:b/>
              </w:rPr>
              <w:t>Readings:</w:t>
            </w:r>
            <w:r>
              <w:rPr>
                <w:rFonts w:ascii="Arial" w:hAnsi="Arial" w:cs="Arial"/>
                <w:b/>
              </w:rPr>
              <w:tab/>
            </w:r>
          </w:p>
          <w:p w14:paraId="111E97FF" w14:textId="77777777" w:rsidR="004E7780" w:rsidRPr="00B15E75" w:rsidRDefault="004E7780" w:rsidP="004E7780">
            <w:pPr>
              <w:pStyle w:val="HTMLPreformatted"/>
              <w:numPr>
                <w:ilvl w:val="0"/>
                <w:numId w:val="13"/>
              </w:numPr>
              <w:spacing w:line="240" w:lineRule="exact"/>
              <w:rPr>
                <w:rFonts w:ascii="Arial" w:hAnsi="Arial" w:cs="Arial"/>
              </w:rPr>
            </w:pPr>
            <w:r w:rsidRPr="00E42D1E">
              <w:rPr>
                <w:rFonts w:ascii="Arial" w:hAnsi="Arial" w:cs="Arial"/>
              </w:rPr>
              <w:t xml:space="preserve">Jacob, 1999, Chapters 1 and 2 (work through the </w:t>
            </w:r>
            <w:r w:rsidRPr="00B15E75">
              <w:rPr>
                <w:rFonts w:ascii="Arial" w:hAnsi="Arial" w:cs="Arial"/>
              </w:rPr>
              <w:t>examples).</w:t>
            </w:r>
          </w:p>
          <w:p w14:paraId="73329A62" w14:textId="77777777" w:rsidR="004E7780" w:rsidRPr="000B7851" w:rsidRDefault="004E7780" w:rsidP="004E7780">
            <w:pPr>
              <w:pStyle w:val="ListParagraph"/>
              <w:numPr>
                <w:ilvl w:val="0"/>
                <w:numId w:val="13"/>
              </w:numPr>
              <w:rPr>
                <w:rStyle w:val="Hyperlink"/>
                <w:rFonts w:ascii="Arial" w:hAnsi="Arial" w:cs="Arial"/>
                <w:color w:val="auto"/>
                <w:sz w:val="20"/>
                <w:szCs w:val="20"/>
                <w:u w:val="none"/>
              </w:rPr>
            </w:pPr>
            <w:r w:rsidRPr="006D2E32">
              <w:rPr>
                <w:rFonts w:ascii="Arial" w:hAnsi="Arial" w:cs="Arial"/>
                <w:sz w:val="20"/>
                <w:szCs w:val="20"/>
              </w:rPr>
              <w:t xml:space="preserve">Introduction to R: Here is a </w:t>
            </w:r>
            <w:r>
              <w:rPr>
                <w:rFonts w:ascii="Arial" w:hAnsi="Arial" w:cs="Arial"/>
                <w:sz w:val="20"/>
                <w:szCs w:val="20"/>
              </w:rPr>
              <w:t>good introductory</w:t>
            </w:r>
            <w:r w:rsidRPr="006D2E32">
              <w:rPr>
                <w:rFonts w:ascii="Arial" w:hAnsi="Arial" w:cs="Arial"/>
                <w:sz w:val="20"/>
                <w:szCs w:val="20"/>
              </w:rPr>
              <w:t xml:space="preserve"> resource</w:t>
            </w:r>
            <w:r>
              <w:rPr>
                <w:rFonts w:ascii="Arial" w:hAnsi="Arial" w:cs="Arial"/>
                <w:sz w:val="20"/>
                <w:szCs w:val="20"/>
              </w:rPr>
              <w:t xml:space="preserve">: </w:t>
            </w:r>
            <w:hyperlink r:id="rId33" w:history="1">
              <w:r w:rsidRPr="00483F31">
                <w:rPr>
                  <w:rStyle w:val="Hyperlink"/>
                  <w:rFonts w:ascii="Arial" w:hAnsi="Arial" w:cs="Arial"/>
                  <w:sz w:val="20"/>
                  <w:szCs w:val="20"/>
                </w:rPr>
                <w:t>https://www.linkedin.com/learning/learning-r-2/r-for-data-science?u=43607124</w:t>
              </w:r>
            </w:hyperlink>
            <w:r>
              <w:rPr>
                <w:rStyle w:val="Hyperlink"/>
                <w:rFonts w:ascii="Arial" w:hAnsi="Arial" w:cs="Arial"/>
                <w:sz w:val="20"/>
                <w:szCs w:val="20"/>
              </w:rPr>
              <w:t xml:space="preserve"> (access with your Illinois credentials)</w:t>
            </w:r>
          </w:p>
          <w:p w14:paraId="55B108AC" w14:textId="5B097F4B" w:rsidR="003B669D" w:rsidRPr="000A3689" w:rsidRDefault="004E7780" w:rsidP="000A3689">
            <w:pPr>
              <w:pStyle w:val="HTMLPreformatted"/>
              <w:numPr>
                <w:ilvl w:val="0"/>
                <w:numId w:val="13"/>
              </w:numPr>
              <w:spacing w:line="240" w:lineRule="exact"/>
              <w:rPr>
                <w:rFonts w:ascii="Arial" w:hAnsi="Arial" w:cs="Arial"/>
              </w:rPr>
            </w:pPr>
            <w:r w:rsidRPr="005F1888">
              <w:rPr>
                <w:rFonts w:ascii="Arial" w:hAnsi="Arial" w:cs="Arial"/>
                <w:bCs/>
              </w:rPr>
              <w:t>Carslaw, D.C. (2019). The openair manual — open-source tools for</w:t>
            </w:r>
            <w:r>
              <w:rPr>
                <w:rFonts w:ascii="Arial" w:hAnsi="Arial" w:cs="Arial"/>
                <w:bCs/>
              </w:rPr>
              <w:t xml:space="preserve"> </w:t>
            </w:r>
            <w:r w:rsidRPr="005F1888">
              <w:rPr>
                <w:rFonts w:ascii="Arial" w:hAnsi="Arial" w:cs="Arial"/>
                <w:bCs/>
              </w:rPr>
              <w:t>analyzing air pollution data. Manual for version 2.6-6, University of York.</w:t>
            </w:r>
            <w:r>
              <w:rPr>
                <w:rFonts w:ascii="Arial" w:hAnsi="Arial" w:cs="Arial"/>
                <w:bCs/>
              </w:rPr>
              <w:t xml:space="preserve"> </w:t>
            </w:r>
            <w:hyperlink r:id="rId34" w:history="1">
              <w:r w:rsidRPr="000C7728">
                <w:rPr>
                  <w:rStyle w:val="Hyperlink"/>
                  <w:rFonts w:ascii="Arial" w:hAnsi="Arial" w:cs="Arial"/>
                  <w:bCs/>
                </w:rPr>
                <w:t>https://davidcarslaw.com/files/openairmanual.pdf</w:t>
              </w:r>
            </w:hyperlink>
            <w:r>
              <w:rPr>
                <w:rFonts w:ascii="Arial" w:hAnsi="Arial" w:cs="Arial"/>
                <w:bCs/>
              </w:rPr>
              <w:t xml:space="preserve"> </w:t>
            </w:r>
          </w:p>
          <w:p w14:paraId="27416465" w14:textId="77777777" w:rsidR="000A3689" w:rsidRDefault="000A3689" w:rsidP="004E7780">
            <w:pPr>
              <w:rPr>
                <w:rFonts w:ascii="Arial" w:hAnsi="Arial" w:cs="Arial"/>
                <w:sz w:val="20"/>
                <w:szCs w:val="20"/>
              </w:rPr>
            </w:pPr>
          </w:p>
          <w:p w14:paraId="4DDCE5BD" w14:textId="77777777" w:rsidR="000A3689" w:rsidRDefault="000A3689" w:rsidP="004E7780">
            <w:pPr>
              <w:rPr>
                <w:rFonts w:ascii="Arial" w:hAnsi="Arial" w:cs="Arial"/>
                <w:sz w:val="20"/>
                <w:szCs w:val="20"/>
              </w:rPr>
            </w:pPr>
          </w:p>
          <w:p w14:paraId="38E7BBBA" w14:textId="4D8E005F" w:rsidR="000A3689" w:rsidRPr="004E7780" w:rsidRDefault="000A3689" w:rsidP="004E7780">
            <w:pPr>
              <w:rPr>
                <w:rFonts w:ascii="Arial" w:hAnsi="Arial" w:cs="Arial"/>
                <w:sz w:val="20"/>
                <w:szCs w:val="20"/>
              </w:rPr>
            </w:pPr>
          </w:p>
        </w:tc>
        <w:tc>
          <w:tcPr>
            <w:tcW w:w="3240" w:type="dxa"/>
            <w:shd w:val="clear" w:color="auto" w:fill="auto"/>
          </w:tcPr>
          <w:p w14:paraId="6C864AF1" w14:textId="77777777" w:rsidR="00B97E42" w:rsidRDefault="00B97E42" w:rsidP="00DE7885">
            <w:pPr>
              <w:pStyle w:val="HTMLPreformatted"/>
              <w:tabs>
                <w:tab w:val="clear" w:pos="9160"/>
              </w:tabs>
              <w:spacing w:line="240" w:lineRule="exact"/>
              <w:rPr>
                <w:rFonts w:ascii="Arial" w:hAnsi="Arial" w:cs="Arial"/>
              </w:rPr>
            </w:pPr>
          </w:p>
          <w:p w14:paraId="56AEB053" w14:textId="77777777" w:rsidR="00EF5471" w:rsidRDefault="00EF5471" w:rsidP="00DE7885">
            <w:pPr>
              <w:pStyle w:val="HTMLPreformatted"/>
              <w:tabs>
                <w:tab w:val="clear" w:pos="9160"/>
              </w:tabs>
              <w:spacing w:line="240" w:lineRule="exact"/>
              <w:rPr>
                <w:rFonts w:ascii="Arial" w:hAnsi="Arial" w:cs="Arial"/>
              </w:rPr>
            </w:pPr>
          </w:p>
          <w:p w14:paraId="2582487E" w14:textId="0300F474" w:rsidR="00165C0E" w:rsidRPr="00B97E42" w:rsidRDefault="00A62A5B" w:rsidP="00DE7885">
            <w:pPr>
              <w:pStyle w:val="HTMLPreformatted"/>
              <w:tabs>
                <w:tab w:val="clear" w:pos="9160"/>
              </w:tabs>
              <w:spacing w:line="240" w:lineRule="exact"/>
              <w:rPr>
                <w:rFonts w:ascii="Arial" w:hAnsi="Arial" w:cs="Arial"/>
              </w:rPr>
            </w:pPr>
            <w:r>
              <w:rPr>
                <w:rFonts w:ascii="Arial" w:hAnsi="Arial" w:cs="Arial"/>
              </w:rPr>
              <w:t>HW 3 assigned</w:t>
            </w:r>
          </w:p>
        </w:tc>
      </w:tr>
      <w:tr w:rsidR="003B669D" w:rsidRPr="00B97E42" w14:paraId="39379B5F" w14:textId="77777777" w:rsidTr="0044598F">
        <w:trPr>
          <w:trHeight w:val="345"/>
        </w:trPr>
        <w:tc>
          <w:tcPr>
            <w:tcW w:w="6205" w:type="dxa"/>
            <w:shd w:val="clear" w:color="auto" w:fill="auto"/>
          </w:tcPr>
          <w:p w14:paraId="7E8C8AF8" w14:textId="77777777" w:rsidR="004E7780" w:rsidRDefault="003B669D" w:rsidP="004E7780">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lastRenderedPageBreak/>
              <w:t>Week 4 (</w:t>
            </w:r>
            <w:r w:rsidR="00F25582" w:rsidRPr="00B97E42">
              <w:rPr>
                <w:rFonts w:ascii="Arial" w:hAnsi="Arial" w:cs="Arial"/>
                <w:b/>
                <w:bCs/>
                <w:color w:val="0070C0"/>
              </w:rPr>
              <w:t>Sep 1</w:t>
            </w:r>
            <w:r w:rsidR="00E84DAF">
              <w:rPr>
                <w:rFonts w:ascii="Arial" w:hAnsi="Arial" w:cs="Arial"/>
                <w:b/>
                <w:bCs/>
                <w:color w:val="0070C0"/>
              </w:rPr>
              <w:t>6</w:t>
            </w:r>
            <w:r w:rsidR="00F25582" w:rsidRPr="00B97E42">
              <w:rPr>
                <w:rFonts w:ascii="Arial" w:hAnsi="Arial" w:cs="Arial"/>
                <w:b/>
                <w:bCs/>
                <w:color w:val="0070C0"/>
              </w:rPr>
              <w:t xml:space="preserve"> &amp; </w:t>
            </w:r>
            <w:r w:rsidR="00173444">
              <w:rPr>
                <w:rFonts w:ascii="Arial" w:hAnsi="Arial" w:cs="Arial"/>
                <w:b/>
                <w:bCs/>
                <w:color w:val="0070C0"/>
              </w:rPr>
              <w:t>1</w:t>
            </w:r>
            <w:r w:rsidR="00E84DAF">
              <w:rPr>
                <w:rFonts w:ascii="Arial" w:hAnsi="Arial" w:cs="Arial"/>
                <w:b/>
                <w:bCs/>
                <w:color w:val="0070C0"/>
              </w:rPr>
              <w:t>8</w:t>
            </w:r>
            <w:r w:rsidRPr="00B97E42">
              <w:rPr>
                <w:rFonts w:ascii="Arial" w:hAnsi="Arial" w:cs="Arial"/>
                <w:b/>
                <w:bCs/>
                <w:color w:val="0070C0"/>
              </w:rPr>
              <w:t>)</w:t>
            </w:r>
            <w:r w:rsidR="004E7780" w:rsidRPr="0015666C">
              <w:rPr>
                <w:rFonts w:ascii="Arial" w:hAnsi="Arial" w:cs="Arial"/>
                <w:b/>
                <w:bCs/>
                <w:color w:val="0070C0"/>
              </w:rPr>
              <w:t xml:space="preserve"> </w:t>
            </w:r>
          </w:p>
          <w:p w14:paraId="03254F23" w14:textId="70BC44BA" w:rsidR="003B669D" w:rsidRPr="00B97E42" w:rsidRDefault="004E7780" w:rsidP="004E7780">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15666C">
              <w:rPr>
                <w:rFonts w:ascii="Arial" w:hAnsi="Arial" w:cs="Arial"/>
                <w:b/>
                <w:bCs/>
                <w:color w:val="0070C0"/>
              </w:rPr>
              <w:t>Air pollution meteorology</w:t>
            </w:r>
          </w:p>
          <w:p w14:paraId="44F28968" w14:textId="77777777" w:rsidR="004E7780" w:rsidRDefault="004E7780" w:rsidP="004E7780">
            <w:pPr>
              <w:pStyle w:val="HTMLPreformatted"/>
              <w:rPr>
                <w:rFonts w:ascii="Arial" w:hAnsi="Arial" w:cs="Arial"/>
                <w:iCs/>
              </w:rPr>
            </w:pPr>
          </w:p>
          <w:p w14:paraId="5BB1294F" w14:textId="01A57E7F" w:rsidR="004E7780" w:rsidRDefault="004E7780" w:rsidP="004E7780">
            <w:pPr>
              <w:pStyle w:val="HTMLPreformatted"/>
              <w:rPr>
                <w:rFonts w:ascii="Arial" w:hAnsi="Arial" w:cs="Arial"/>
                <w:iCs/>
              </w:rPr>
            </w:pPr>
            <w:r>
              <w:rPr>
                <w:rFonts w:ascii="Arial" w:hAnsi="Arial" w:cs="Arial"/>
                <w:iCs/>
              </w:rPr>
              <w:t>Overview:</w:t>
            </w:r>
          </w:p>
          <w:p w14:paraId="368AA2A7" w14:textId="77777777" w:rsidR="004E7780" w:rsidRPr="00EA0161" w:rsidRDefault="004E7780" w:rsidP="004E7780">
            <w:pPr>
              <w:pStyle w:val="HTMLPreformatted"/>
              <w:numPr>
                <w:ilvl w:val="0"/>
                <w:numId w:val="40"/>
              </w:numPr>
              <w:rPr>
                <w:rFonts w:ascii="Arial" w:hAnsi="Arial" w:cs="Arial"/>
                <w:bCs/>
              </w:rPr>
            </w:pPr>
            <w:r w:rsidRPr="00EA0161">
              <w:rPr>
                <w:rFonts w:ascii="Arial" w:hAnsi="Arial" w:cs="Arial"/>
                <w:bCs/>
              </w:rPr>
              <w:t>Vertical pressure and temperature profiles in the atmosphere</w:t>
            </w:r>
          </w:p>
          <w:p w14:paraId="7F8EAA2B" w14:textId="77777777" w:rsidR="004E7780" w:rsidRPr="00EA0161" w:rsidRDefault="004E7780" w:rsidP="004E7780">
            <w:pPr>
              <w:pStyle w:val="HTMLPreformatted"/>
              <w:numPr>
                <w:ilvl w:val="0"/>
                <w:numId w:val="40"/>
              </w:numPr>
              <w:rPr>
                <w:rFonts w:ascii="Arial" w:hAnsi="Arial" w:cs="Arial"/>
                <w:bCs/>
              </w:rPr>
            </w:pPr>
            <w:r w:rsidRPr="00EA0161">
              <w:rPr>
                <w:rFonts w:ascii="Arial" w:hAnsi="Arial" w:cs="Arial"/>
                <w:bCs/>
              </w:rPr>
              <w:t>Air pollutant lifetime – model time and space scales</w:t>
            </w:r>
          </w:p>
          <w:p w14:paraId="1F233B18" w14:textId="77777777" w:rsidR="004E7780" w:rsidRPr="00EA0161" w:rsidRDefault="004E7780" w:rsidP="004E7780">
            <w:pPr>
              <w:pStyle w:val="HTMLPreformatted"/>
              <w:numPr>
                <w:ilvl w:val="0"/>
                <w:numId w:val="40"/>
              </w:numPr>
              <w:rPr>
                <w:rFonts w:ascii="Arial" w:hAnsi="Arial" w:cs="Arial"/>
                <w:bCs/>
              </w:rPr>
            </w:pPr>
            <w:r w:rsidRPr="00EA0161">
              <w:rPr>
                <w:rFonts w:ascii="Arial" w:hAnsi="Arial" w:cs="Arial"/>
                <w:bCs/>
              </w:rPr>
              <w:t>Vertical transport - atmospheric stability, vertical wind profile</w:t>
            </w:r>
          </w:p>
          <w:p w14:paraId="259ECAC8" w14:textId="77777777" w:rsidR="004E7780" w:rsidRDefault="004E7780" w:rsidP="004E7780">
            <w:pPr>
              <w:pStyle w:val="HTMLPreformatted"/>
              <w:numPr>
                <w:ilvl w:val="0"/>
                <w:numId w:val="40"/>
              </w:numPr>
              <w:rPr>
                <w:rFonts w:ascii="Arial" w:hAnsi="Arial" w:cs="Arial"/>
                <w:bCs/>
              </w:rPr>
            </w:pPr>
            <w:r w:rsidRPr="00EA0161">
              <w:rPr>
                <w:rFonts w:ascii="Arial" w:hAnsi="Arial" w:cs="Arial"/>
                <w:bCs/>
              </w:rPr>
              <w:t>Horizontal transport - Global atmospheric circulation</w:t>
            </w:r>
          </w:p>
          <w:p w14:paraId="462B3D45" w14:textId="77777777" w:rsidR="004E7780" w:rsidRPr="00E42D1E" w:rsidRDefault="004E7780" w:rsidP="004E7780">
            <w:pPr>
              <w:pStyle w:val="HTMLPreformatted"/>
              <w:spacing w:line="240" w:lineRule="exact"/>
              <w:rPr>
                <w:rFonts w:ascii="Arial" w:hAnsi="Arial" w:cs="Arial"/>
                <w:iCs/>
              </w:rPr>
            </w:pPr>
          </w:p>
          <w:p w14:paraId="03DA56D6" w14:textId="77777777" w:rsidR="004E7780" w:rsidRPr="00E42D1E" w:rsidRDefault="004E7780" w:rsidP="004E7780">
            <w:pPr>
              <w:pStyle w:val="HTMLPreformatted"/>
              <w:spacing w:line="240" w:lineRule="exact"/>
              <w:rPr>
                <w:rFonts w:ascii="Arial" w:hAnsi="Arial" w:cs="Arial"/>
                <w:b/>
                <w:bCs/>
              </w:rPr>
            </w:pPr>
            <w:r w:rsidRPr="00E42D1E">
              <w:rPr>
                <w:rFonts w:ascii="Arial" w:hAnsi="Arial" w:cs="Arial"/>
                <w:b/>
                <w:bCs/>
              </w:rPr>
              <w:t>Readings:</w:t>
            </w:r>
          </w:p>
          <w:p w14:paraId="58644EB1" w14:textId="77777777" w:rsidR="004E7780" w:rsidRPr="004E7780" w:rsidRDefault="004E7780" w:rsidP="004E7780">
            <w:pPr>
              <w:pStyle w:val="ListParagraph"/>
              <w:numPr>
                <w:ilvl w:val="0"/>
                <w:numId w:val="42"/>
              </w:numPr>
              <w:rPr>
                <w:rFonts w:ascii="Arial" w:hAnsi="Arial" w:cs="Arial"/>
                <w:sz w:val="20"/>
                <w:szCs w:val="20"/>
              </w:rPr>
            </w:pPr>
            <w:r w:rsidRPr="004E7780">
              <w:rPr>
                <w:rFonts w:ascii="Arial" w:hAnsi="Arial" w:cs="Arial"/>
                <w:bCs/>
                <w:sz w:val="20"/>
                <w:szCs w:val="20"/>
              </w:rPr>
              <w:t>Jacob, 1999, Chapter 3, 4</w:t>
            </w:r>
          </w:p>
          <w:p w14:paraId="087C54E9" w14:textId="09107BA6" w:rsidR="000E05CD" w:rsidRPr="004E7780" w:rsidRDefault="004E7780" w:rsidP="004E7780">
            <w:pPr>
              <w:pStyle w:val="ListParagraph"/>
              <w:numPr>
                <w:ilvl w:val="0"/>
                <w:numId w:val="42"/>
              </w:numPr>
              <w:rPr>
                <w:rFonts w:ascii="Arial" w:hAnsi="Arial" w:cs="Arial"/>
                <w:sz w:val="20"/>
                <w:szCs w:val="20"/>
              </w:rPr>
            </w:pPr>
            <w:r w:rsidRPr="004E7780">
              <w:rPr>
                <w:rFonts w:ascii="Arial" w:hAnsi="Arial" w:cs="Arial"/>
                <w:bCs/>
                <w:sz w:val="20"/>
                <w:szCs w:val="20"/>
              </w:rPr>
              <w:t>Lecture slides.</w:t>
            </w:r>
          </w:p>
          <w:p w14:paraId="66E5F86E" w14:textId="77777777" w:rsidR="0015666C" w:rsidRDefault="0015666C" w:rsidP="00942F11">
            <w:pPr>
              <w:pStyle w:val="HTMLPreformatted"/>
              <w:spacing w:line="240" w:lineRule="exact"/>
              <w:rPr>
                <w:rFonts w:ascii="Arial" w:hAnsi="Arial" w:cs="Arial"/>
              </w:rPr>
            </w:pPr>
          </w:p>
          <w:p w14:paraId="22C6A029" w14:textId="125D8EAD" w:rsidR="00606E2C" w:rsidRPr="005F1888" w:rsidRDefault="00606E2C" w:rsidP="005F1888">
            <w:pPr>
              <w:rPr>
                <w:rFonts w:ascii="Arial" w:hAnsi="Arial" w:cs="Arial"/>
                <w:iCs/>
                <w:color w:val="000000" w:themeColor="text1"/>
                <w:sz w:val="20"/>
                <w:szCs w:val="20"/>
              </w:rPr>
            </w:pPr>
          </w:p>
        </w:tc>
        <w:tc>
          <w:tcPr>
            <w:tcW w:w="3240" w:type="dxa"/>
            <w:shd w:val="clear" w:color="auto" w:fill="auto"/>
          </w:tcPr>
          <w:p w14:paraId="38FAFF57" w14:textId="77777777" w:rsidR="003B669D" w:rsidRPr="00B97E42" w:rsidRDefault="003B669D" w:rsidP="00DE7885">
            <w:pPr>
              <w:rPr>
                <w:rFonts w:ascii="Arial" w:hAnsi="Arial" w:cs="Arial"/>
                <w:sz w:val="20"/>
                <w:szCs w:val="20"/>
              </w:rPr>
            </w:pPr>
          </w:p>
          <w:p w14:paraId="15B52A4C" w14:textId="77777777" w:rsidR="003B669D" w:rsidRPr="00B97E42" w:rsidRDefault="003B669D" w:rsidP="00DE7885">
            <w:pPr>
              <w:pStyle w:val="HTMLPreformatted"/>
              <w:tabs>
                <w:tab w:val="clear" w:pos="9160"/>
              </w:tabs>
              <w:spacing w:line="240" w:lineRule="exact"/>
              <w:rPr>
                <w:rFonts w:ascii="Arial" w:hAnsi="Arial" w:cs="Arial"/>
              </w:rPr>
            </w:pPr>
          </w:p>
          <w:p w14:paraId="28D1F741" w14:textId="018FADB5" w:rsidR="003B669D" w:rsidRPr="00B97E42" w:rsidRDefault="008926A5" w:rsidP="00DE7885">
            <w:pPr>
              <w:pStyle w:val="HTMLPreformatted"/>
              <w:tabs>
                <w:tab w:val="clear" w:pos="9160"/>
              </w:tabs>
              <w:spacing w:line="240" w:lineRule="exact"/>
              <w:rPr>
                <w:rFonts w:ascii="Arial" w:hAnsi="Arial" w:cs="Arial"/>
                <w:color w:val="17365D" w:themeColor="text2" w:themeShade="BF"/>
              </w:rPr>
            </w:pPr>
            <w:r w:rsidRPr="00B97E42">
              <w:rPr>
                <w:rFonts w:ascii="Arial" w:hAnsi="Arial" w:cs="Arial"/>
              </w:rPr>
              <w:t>HW2 due</w:t>
            </w:r>
            <w:r>
              <w:rPr>
                <w:rFonts w:ascii="Arial" w:hAnsi="Arial" w:cs="Arial"/>
              </w:rPr>
              <w:t xml:space="preserve"> Sep 1</w:t>
            </w:r>
            <w:r w:rsidR="0015666C">
              <w:rPr>
                <w:rFonts w:ascii="Arial" w:hAnsi="Arial" w:cs="Arial"/>
              </w:rPr>
              <w:t>8</w:t>
            </w:r>
          </w:p>
          <w:p w14:paraId="1A0747E4" w14:textId="77777777" w:rsidR="003B669D" w:rsidRPr="00B97E42" w:rsidRDefault="003B669D" w:rsidP="00DE7885">
            <w:pPr>
              <w:rPr>
                <w:rFonts w:ascii="Arial" w:hAnsi="Arial" w:cs="Arial"/>
                <w:sz w:val="20"/>
                <w:szCs w:val="20"/>
              </w:rPr>
            </w:pPr>
          </w:p>
          <w:p w14:paraId="245DB00D" w14:textId="14B79066" w:rsidR="003B669D" w:rsidRPr="00B97E42" w:rsidRDefault="00B35AB0" w:rsidP="00DE7885">
            <w:pPr>
              <w:rPr>
                <w:rFonts w:ascii="Arial" w:hAnsi="Arial" w:cs="Arial"/>
                <w:sz w:val="20"/>
                <w:szCs w:val="20"/>
              </w:rPr>
            </w:pPr>
            <w:r>
              <w:rPr>
                <w:rFonts w:ascii="Arial" w:hAnsi="Arial" w:cs="Arial"/>
                <w:sz w:val="20"/>
                <w:szCs w:val="20"/>
              </w:rPr>
              <w:t>Quiz 2 (simple calculations)</w:t>
            </w:r>
            <w:r w:rsidR="00AE41A2">
              <w:rPr>
                <w:rFonts w:ascii="Arial" w:hAnsi="Arial" w:cs="Arial"/>
                <w:sz w:val="20"/>
                <w:szCs w:val="20"/>
              </w:rPr>
              <w:t>,</w:t>
            </w:r>
            <w:r>
              <w:rPr>
                <w:rFonts w:ascii="Arial" w:hAnsi="Arial" w:cs="Arial"/>
                <w:sz w:val="20"/>
                <w:szCs w:val="20"/>
              </w:rPr>
              <w:t xml:space="preserve"> Sep 18</w:t>
            </w:r>
          </w:p>
        </w:tc>
      </w:tr>
      <w:tr w:rsidR="003B669D" w:rsidRPr="00B97E42" w14:paraId="682A51A4" w14:textId="77777777" w:rsidTr="00A4373E">
        <w:trPr>
          <w:trHeight w:val="170"/>
        </w:trPr>
        <w:tc>
          <w:tcPr>
            <w:tcW w:w="6205" w:type="dxa"/>
            <w:shd w:val="clear" w:color="auto" w:fill="auto"/>
          </w:tcPr>
          <w:p w14:paraId="25504B47" w14:textId="512328A1" w:rsidR="003B669D" w:rsidRPr="00B97E42" w:rsidRDefault="003B669D" w:rsidP="00DE7885">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5 (</w:t>
            </w:r>
            <w:r w:rsidR="00F25582" w:rsidRPr="00B97E42">
              <w:rPr>
                <w:rFonts w:ascii="Arial" w:hAnsi="Arial" w:cs="Arial"/>
                <w:b/>
                <w:bCs/>
                <w:color w:val="0070C0"/>
                <w:sz w:val="20"/>
                <w:szCs w:val="20"/>
              </w:rPr>
              <w:t xml:space="preserve">Sep </w:t>
            </w:r>
            <w:r w:rsidR="00E84DAF">
              <w:rPr>
                <w:rFonts w:ascii="Arial" w:hAnsi="Arial" w:cs="Arial"/>
                <w:b/>
                <w:bCs/>
                <w:color w:val="0070C0"/>
                <w:sz w:val="20"/>
                <w:szCs w:val="20"/>
              </w:rPr>
              <w:t>23</w:t>
            </w:r>
            <w:r w:rsidR="00F25582" w:rsidRPr="00B97E42">
              <w:rPr>
                <w:rFonts w:ascii="Arial" w:hAnsi="Arial" w:cs="Arial"/>
                <w:b/>
                <w:bCs/>
                <w:color w:val="0070C0"/>
                <w:sz w:val="20"/>
                <w:szCs w:val="20"/>
              </w:rPr>
              <w:t xml:space="preserve"> &amp; </w:t>
            </w:r>
            <w:r w:rsidR="00E84DAF">
              <w:rPr>
                <w:rFonts w:ascii="Arial" w:hAnsi="Arial" w:cs="Arial"/>
                <w:b/>
                <w:bCs/>
                <w:color w:val="0070C0"/>
                <w:sz w:val="20"/>
                <w:szCs w:val="20"/>
              </w:rPr>
              <w:t>25</w:t>
            </w:r>
            <w:r w:rsidRPr="00B97E42">
              <w:rPr>
                <w:rFonts w:ascii="Arial" w:hAnsi="Arial" w:cs="Arial"/>
                <w:b/>
                <w:bCs/>
                <w:color w:val="0070C0"/>
                <w:sz w:val="20"/>
                <w:szCs w:val="20"/>
              </w:rPr>
              <w:t>)</w:t>
            </w:r>
          </w:p>
          <w:p w14:paraId="78461221" w14:textId="7910CE3D" w:rsidR="005F1888" w:rsidRPr="005F1888" w:rsidRDefault="00E940C9" w:rsidP="005F1888">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 xml:space="preserve">Simple models – The </w:t>
            </w:r>
            <w:r w:rsidR="005F1888" w:rsidRPr="005F1888">
              <w:rPr>
                <w:rFonts w:ascii="Arial" w:hAnsi="Arial" w:cs="Arial"/>
                <w:b/>
                <w:bCs/>
                <w:color w:val="0070C0"/>
                <w:sz w:val="20"/>
                <w:szCs w:val="20"/>
              </w:rPr>
              <w:t xml:space="preserve">Gaussian Plume Equation (GPE) model </w:t>
            </w:r>
          </w:p>
          <w:p w14:paraId="68C74CA0" w14:textId="77777777" w:rsidR="00E940C9" w:rsidRPr="00E940C9" w:rsidRDefault="00E940C9" w:rsidP="00E940C9">
            <w:pPr>
              <w:rPr>
                <w:rFonts w:ascii="Arial" w:hAnsi="Arial" w:cs="Arial"/>
                <w:color w:val="000000" w:themeColor="text1"/>
                <w:sz w:val="20"/>
                <w:szCs w:val="20"/>
              </w:rPr>
            </w:pPr>
            <w:r w:rsidRPr="00E940C9">
              <w:rPr>
                <w:rFonts w:ascii="Arial" w:hAnsi="Arial" w:cs="Arial"/>
                <w:color w:val="000000" w:themeColor="text1"/>
                <w:sz w:val="20"/>
                <w:szCs w:val="20"/>
              </w:rPr>
              <w:t>Simple Eulerian and Lagrangian models</w:t>
            </w:r>
          </w:p>
          <w:p w14:paraId="40D37D3A" w14:textId="77777777" w:rsidR="00E940C9" w:rsidRPr="003975B5" w:rsidRDefault="00E940C9" w:rsidP="00E940C9">
            <w:pPr>
              <w:pStyle w:val="ListParagraph"/>
              <w:numPr>
                <w:ilvl w:val="1"/>
                <w:numId w:val="40"/>
              </w:numPr>
              <w:rPr>
                <w:rFonts w:ascii="Arial" w:hAnsi="Arial" w:cs="Arial"/>
                <w:color w:val="000000" w:themeColor="text1"/>
                <w:sz w:val="20"/>
                <w:szCs w:val="20"/>
              </w:rPr>
            </w:pPr>
            <w:r w:rsidRPr="003975B5">
              <w:rPr>
                <w:rFonts w:ascii="Arial" w:hAnsi="Arial" w:cs="Arial"/>
                <w:color w:val="000000" w:themeColor="text1"/>
                <w:sz w:val="20"/>
                <w:szCs w:val="20"/>
              </w:rPr>
              <w:t xml:space="preserve">one and multiple box models,  </w:t>
            </w:r>
          </w:p>
          <w:p w14:paraId="0C77F184" w14:textId="77777777" w:rsidR="00E940C9" w:rsidRPr="003975B5" w:rsidRDefault="00E940C9" w:rsidP="00E940C9">
            <w:pPr>
              <w:pStyle w:val="ListParagraph"/>
              <w:numPr>
                <w:ilvl w:val="1"/>
                <w:numId w:val="40"/>
              </w:numPr>
              <w:rPr>
                <w:rFonts w:ascii="Arial" w:hAnsi="Arial" w:cs="Arial"/>
                <w:color w:val="000000" w:themeColor="text1"/>
                <w:sz w:val="20"/>
                <w:szCs w:val="20"/>
              </w:rPr>
            </w:pPr>
            <w:r w:rsidRPr="003975B5">
              <w:rPr>
                <w:rFonts w:ascii="Arial" w:hAnsi="Arial" w:cs="Arial"/>
                <w:color w:val="000000" w:themeColor="text1"/>
                <w:sz w:val="20"/>
                <w:szCs w:val="20"/>
              </w:rPr>
              <w:t>puff and column models</w:t>
            </w:r>
          </w:p>
          <w:p w14:paraId="6CBAC65D" w14:textId="52ABB10D" w:rsidR="005F1888" w:rsidRPr="00B97E42" w:rsidRDefault="005F1888" w:rsidP="000E05CD">
            <w:pPr>
              <w:pStyle w:val="HTMLPreformatted"/>
              <w:rPr>
                <w:rFonts w:ascii="Arial" w:hAnsi="Arial" w:cs="Arial"/>
                <w:bCs/>
              </w:rPr>
            </w:pPr>
            <w:r w:rsidRPr="00B97E42">
              <w:rPr>
                <w:rFonts w:ascii="Arial" w:hAnsi="Arial" w:cs="Arial"/>
                <w:bCs/>
              </w:rPr>
              <w:t xml:space="preserve">Simple Gaussian Plume </w:t>
            </w:r>
            <w:r w:rsidR="000E05CD">
              <w:rPr>
                <w:rFonts w:ascii="Arial" w:hAnsi="Arial" w:cs="Arial"/>
                <w:bCs/>
              </w:rPr>
              <w:t>E</w:t>
            </w:r>
            <w:r w:rsidRPr="00B97E42">
              <w:rPr>
                <w:rFonts w:ascii="Arial" w:hAnsi="Arial" w:cs="Arial"/>
                <w:bCs/>
              </w:rPr>
              <w:t xml:space="preserve">quation model </w:t>
            </w:r>
            <w:r w:rsidR="006B22E0">
              <w:rPr>
                <w:rFonts w:ascii="Arial" w:hAnsi="Arial" w:cs="Arial"/>
                <w:bCs/>
              </w:rPr>
              <w:t>(GPE 1)</w:t>
            </w:r>
          </w:p>
          <w:p w14:paraId="12CD5C53" w14:textId="77777777" w:rsidR="00787D22" w:rsidRDefault="00787D22" w:rsidP="005F1888">
            <w:pPr>
              <w:pStyle w:val="HTMLPreformatted"/>
              <w:spacing w:line="240" w:lineRule="exact"/>
              <w:rPr>
                <w:rFonts w:ascii="Arial" w:hAnsi="Arial" w:cs="Arial"/>
                <w:b/>
              </w:rPr>
            </w:pPr>
          </w:p>
          <w:p w14:paraId="5458DB10" w14:textId="5C10FD2C" w:rsidR="005F1888" w:rsidRPr="00B97E42" w:rsidRDefault="005F1888" w:rsidP="005F1888">
            <w:pPr>
              <w:pStyle w:val="HTMLPreformatted"/>
              <w:spacing w:line="240" w:lineRule="exact"/>
              <w:rPr>
                <w:rFonts w:ascii="Arial" w:hAnsi="Arial" w:cs="Arial"/>
                <w:b/>
              </w:rPr>
            </w:pPr>
            <w:r w:rsidRPr="00B97E42">
              <w:rPr>
                <w:rFonts w:ascii="Arial" w:hAnsi="Arial" w:cs="Arial"/>
                <w:b/>
              </w:rPr>
              <w:t>Readings:</w:t>
            </w:r>
          </w:p>
          <w:p w14:paraId="6F877FC8" w14:textId="1B148BB4" w:rsidR="005F1888" w:rsidRPr="002D1DFE" w:rsidRDefault="005F1888" w:rsidP="002D1DFE">
            <w:pPr>
              <w:pStyle w:val="ListParagraph"/>
              <w:numPr>
                <w:ilvl w:val="0"/>
                <w:numId w:val="29"/>
              </w:numPr>
              <w:rPr>
                <w:rFonts w:ascii="Arial" w:hAnsi="Arial" w:cs="Arial"/>
                <w:bCs/>
                <w:sz w:val="20"/>
                <w:szCs w:val="20"/>
              </w:rPr>
            </w:pPr>
            <w:r w:rsidRPr="00EA0161">
              <w:rPr>
                <w:rFonts w:ascii="Arial" w:hAnsi="Arial" w:cs="Arial"/>
                <w:bCs/>
                <w:sz w:val="20"/>
                <w:szCs w:val="20"/>
              </w:rPr>
              <w:t>Lecture slides and handout</w:t>
            </w:r>
          </w:p>
          <w:p w14:paraId="4C214C2E" w14:textId="111658BC" w:rsidR="00A4373E" w:rsidRPr="005F1888" w:rsidRDefault="00A4373E" w:rsidP="005F1888">
            <w:pPr>
              <w:rPr>
                <w:rFonts w:ascii="Arial" w:hAnsi="Arial" w:cs="Arial"/>
                <w:iCs/>
                <w:color w:val="000000" w:themeColor="text1"/>
                <w:sz w:val="20"/>
                <w:szCs w:val="20"/>
              </w:rPr>
            </w:pPr>
          </w:p>
        </w:tc>
        <w:tc>
          <w:tcPr>
            <w:tcW w:w="3240" w:type="dxa"/>
            <w:shd w:val="clear" w:color="auto" w:fill="auto"/>
          </w:tcPr>
          <w:p w14:paraId="3F624B84" w14:textId="10C7918D" w:rsidR="00C16A30" w:rsidRDefault="002D1DFE" w:rsidP="00DE7885">
            <w:pPr>
              <w:pStyle w:val="HTMLPreformatted"/>
              <w:tabs>
                <w:tab w:val="clear" w:pos="9160"/>
              </w:tabs>
              <w:spacing w:line="240" w:lineRule="exact"/>
              <w:rPr>
                <w:rFonts w:ascii="Arial" w:hAnsi="Arial" w:cs="Arial"/>
              </w:rPr>
            </w:pPr>
            <w:r w:rsidRPr="00B97E42">
              <w:rPr>
                <w:rFonts w:ascii="Arial" w:hAnsi="Arial" w:cs="Arial"/>
              </w:rPr>
              <w:t xml:space="preserve">Project 1 </w:t>
            </w:r>
            <w:r>
              <w:rPr>
                <w:rFonts w:ascii="Arial" w:hAnsi="Arial" w:cs="Arial"/>
              </w:rPr>
              <w:t xml:space="preserve">(AERMOD) </w:t>
            </w:r>
            <w:r w:rsidRPr="00B97E42">
              <w:rPr>
                <w:rFonts w:ascii="Arial" w:hAnsi="Arial" w:cs="Arial"/>
              </w:rPr>
              <w:t>assigned</w:t>
            </w:r>
            <w:r>
              <w:rPr>
                <w:rFonts w:ascii="Arial" w:hAnsi="Arial" w:cs="Arial"/>
              </w:rPr>
              <w:t xml:space="preserve"> Sep 23</w:t>
            </w:r>
          </w:p>
          <w:p w14:paraId="089B3FC1" w14:textId="77777777" w:rsidR="002D1DFE" w:rsidRPr="00B97E42" w:rsidRDefault="002D1DFE" w:rsidP="00DE7885">
            <w:pPr>
              <w:pStyle w:val="HTMLPreformatted"/>
              <w:tabs>
                <w:tab w:val="clear" w:pos="9160"/>
              </w:tabs>
              <w:spacing w:line="240" w:lineRule="exact"/>
              <w:rPr>
                <w:rFonts w:ascii="Arial" w:hAnsi="Arial" w:cs="Arial"/>
                <w:color w:val="17365D" w:themeColor="text2" w:themeShade="BF"/>
              </w:rPr>
            </w:pPr>
          </w:p>
          <w:p w14:paraId="62E97EA5" w14:textId="32AC5EA7" w:rsidR="00F61AF9" w:rsidRDefault="00F61AF9" w:rsidP="00DE7885">
            <w:pPr>
              <w:pStyle w:val="HTMLPreformatted"/>
              <w:tabs>
                <w:tab w:val="clear" w:pos="9160"/>
              </w:tabs>
              <w:spacing w:line="240" w:lineRule="exact"/>
              <w:rPr>
                <w:rFonts w:ascii="Arial" w:hAnsi="Arial" w:cs="Arial"/>
                <w:color w:val="17365D" w:themeColor="text2" w:themeShade="BF"/>
              </w:rPr>
            </w:pPr>
          </w:p>
          <w:p w14:paraId="5BAB148E" w14:textId="343ED07D" w:rsidR="00A62A5B" w:rsidRDefault="00A62A5B" w:rsidP="00DE7885">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HW 3 due Sep 23</w:t>
            </w:r>
          </w:p>
          <w:p w14:paraId="38FF4BE6" w14:textId="77777777" w:rsidR="00A62A5B" w:rsidRDefault="00A62A5B" w:rsidP="00DE7885">
            <w:pPr>
              <w:pStyle w:val="HTMLPreformatted"/>
              <w:tabs>
                <w:tab w:val="clear" w:pos="9160"/>
              </w:tabs>
              <w:spacing w:line="240" w:lineRule="exact"/>
              <w:rPr>
                <w:rFonts w:ascii="Arial" w:hAnsi="Arial" w:cs="Arial"/>
                <w:color w:val="17365D" w:themeColor="text2" w:themeShade="BF"/>
              </w:rPr>
            </w:pPr>
          </w:p>
          <w:p w14:paraId="1BF5E2B8" w14:textId="686CEB65" w:rsidR="003B669D" w:rsidRPr="00B97E42" w:rsidRDefault="00C30086" w:rsidP="00DE7885">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HW</w:t>
            </w:r>
            <w:r w:rsidR="00AE41A2">
              <w:rPr>
                <w:rFonts w:ascii="Arial" w:hAnsi="Arial" w:cs="Arial"/>
                <w:color w:val="17365D" w:themeColor="text2" w:themeShade="BF"/>
              </w:rPr>
              <w:t xml:space="preserve"> </w:t>
            </w:r>
            <w:r w:rsidR="00A62A5B">
              <w:rPr>
                <w:rFonts w:ascii="Arial" w:hAnsi="Arial" w:cs="Arial"/>
                <w:color w:val="17365D" w:themeColor="text2" w:themeShade="BF"/>
              </w:rPr>
              <w:t>4</w:t>
            </w:r>
            <w:r>
              <w:rPr>
                <w:rFonts w:ascii="Arial" w:hAnsi="Arial" w:cs="Arial"/>
                <w:color w:val="17365D" w:themeColor="text2" w:themeShade="BF"/>
              </w:rPr>
              <w:t xml:space="preserve"> (simple GPE) assigned </w:t>
            </w:r>
          </w:p>
          <w:p w14:paraId="523C237D" w14:textId="77777777" w:rsidR="003B669D" w:rsidRPr="00B97E42" w:rsidRDefault="003B669D" w:rsidP="00DE7885">
            <w:pPr>
              <w:rPr>
                <w:rFonts w:ascii="Arial" w:hAnsi="Arial" w:cs="Arial"/>
                <w:sz w:val="20"/>
                <w:szCs w:val="20"/>
              </w:rPr>
            </w:pPr>
          </w:p>
        </w:tc>
      </w:tr>
      <w:tr w:rsidR="003B669D" w:rsidRPr="00B97E42" w14:paraId="19D3F109" w14:textId="77777777" w:rsidTr="0044598F">
        <w:trPr>
          <w:trHeight w:val="1727"/>
        </w:trPr>
        <w:tc>
          <w:tcPr>
            <w:tcW w:w="6205" w:type="dxa"/>
            <w:shd w:val="clear" w:color="auto" w:fill="auto"/>
          </w:tcPr>
          <w:p w14:paraId="3A8AFB9C" w14:textId="2584BB71" w:rsidR="003B669D" w:rsidRPr="00B97E42" w:rsidRDefault="003B669D" w:rsidP="00DE7885">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6 (</w:t>
            </w:r>
            <w:r w:rsidR="00F25582" w:rsidRPr="00B97E42">
              <w:rPr>
                <w:rFonts w:ascii="Arial" w:hAnsi="Arial" w:cs="Arial"/>
                <w:b/>
                <w:bCs/>
                <w:color w:val="0070C0"/>
                <w:sz w:val="20"/>
                <w:szCs w:val="20"/>
              </w:rPr>
              <w:t xml:space="preserve">Sep </w:t>
            </w:r>
            <w:r w:rsidR="00E84DAF">
              <w:rPr>
                <w:rFonts w:ascii="Arial" w:hAnsi="Arial" w:cs="Arial"/>
                <w:b/>
                <w:bCs/>
                <w:color w:val="0070C0"/>
                <w:sz w:val="20"/>
                <w:szCs w:val="20"/>
              </w:rPr>
              <w:t xml:space="preserve">30 </w:t>
            </w:r>
            <w:r w:rsidR="00F25582" w:rsidRPr="00B97E42">
              <w:rPr>
                <w:rFonts w:ascii="Arial" w:hAnsi="Arial" w:cs="Arial"/>
                <w:b/>
                <w:bCs/>
                <w:color w:val="0070C0"/>
                <w:sz w:val="20"/>
                <w:szCs w:val="20"/>
              </w:rPr>
              <w:t>&amp;</w:t>
            </w:r>
            <w:r w:rsidR="00E84DAF">
              <w:rPr>
                <w:rFonts w:ascii="Arial" w:hAnsi="Arial" w:cs="Arial"/>
                <w:b/>
                <w:bCs/>
                <w:color w:val="0070C0"/>
                <w:sz w:val="20"/>
                <w:szCs w:val="20"/>
              </w:rPr>
              <w:t xml:space="preserve"> Oct</w:t>
            </w:r>
            <w:r w:rsidR="00F25582" w:rsidRPr="00B97E42">
              <w:rPr>
                <w:rFonts w:ascii="Arial" w:hAnsi="Arial" w:cs="Arial"/>
                <w:b/>
                <w:bCs/>
                <w:color w:val="0070C0"/>
                <w:sz w:val="20"/>
                <w:szCs w:val="20"/>
              </w:rPr>
              <w:t xml:space="preserve"> 2</w:t>
            </w:r>
            <w:r w:rsidRPr="00B97E42">
              <w:rPr>
                <w:rFonts w:ascii="Arial" w:hAnsi="Arial" w:cs="Arial"/>
                <w:b/>
                <w:bCs/>
                <w:color w:val="0070C0"/>
                <w:sz w:val="20"/>
                <w:szCs w:val="20"/>
              </w:rPr>
              <w:t>)</w:t>
            </w:r>
          </w:p>
          <w:p w14:paraId="00E37341" w14:textId="6ABE3DBC" w:rsidR="003B669D" w:rsidRPr="00B97E42" w:rsidRDefault="005F1888" w:rsidP="00DE7885">
            <w:pPr>
              <w:shd w:val="clear" w:color="auto" w:fill="DBE5F1" w:themeFill="accent1" w:themeFillTint="33"/>
              <w:jc w:val="center"/>
              <w:rPr>
                <w:rFonts w:ascii="Arial" w:hAnsi="Arial" w:cs="Arial"/>
                <w:b/>
                <w:bCs/>
                <w:color w:val="0070C0"/>
                <w:sz w:val="20"/>
                <w:szCs w:val="20"/>
              </w:rPr>
            </w:pPr>
            <w:r w:rsidRPr="005F1888">
              <w:rPr>
                <w:rFonts w:ascii="Arial" w:hAnsi="Arial" w:cs="Arial"/>
                <w:b/>
                <w:bCs/>
                <w:color w:val="0070C0"/>
                <w:sz w:val="20"/>
                <w:szCs w:val="20"/>
              </w:rPr>
              <w:t>AERMOD (</w:t>
            </w:r>
            <w:r w:rsidR="002D1DFE">
              <w:rPr>
                <w:rFonts w:ascii="Arial" w:hAnsi="Arial" w:cs="Arial"/>
                <w:b/>
                <w:bCs/>
                <w:color w:val="0070C0"/>
                <w:sz w:val="20"/>
                <w:szCs w:val="20"/>
              </w:rPr>
              <w:t>1</w:t>
            </w:r>
            <w:r>
              <w:rPr>
                <w:rFonts w:ascii="Arial" w:hAnsi="Arial" w:cs="Arial"/>
                <w:b/>
                <w:bCs/>
                <w:color w:val="0070C0"/>
                <w:sz w:val="20"/>
                <w:szCs w:val="20"/>
              </w:rPr>
              <w:t>)</w:t>
            </w:r>
          </w:p>
          <w:p w14:paraId="5BBEBD59" w14:textId="09BEBACB" w:rsidR="006B22E0" w:rsidRDefault="006B22E0" w:rsidP="002D1DFE">
            <w:pPr>
              <w:pStyle w:val="HTMLPreformatted"/>
              <w:spacing w:line="240" w:lineRule="exact"/>
              <w:rPr>
                <w:rFonts w:ascii="Arial" w:hAnsi="Arial" w:cs="Arial"/>
                <w:bCs/>
              </w:rPr>
            </w:pPr>
            <w:r>
              <w:rPr>
                <w:rFonts w:ascii="Arial" w:hAnsi="Arial" w:cs="Arial"/>
                <w:bCs/>
              </w:rPr>
              <w:t>GPE 2</w:t>
            </w:r>
          </w:p>
          <w:p w14:paraId="26566918" w14:textId="180FCF0E" w:rsidR="002D1DFE" w:rsidRDefault="002D1DFE" w:rsidP="002D1DFE">
            <w:pPr>
              <w:pStyle w:val="HTMLPreformatted"/>
              <w:spacing w:line="240" w:lineRule="exact"/>
              <w:rPr>
                <w:rFonts w:ascii="Arial" w:hAnsi="Arial" w:cs="Arial"/>
                <w:bCs/>
              </w:rPr>
            </w:pPr>
            <w:r>
              <w:rPr>
                <w:rFonts w:ascii="Arial" w:hAnsi="Arial" w:cs="Arial"/>
                <w:bCs/>
              </w:rPr>
              <w:t>AERMOD tutorial</w:t>
            </w:r>
          </w:p>
          <w:p w14:paraId="18893B80" w14:textId="77777777" w:rsidR="005F1888" w:rsidRDefault="005F1888" w:rsidP="005F1888">
            <w:pPr>
              <w:pStyle w:val="HTMLPreformatted"/>
              <w:spacing w:line="240" w:lineRule="exact"/>
              <w:rPr>
                <w:rFonts w:ascii="Arial" w:hAnsi="Arial" w:cs="Arial"/>
                <w:bCs/>
              </w:rPr>
            </w:pPr>
          </w:p>
          <w:p w14:paraId="63BC67FA" w14:textId="77777777" w:rsidR="005F1888" w:rsidRPr="00B97E42" w:rsidRDefault="005F1888" w:rsidP="005F1888">
            <w:pPr>
              <w:pStyle w:val="HTMLPreformatted"/>
              <w:spacing w:line="240" w:lineRule="exact"/>
              <w:rPr>
                <w:rFonts w:ascii="Arial" w:hAnsi="Arial" w:cs="Arial"/>
                <w:b/>
              </w:rPr>
            </w:pPr>
            <w:r w:rsidRPr="00B97E42">
              <w:rPr>
                <w:rFonts w:ascii="Arial" w:hAnsi="Arial" w:cs="Arial"/>
                <w:b/>
              </w:rPr>
              <w:t>Readings:</w:t>
            </w:r>
          </w:p>
          <w:p w14:paraId="4DEDD0CA" w14:textId="77777777" w:rsidR="005F1888" w:rsidRDefault="005F1888" w:rsidP="005F1888">
            <w:pPr>
              <w:pStyle w:val="HTMLPreformatted"/>
              <w:spacing w:line="240" w:lineRule="exact"/>
              <w:rPr>
                <w:rFonts w:ascii="Arial" w:hAnsi="Arial" w:cs="Arial"/>
                <w:bCs/>
              </w:rPr>
            </w:pPr>
          </w:p>
          <w:p w14:paraId="376FAF99" w14:textId="77777777" w:rsidR="005F1888" w:rsidRPr="00B97E42" w:rsidRDefault="005F1888" w:rsidP="005F1888">
            <w:pPr>
              <w:numPr>
                <w:ilvl w:val="0"/>
                <w:numId w:val="31"/>
              </w:numPr>
              <w:rPr>
                <w:rStyle w:val="Hyperlink"/>
                <w:rFonts w:ascii="Arial" w:hAnsi="Arial" w:cs="Arial"/>
                <w:color w:val="000000" w:themeColor="text1"/>
                <w:sz w:val="20"/>
                <w:szCs w:val="20"/>
                <w:u w:val="none"/>
              </w:rPr>
            </w:pPr>
            <w:r w:rsidRPr="00B97E42">
              <w:rPr>
                <w:rFonts w:ascii="Arial" w:hAnsi="Arial" w:cs="Arial"/>
                <w:color w:val="000000" w:themeColor="text1"/>
                <w:sz w:val="20"/>
                <w:szCs w:val="20"/>
              </w:rPr>
              <w:t xml:space="preserve">AERMOD: Description of model formulation. </w:t>
            </w:r>
            <w:hyperlink r:id="rId35" w:history="1">
              <w:r w:rsidRPr="00B97E42">
                <w:rPr>
                  <w:rStyle w:val="Hyperlink"/>
                  <w:rFonts w:ascii="Arial" w:hAnsi="Arial" w:cs="Arial"/>
                  <w:sz w:val="20"/>
                  <w:szCs w:val="20"/>
                </w:rPr>
                <w:t>http://www.epa.gov/scram001/guidance/guide/appw_05.pdf</w:t>
              </w:r>
            </w:hyperlink>
          </w:p>
          <w:p w14:paraId="2F0ACA21" w14:textId="77777777" w:rsidR="002D1DFE" w:rsidRPr="002D1DFE" w:rsidRDefault="002D1DFE" w:rsidP="005F1888">
            <w:pPr>
              <w:pStyle w:val="ListParagraph"/>
              <w:numPr>
                <w:ilvl w:val="0"/>
                <w:numId w:val="31"/>
              </w:numPr>
              <w:rPr>
                <w:rFonts w:ascii="Arial" w:hAnsi="Arial" w:cs="Arial"/>
                <w:color w:val="000000" w:themeColor="text1"/>
                <w:sz w:val="20"/>
                <w:szCs w:val="20"/>
              </w:rPr>
            </w:pPr>
            <w:r w:rsidRPr="00B97E42">
              <w:rPr>
                <w:rFonts w:ascii="Arial" w:hAnsi="Arial" w:cs="Arial"/>
                <w:color w:val="000000" w:themeColor="text1"/>
                <w:sz w:val="20"/>
                <w:szCs w:val="20"/>
              </w:rPr>
              <w:t xml:space="preserve">CIMORELLI et al., 2005, </w:t>
            </w:r>
            <w:r w:rsidRPr="00B97E42">
              <w:rPr>
                <w:rFonts w:ascii="Arial" w:hAnsi="Arial" w:cs="Arial"/>
                <w:bCs/>
                <w:color w:val="000000" w:themeColor="text1"/>
                <w:sz w:val="20"/>
                <w:szCs w:val="20"/>
              </w:rPr>
              <w:t>AERMOD: A Dispersion Model for Industrial Source Applications.</w:t>
            </w:r>
            <w:r w:rsidRPr="00B97E42">
              <w:rPr>
                <w:rFonts w:ascii="Arial" w:hAnsi="Arial" w:cs="Arial"/>
                <w:color w:val="000000" w:themeColor="text1"/>
                <w:sz w:val="20"/>
                <w:szCs w:val="20"/>
              </w:rPr>
              <w:t xml:space="preserve"> </w:t>
            </w:r>
            <w:r w:rsidRPr="00B97E42">
              <w:rPr>
                <w:rFonts w:ascii="Arial" w:hAnsi="Arial" w:cs="Arial"/>
                <w:bCs/>
                <w:color w:val="000000" w:themeColor="text1"/>
                <w:sz w:val="20"/>
                <w:szCs w:val="20"/>
              </w:rPr>
              <w:t>Part I: General Model Formulation and Boundary Layer Characterization, Journal of Applied Meteorology, 44, 682-692 (E) (available on Canvas</w:t>
            </w:r>
          </w:p>
          <w:p w14:paraId="4D0CB591" w14:textId="77777777" w:rsidR="002D1DFE" w:rsidRDefault="005F1888" w:rsidP="002D1DFE">
            <w:pPr>
              <w:pStyle w:val="ListParagraph"/>
              <w:numPr>
                <w:ilvl w:val="0"/>
                <w:numId w:val="31"/>
              </w:numPr>
              <w:rPr>
                <w:rFonts w:ascii="Arial" w:hAnsi="Arial" w:cs="Arial"/>
                <w:color w:val="000000" w:themeColor="text1"/>
                <w:sz w:val="20"/>
                <w:szCs w:val="20"/>
              </w:rPr>
            </w:pPr>
            <w:r w:rsidRPr="00B97E42">
              <w:rPr>
                <w:rFonts w:ascii="Arial" w:hAnsi="Arial" w:cs="Arial"/>
                <w:color w:val="000000" w:themeColor="text1"/>
                <w:sz w:val="20"/>
                <w:szCs w:val="20"/>
              </w:rPr>
              <w:t>AERMOD User’s Guide, chapters 1,2,3 (for your project)</w:t>
            </w:r>
          </w:p>
          <w:p w14:paraId="6C07763E" w14:textId="33AE9EBE" w:rsidR="002D1DFE" w:rsidRPr="002D1DFE" w:rsidRDefault="002D1DFE" w:rsidP="002D1DFE">
            <w:pPr>
              <w:pStyle w:val="ListParagraph"/>
              <w:numPr>
                <w:ilvl w:val="0"/>
                <w:numId w:val="31"/>
              </w:numPr>
              <w:rPr>
                <w:rFonts w:ascii="Arial" w:hAnsi="Arial" w:cs="Arial"/>
                <w:color w:val="000000" w:themeColor="text1"/>
                <w:sz w:val="20"/>
                <w:szCs w:val="20"/>
              </w:rPr>
            </w:pPr>
            <w:r w:rsidRPr="002D1DFE">
              <w:rPr>
                <w:rFonts w:ascii="Arial" w:hAnsi="Arial" w:cs="Arial"/>
                <w:sz w:val="20"/>
                <w:szCs w:val="20"/>
              </w:rPr>
              <w:t xml:space="preserve">Frost K. D., 2014. AERMOD Performance Evaluation for Three Coal-Fired Electrical Generating Units in Southwest Indiana, Journal of the Air &amp; Waste Management Association, 64:3, 280-290, DOI:10.1080/10962247.2013.858651. </w:t>
            </w:r>
          </w:p>
          <w:p w14:paraId="64687705" w14:textId="77777777" w:rsidR="005F1888" w:rsidRDefault="005F1888" w:rsidP="007E2107">
            <w:pPr>
              <w:pStyle w:val="HTMLPreformatted"/>
              <w:rPr>
                <w:rFonts w:ascii="Arial" w:hAnsi="Arial" w:cs="Arial"/>
              </w:rPr>
            </w:pPr>
          </w:p>
          <w:p w14:paraId="253729FC" w14:textId="614735A8" w:rsidR="003B669D" w:rsidRPr="00537325" w:rsidRDefault="003B669D" w:rsidP="0074084C">
            <w:pPr>
              <w:rPr>
                <w:rFonts w:ascii="Arial" w:hAnsi="Arial" w:cs="Arial"/>
                <w:iCs/>
                <w:color w:val="000000" w:themeColor="text1"/>
                <w:sz w:val="20"/>
                <w:szCs w:val="20"/>
              </w:rPr>
            </w:pPr>
          </w:p>
        </w:tc>
        <w:tc>
          <w:tcPr>
            <w:tcW w:w="3240" w:type="dxa"/>
            <w:shd w:val="clear" w:color="auto" w:fill="auto"/>
          </w:tcPr>
          <w:p w14:paraId="505273B3" w14:textId="77777777" w:rsidR="003B669D" w:rsidRPr="00B97E42" w:rsidRDefault="003B669D" w:rsidP="00DE7885">
            <w:pPr>
              <w:pStyle w:val="HTMLPreformatted"/>
              <w:tabs>
                <w:tab w:val="clear" w:pos="9160"/>
              </w:tabs>
              <w:spacing w:line="240" w:lineRule="exact"/>
              <w:rPr>
                <w:rFonts w:ascii="Arial" w:hAnsi="Arial" w:cs="Arial"/>
                <w:color w:val="17365D" w:themeColor="text2" w:themeShade="BF"/>
              </w:rPr>
            </w:pPr>
          </w:p>
          <w:p w14:paraId="169FB297" w14:textId="34DB5826" w:rsidR="005612B9" w:rsidRPr="009B71C6" w:rsidRDefault="005612B9" w:rsidP="005612B9">
            <w:pPr>
              <w:pStyle w:val="HTMLPreformatted"/>
              <w:rPr>
                <w:rFonts w:ascii="Arial" w:hAnsi="Arial" w:cs="Arial"/>
                <w:color w:val="17365D" w:themeColor="text2" w:themeShade="BF"/>
              </w:rPr>
            </w:pPr>
            <w:r w:rsidRPr="009B71C6">
              <w:rPr>
                <w:rFonts w:ascii="Arial" w:hAnsi="Arial" w:cs="Arial"/>
                <w:color w:val="17365D" w:themeColor="text2" w:themeShade="BF"/>
              </w:rPr>
              <w:t xml:space="preserve">Quiz </w:t>
            </w:r>
            <w:r>
              <w:rPr>
                <w:rFonts w:ascii="Arial" w:hAnsi="Arial" w:cs="Arial"/>
                <w:color w:val="17365D" w:themeColor="text2" w:themeShade="BF"/>
              </w:rPr>
              <w:t>3 (simple models, GPE),</w:t>
            </w:r>
            <w:r w:rsidR="0074084C">
              <w:rPr>
                <w:rFonts w:ascii="Arial" w:hAnsi="Arial" w:cs="Arial"/>
                <w:color w:val="17365D" w:themeColor="text2" w:themeShade="BF"/>
              </w:rPr>
              <w:t xml:space="preserve"> </w:t>
            </w:r>
            <w:r>
              <w:rPr>
                <w:rFonts w:ascii="Arial" w:hAnsi="Arial" w:cs="Arial"/>
                <w:color w:val="17365D" w:themeColor="text2" w:themeShade="BF"/>
              </w:rPr>
              <w:t>Oct</w:t>
            </w:r>
            <w:r w:rsidRPr="009B71C6">
              <w:rPr>
                <w:rFonts w:ascii="Arial" w:hAnsi="Arial" w:cs="Arial"/>
                <w:color w:val="17365D" w:themeColor="text2" w:themeShade="BF"/>
              </w:rPr>
              <w:t xml:space="preserve">. </w:t>
            </w:r>
            <w:r>
              <w:rPr>
                <w:rFonts w:ascii="Arial" w:hAnsi="Arial" w:cs="Arial"/>
                <w:color w:val="17365D" w:themeColor="text2" w:themeShade="BF"/>
              </w:rPr>
              <w:t>2</w:t>
            </w:r>
            <w:r w:rsidRPr="009B71C6">
              <w:rPr>
                <w:rFonts w:ascii="Arial" w:hAnsi="Arial" w:cs="Arial"/>
                <w:color w:val="17365D" w:themeColor="text2" w:themeShade="BF"/>
              </w:rPr>
              <w:t xml:space="preserve"> </w:t>
            </w:r>
          </w:p>
          <w:p w14:paraId="0793121E" w14:textId="77777777" w:rsidR="005612B9" w:rsidRDefault="005612B9" w:rsidP="005612B9">
            <w:pPr>
              <w:pStyle w:val="HTMLPreformatted"/>
              <w:tabs>
                <w:tab w:val="clear" w:pos="9160"/>
              </w:tabs>
              <w:spacing w:line="240" w:lineRule="exact"/>
              <w:rPr>
                <w:rFonts w:ascii="Arial" w:hAnsi="Arial" w:cs="Arial"/>
                <w:color w:val="17365D" w:themeColor="text2" w:themeShade="BF"/>
              </w:rPr>
            </w:pPr>
          </w:p>
          <w:p w14:paraId="4B2E3B8A" w14:textId="77777777" w:rsidR="005612B9" w:rsidRDefault="005612B9" w:rsidP="00C30086">
            <w:pPr>
              <w:pStyle w:val="HTMLPreformatted"/>
              <w:spacing w:line="240" w:lineRule="exact"/>
              <w:rPr>
                <w:rFonts w:ascii="Arial" w:hAnsi="Arial" w:cs="Arial"/>
                <w:bCs/>
              </w:rPr>
            </w:pPr>
          </w:p>
          <w:p w14:paraId="20FA40F7" w14:textId="77777777" w:rsidR="005612B9" w:rsidRDefault="005612B9" w:rsidP="00C30086">
            <w:pPr>
              <w:pStyle w:val="HTMLPreformatted"/>
              <w:spacing w:line="240" w:lineRule="exact"/>
              <w:rPr>
                <w:rFonts w:ascii="Arial" w:hAnsi="Arial" w:cs="Arial"/>
                <w:bCs/>
              </w:rPr>
            </w:pPr>
          </w:p>
          <w:p w14:paraId="439D1755" w14:textId="77777777" w:rsidR="005612B9" w:rsidRDefault="005612B9" w:rsidP="00C30086">
            <w:pPr>
              <w:pStyle w:val="HTMLPreformatted"/>
              <w:spacing w:line="240" w:lineRule="exact"/>
              <w:rPr>
                <w:rFonts w:ascii="Arial" w:hAnsi="Arial" w:cs="Arial"/>
                <w:bCs/>
              </w:rPr>
            </w:pPr>
          </w:p>
          <w:p w14:paraId="763871F9" w14:textId="77777777" w:rsidR="005612B9" w:rsidRDefault="005612B9" w:rsidP="00C30086">
            <w:pPr>
              <w:pStyle w:val="HTMLPreformatted"/>
              <w:spacing w:line="240" w:lineRule="exact"/>
              <w:rPr>
                <w:rFonts w:ascii="Arial" w:hAnsi="Arial" w:cs="Arial"/>
                <w:bCs/>
              </w:rPr>
            </w:pPr>
          </w:p>
          <w:p w14:paraId="4F26A7E0" w14:textId="65F9A7AB" w:rsidR="00C30086" w:rsidRDefault="00C30086" w:rsidP="00C30086">
            <w:pPr>
              <w:pStyle w:val="HTMLPreformatted"/>
              <w:spacing w:line="240" w:lineRule="exact"/>
              <w:rPr>
                <w:rFonts w:ascii="Arial" w:hAnsi="Arial" w:cs="Arial"/>
                <w:bCs/>
              </w:rPr>
            </w:pPr>
            <w:r>
              <w:rPr>
                <w:rFonts w:ascii="Arial" w:hAnsi="Arial" w:cs="Arial"/>
                <w:bCs/>
              </w:rPr>
              <w:t xml:space="preserve">Students build the AERMOD input file for project </w:t>
            </w:r>
            <w:r w:rsidR="005612B9">
              <w:rPr>
                <w:rFonts w:ascii="Arial" w:hAnsi="Arial" w:cs="Arial"/>
                <w:bCs/>
              </w:rPr>
              <w:t>1.</w:t>
            </w:r>
          </w:p>
          <w:p w14:paraId="062D7AFD" w14:textId="77BE4F62" w:rsidR="003B669D" w:rsidRPr="00B97E42" w:rsidRDefault="003B669D" w:rsidP="002D1DFE">
            <w:pPr>
              <w:pStyle w:val="HTMLPreformatted"/>
              <w:tabs>
                <w:tab w:val="clear" w:pos="9160"/>
              </w:tabs>
              <w:spacing w:line="240" w:lineRule="exact"/>
              <w:rPr>
                <w:rFonts w:ascii="Arial" w:hAnsi="Arial" w:cs="Arial"/>
                <w:color w:val="17365D" w:themeColor="text2" w:themeShade="BF"/>
              </w:rPr>
            </w:pPr>
          </w:p>
        </w:tc>
      </w:tr>
      <w:tr w:rsidR="003B669D" w:rsidRPr="00B97E42" w14:paraId="67D733C0" w14:textId="77777777" w:rsidTr="00C30086">
        <w:trPr>
          <w:trHeight w:val="1250"/>
        </w:trPr>
        <w:tc>
          <w:tcPr>
            <w:tcW w:w="6205" w:type="dxa"/>
            <w:shd w:val="clear" w:color="auto" w:fill="auto"/>
            <w:vAlign w:val="center"/>
          </w:tcPr>
          <w:p w14:paraId="72D2B7CA" w14:textId="25396281" w:rsidR="003B669D" w:rsidRDefault="003B669D" w:rsidP="00FC7787">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7 (</w:t>
            </w:r>
            <w:r w:rsidR="00F25582" w:rsidRPr="00B97E42">
              <w:rPr>
                <w:rFonts w:ascii="Arial" w:hAnsi="Arial" w:cs="Arial"/>
                <w:b/>
                <w:bCs/>
                <w:color w:val="0070C0"/>
                <w:sz w:val="20"/>
                <w:szCs w:val="20"/>
              </w:rPr>
              <w:t xml:space="preserve">Oct </w:t>
            </w:r>
            <w:r w:rsidR="00E84DAF">
              <w:rPr>
                <w:rFonts w:ascii="Arial" w:hAnsi="Arial" w:cs="Arial"/>
                <w:b/>
                <w:bCs/>
                <w:color w:val="0070C0"/>
                <w:sz w:val="20"/>
                <w:szCs w:val="20"/>
              </w:rPr>
              <w:t>7</w:t>
            </w:r>
            <w:r w:rsidR="00F25582" w:rsidRPr="00B97E42">
              <w:rPr>
                <w:rFonts w:ascii="Arial" w:hAnsi="Arial" w:cs="Arial"/>
                <w:b/>
                <w:bCs/>
                <w:color w:val="0070C0"/>
                <w:sz w:val="20"/>
                <w:szCs w:val="20"/>
              </w:rPr>
              <w:t xml:space="preserve"> &amp; </w:t>
            </w:r>
            <w:r w:rsidR="00E84DAF">
              <w:rPr>
                <w:rFonts w:ascii="Arial" w:hAnsi="Arial" w:cs="Arial"/>
                <w:b/>
                <w:bCs/>
                <w:color w:val="0070C0"/>
                <w:sz w:val="20"/>
                <w:szCs w:val="20"/>
              </w:rPr>
              <w:t>9</w:t>
            </w:r>
            <w:r w:rsidRPr="00B97E42">
              <w:rPr>
                <w:rFonts w:ascii="Arial" w:hAnsi="Arial" w:cs="Arial"/>
                <w:b/>
                <w:bCs/>
                <w:color w:val="0070C0"/>
                <w:sz w:val="20"/>
                <w:szCs w:val="20"/>
              </w:rPr>
              <w:t>)</w:t>
            </w:r>
          </w:p>
          <w:p w14:paraId="3F493A8B" w14:textId="778920CB" w:rsidR="00B92AAD" w:rsidRPr="00B97E42" w:rsidRDefault="00B92AAD" w:rsidP="00FC7787">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AERMOD (</w:t>
            </w:r>
            <w:r w:rsidR="002D1DFE">
              <w:rPr>
                <w:rFonts w:ascii="Arial" w:hAnsi="Arial" w:cs="Arial"/>
                <w:b/>
                <w:bCs/>
                <w:color w:val="0070C0"/>
                <w:sz w:val="20"/>
                <w:szCs w:val="20"/>
              </w:rPr>
              <w:t>2</w:t>
            </w:r>
            <w:r>
              <w:rPr>
                <w:rFonts w:ascii="Arial" w:hAnsi="Arial" w:cs="Arial"/>
                <w:b/>
                <w:bCs/>
                <w:color w:val="0070C0"/>
                <w:sz w:val="20"/>
                <w:szCs w:val="20"/>
              </w:rPr>
              <w:t>)</w:t>
            </w:r>
          </w:p>
          <w:p w14:paraId="7BA27153" w14:textId="77777777" w:rsidR="00B92AAD" w:rsidRDefault="00B92AAD" w:rsidP="00B92AAD">
            <w:pPr>
              <w:pStyle w:val="HTMLPreformatted"/>
              <w:rPr>
                <w:rFonts w:ascii="Arial" w:hAnsi="Arial" w:cs="Arial"/>
                <w:b/>
                <w:bCs/>
                <w:color w:val="0070C0"/>
              </w:rPr>
            </w:pPr>
          </w:p>
          <w:p w14:paraId="59E6CAC3" w14:textId="77777777" w:rsidR="006B22E0" w:rsidRDefault="006B22E0" w:rsidP="006B22E0">
            <w:pPr>
              <w:pStyle w:val="HTMLPreformatted"/>
              <w:spacing w:line="240" w:lineRule="exact"/>
              <w:rPr>
                <w:rFonts w:ascii="Arial" w:hAnsi="Arial" w:cs="Arial"/>
                <w:bCs/>
              </w:rPr>
            </w:pPr>
            <w:r w:rsidRPr="00B97E42">
              <w:rPr>
                <w:rFonts w:ascii="Arial" w:hAnsi="Arial" w:cs="Arial"/>
                <w:bCs/>
              </w:rPr>
              <w:t xml:space="preserve">AERMOD </w:t>
            </w:r>
            <w:r>
              <w:rPr>
                <w:rFonts w:ascii="Arial" w:hAnsi="Arial" w:cs="Arial"/>
                <w:bCs/>
              </w:rPr>
              <w:t>formulation</w:t>
            </w:r>
          </w:p>
          <w:p w14:paraId="18D9A7C1" w14:textId="77777777" w:rsidR="002D1DFE" w:rsidRDefault="002D1DFE" w:rsidP="002D1DFE">
            <w:pPr>
              <w:pStyle w:val="HTMLPreformatted"/>
              <w:spacing w:line="240" w:lineRule="exact"/>
              <w:rPr>
                <w:rFonts w:ascii="Arial" w:hAnsi="Arial" w:cs="Arial"/>
                <w:bCs/>
              </w:rPr>
            </w:pPr>
            <w:r w:rsidRPr="00E3036B">
              <w:rPr>
                <w:rFonts w:ascii="Arial" w:hAnsi="Arial" w:cs="Arial"/>
                <w:bCs/>
              </w:rPr>
              <w:t>Model evaluation.</w:t>
            </w:r>
          </w:p>
          <w:p w14:paraId="7964ED0D" w14:textId="77777777" w:rsidR="002D1DFE" w:rsidRDefault="002D1DFE" w:rsidP="00B92AAD">
            <w:pPr>
              <w:pStyle w:val="HTMLPreformatted"/>
              <w:rPr>
                <w:rFonts w:ascii="Arial" w:hAnsi="Arial" w:cs="Arial"/>
                <w:bCs/>
              </w:rPr>
            </w:pPr>
          </w:p>
          <w:p w14:paraId="4F03465C" w14:textId="60011A44" w:rsidR="002D1DFE" w:rsidRPr="002D1DFE" w:rsidRDefault="002D1DFE" w:rsidP="00B92AAD">
            <w:pPr>
              <w:pStyle w:val="HTMLPreformatted"/>
              <w:rPr>
                <w:rFonts w:ascii="Arial" w:hAnsi="Arial" w:cs="Arial"/>
                <w:b/>
              </w:rPr>
            </w:pPr>
            <w:r w:rsidRPr="002D1DFE">
              <w:rPr>
                <w:rFonts w:ascii="Arial" w:hAnsi="Arial" w:cs="Arial"/>
                <w:b/>
              </w:rPr>
              <w:t>Readings</w:t>
            </w:r>
          </w:p>
          <w:p w14:paraId="17021FD5" w14:textId="77777777" w:rsidR="002D1DFE" w:rsidRDefault="002D1DFE" w:rsidP="00B92AAD">
            <w:pPr>
              <w:pStyle w:val="HTMLPreformatted"/>
              <w:rPr>
                <w:rFonts w:ascii="Arial" w:hAnsi="Arial" w:cs="Arial"/>
                <w:bCs/>
              </w:rPr>
            </w:pPr>
          </w:p>
          <w:p w14:paraId="44CE15EA" w14:textId="1EC3E7C8" w:rsidR="00C30086" w:rsidRDefault="002D1DFE" w:rsidP="00C30086">
            <w:pPr>
              <w:pStyle w:val="HTMLPreformatted"/>
              <w:rPr>
                <w:rFonts w:ascii="Arial" w:hAnsi="Arial" w:cs="Arial"/>
                <w:color w:val="17365D" w:themeColor="text2" w:themeShade="BF"/>
              </w:rPr>
            </w:pPr>
            <w:r w:rsidRPr="002D1DFE">
              <w:rPr>
                <w:rFonts w:ascii="Arial" w:hAnsi="Arial" w:cs="Arial"/>
                <w:color w:val="000000" w:themeColor="text1"/>
              </w:rPr>
              <w:t xml:space="preserve">ASTM-D6589 › Standard Guide for Statistical </w:t>
            </w:r>
          </w:p>
          <w:p w14:paraId="268775D0" w14:textId="4A2CADC0" w:rsidR="00BF5DEB" w:rsidRPr="0074084C" w:rsidRDefault="002D1DFE" w:rsidP="00B92AAD">
            <w:pPr>
              <w:pStyle w:val="ListParagraph"/>
              <w:numPr>
                <w:ilvl w:val="0"/>
                <w:numId w:val="41"/>
              </w:numPr>
              <w:rPr>
                <w:rFonts w:ascii="Arial" w:hAnsi="Arial" w:cs="Arial"/>
                <w:color w:val="000000" w:themeColor="text1"/>
                <w:sz w:val="20"/>
                <w:szCs w:val="20"/>
              </w:rPr>
            </w:pPr>
            <w:r w:rsidRPr="0074084C">
              <w:rPr>
                <w:rFonts w:ascii="Arial" w:hAnsi="Arial" w:cs="Arial"/>
                <w:color w:val="000000" w:themeColor="text1"/>
                <w:sz w:val="20"/>
                <w:szCs w:val="20"/>
              </w:rPr>
              <w:lastRenderedPageBreak/>
              <w:t>Evaluation of Atmospheric Dispersion Model Performance, https://www.document-center.com/standards/show/ASTM-D6589</w:t>
            </w:r>
          </w:p>
        </w:tc>
        <w:tc>
          <w:tcPr>
            <w:tcW w:w="3240" w:type="dxa"/>
            <w:shd w:val="clear" w:color="auto" w:fill="auto"/>
          </w:tcPr>
          <w:p w14:paraId="35BF741F" w14:textId="7F469ADF" w:rsidR="003B669D" w:rsidRDefault="003B669D" w:rsidP="00DE7885">
            <w:pPr>
              <w:pStyle w:val="HTMLPreformatted"/>
              <w:rPr>
                <w:rFonts w:ascii="Arial" w:hAnsi="Arial" w:cs="Arial"/>
                <w:b/>
                <w:color w:val="17365D" w:themeColor="text2" w:themeShade="BF"/>
              </w:rPr>
            </w:pPr>
          </w:p>
          <w:p w14:paraId="67287BF2" w14:textId="40FFBCF4" w:rsidR="002D1DFE" w:rsidRDefault="002D1DFE" w:rsidP="002D1DFE">
            <w:pPr>
              <w:pStyle w:val="HTMLPreformatted"/>
              <w:tabs>
                <w:tab w:val="clear" w:pos="9160"/>
              </w:tabs>
              <w:spacing w:line="240" w:lineRule="exact"/>
              <w:rPr>
                <w:rFonts w:ascii="Arial" w:hAnsi="Arial" w:cs="Arial"/>
                <w:color w:val="17365D" w:themeColor="text2" w:themeShade="BF"/>
              </w:rPr>
            </w:pPr>
          </w:p>
          <w:p w14:paraId="51616D53" w14:textId="11E26E53" w:rsidR="003B669D" w:rsidRPr="00A05E33" w:rsidRDefault="003B669D" w:rsidP="00DE7885">
            <w:pPr>
              <w:pStyle w:val="HTMLPreformatted"/>
              <w:rPr>
                <w:rFonts w:ascii="Arial" w:hAnsi="Arial" w:cs="Arial"/>
                <w:color w:val="17365D" w:themeColor="text2" w:themeShade="BF"/>
              </w:rPr>
            </w:pPr>
          </w:p>
          <w:p w14:paraId="7A13E222" w14:textId="6CAA773B" w:rsidR="00A05E33" w:rsidRPr="00AE41A2" w:rsidRDefault="00C30086" w:rsidP="00A05E33">
            <w:pPr>
              <w:rPr>
                <w:rFonts w:ascii="Arial" w:hAnsi="Arial" w:cs="Arial"/>
                <w:sz w:val="20"/>
                <w:szCs w:val="20"/>
              </w:rPr>
            </w:pPr>
            <w:r w:rsidRPr="00AE41A2">
              <w:rPr>
                <w:rFonts w:ascii="Arial" w:hAnsi="Arial" w:cs="Arial"/>
                <w:color w:val="17365D" w:themeColor="text2" w:themeShade="BF"/>
                <w:sz w:val="20"/>
                <w:szCs w:val="20"/>
              </w:rPr>
              <w:t>HW</w:t>
            </w:r>
            <w:r w:rsidR="009E57BB">
              <w:rPr>
                <w:rFonts w:ascii="Arial" w:hAnsi="Arial" w:cs="Arial"/>
                <w:color w:val="17365D" w:themeColor="text2" w:themeShade="BF"/>
                <w:sz w:val="20"/>
                <w:szCs w:val="20"/>
              </w:rPr>
              <w:t xml:space="preserve"> </w:t>
            </w:r>
            <w:r w:rsidR="00FD3D79">
              <w:rPr>
                <w:rFonts w:ascii="Arial" w:hAnsi="Arial" w:cs="Arial"/>
                <w:color w:val="17365D" w:themeColor="text2" w:themeShade="BF"/>
                <w:sz w:val="20"/>
                <w:szCs w:val="20"/>
              </w:rPr>
              <w:t>4</w:t>
            </w:r>
            <w:r w:rsidRPr="00AE41A2">
              <w:rPr>
                <w:rFonts w:ascii="Arial" w:hAnsi="Arial" w:cs="Arial"/>
                <w:color w:val="17365D" w:themeColor="text2" w:themeShade="BF"/>
                <w:sz w:val="20"/>
                <w:szCs w:val="20"/>
              </w:rPr>
              <w:t xml:space="preserve"> due Oct 09</w:t>
            </w:r>
          </w:p>
        </w:tc>
      </w:tr>
      <w:tr w:rsidR="00DE0DAA" w:rsidRPr="00B97E42" w14:paraId="58D69B73" w14:textId="77777777" w:rsidTr="00703D3E">
        <w:trPr>
          <w:trHeight w:val="4580"/>
        </w:trPr>
        <w:tc>
          <w:tcPr>
            <w:tcW w:w="6205" w:type="dxa"/>
            <w:shd w:val="clear" w:color="auto" w:fill="auto"/>
          </w:tcPr>
          <w:p w14:paraId="456ECE6A" w14:textId="5508067C" w:rsidR="00DE0DAA" w:rsidRPr="00B97E42" w:rsidRDefault="00DE0DAA" w:rsidP="00DE7885">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8 (</w:t>
            </w:r>
            <w:r w:rsidR="00B81CFB" w:rsidRPr="00B97E42">
              <w:rPr>
                <w:rFonts w:ascii="Arial" w:hAnsi="Arial" w:cs="Arial"/>
                <w:b/>
                <w:bCs/>
                <w:color w:val="0070C0"/>
                <w:sz w:val="20"/>
                <w:szCs w:val="20"/>
              </w:rPr>
              <w:t xml:space="preserve">Oct </w:t>
            </w:r>
            <w:r w:rsidR="00E84DAF">
              <w:rPr>
                <w:rFonts w:ascii="Arial" w:hAnsi="Arial" w:cs="Arial"/>
                <w:b/>
                <w:bCs/>
                <w:color w:val="0070C0"/>
                <w:sz w:val="20"/>
                <w:szCs w:val="20"/>
              </w:rPr>
              <w:t>14</w:t>
            </w:r>
            <w:r w:rsidR="00B81CFB" w:rsidRPr="00B97E42">
              <w:rPr>
                <w:rFonts w:ascii="Arial" w:hAnsi="Arial" w:cs="Arial"/>
                <w:b/>
                <w:bCs/>
                <w:color w:val="0070C0"/>
                <w:sz w:val="20"/>
                <w:szCs w:val="20"/>
              </w:rPr>
              <w:t xml:space="preserve"> &amp; </w:t>
            </w:r>
            <w:r w:rsidR="00E84DAF">
              <w:rPr>
                <w:rFonts w:ascii="Arial" w:hAnsi="Arial" w:cs="Arial"/>
                <w:b/>
                <w:bCs/>
                <w:color w:val="0070C0"/>
                <w:sz w:val="20"/>
                <w:szCs w:val="20"/>
              </w:rPr>
              <w:t>16</w:t>
            </w:r>
            <w:r w:rsidRPr="00B97E42">
              <w:rPr>
                <w:rFonts w:ascii="Arial" w:hAnsi="Arial" w:cs="Arial"/>
                <w:b/>
                <w:bCs/>
                <w:color w:val="0070C0"/>
                <w:sz w:val="20"/>
                <w:szCs w:val="20"/>
              </w:rPr>
              <w:t>)</w:t>
            </w:r>
          </w:p>
          <w:p w14:paraId="6A9E4114" w14:textId="529FB37E" w:rsidR="00993B8A" w:rsidRPr="00B97E42" w:rsidRDefault="00993B8A" w:rsidP="00993B8A">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P</w:t>
            </w:r>
            <w:r w:rsidR="00DE0DAA" w:rsidRPr="00B97E42">
              <w:rPr>
                <w:rFonts w:ascii="Arial" w:hAnsi="Arial" w:cs="Arial"/>
                <w:b/>
                <w:bCs/>
                <w:color w:val="0070C0"/>
                <w:sz w:val="20"/>
                <w:szCs w:val="20"/>
              </w:rPr>
              <w:t>roject</w:t>
            </w:r>
            <w:r w:rsidRPr="00B97E42">
              <w:rPr>
                <w:rFonts w:ascii="Arial" w:hAnsi="Arial" w:cs="Arial"/>
                <w:b/>
                <w:bCs/>
                <w:color w:val="0070C0"/>
                <w:sz w:val="20"/>
                <w:szCs w:val="20"/>
              </w:rPr>
              <w:t xml:space="preserve"> 1 wrap</w:t>
            </w:r>
            <w:r w:rsidR="000E05CD">
              <w:rPr>
                <w:rFonts w:ascii="Arial" w:hAnsi="Arial" w:cs="Arial"/>
                <w:b/>
                <w:bCs/>
                <w:color w:val="0070C0"/>
                <w:sz w:val="20"/>
                <w:szCs w:val="20"/>
              </w:rPr>
              <w:t xml:space="preserve"> </w:t>
            </w:r>
            <w:r w:rsidRPr="00B97E42">
              <w:rPr>
                <w:rFonts w:ascii="Arial" w:hAnsi="Arial" w:cs="Arial"/>
                <w:b/>
                <w:bCs/>
                <w:color w:val="0070C0"/>
                <w:sz w:val="20"/>
                <w:szCs w:val="20"/>
              </w:rPr>
              <w:t xml:space="preserve">up </w:t>
            </w:r>
          </w:p>
          <w:p w14:paraId="090DFAF7" w14:textId="77777777" w:rsidR="000E05CD" w:rsidRDefault="000E05CD" w:rsidP="002D1DFE">
            <w:pPr>
              <w:pStyle w:val="HTMLPreformatted"/>
              <w:rPr>
                <w:rFonts w:ascii="Arial" w:hAnsi="Arial" w:cs="Arial"/>
                <w:bCs/>
              </w:rPr>
            </w:pPr>
          </w:p>
          <w:p w14:paraId="214714E2" w14:textId="737FCDFB" w:rsidR="002D1DFE" w:rsidRDefault="002D1DFE" w:rsidP="002D1DFE">
            <w:pPr>
              <w:pStyle w:val="HTMLPreformatted"/>
              <w:rPr>
                <w:rFonts w:ascii="Arial" w:hAnsi="Arial" w:cs="Arial"/>
                <w:bCs/>
              </w:rPr>
            </w:pPr>
            <w:r w:rsidRPr="00E3036B">
              <w:rPr>
                <w:rFonts w:ascii="Arial" w:hAnsi="Arial" w:cs="Arial"/>
                <w:bCs/>
              </w:rPr>
              <w:t>Atmospheric deposition</w:t>
            </w:r>
          </w:p>
          <w:p w14:paraId="3EF8E2B1" w14:textId="77777777" w:rsidR="002D1DFE" w:rsidRDefault="002D1DFE" w:rsidP="002D1DFE">
            <w:pPr>
              <w:pStyle w:val="HTMLPreformatted"/>
              <w:rPr>
                <w:rFonts w:ascii="Arial" w:hAnsi="Arial" w:cs="Arial"/>
                <w:bCs/>
              </w:rPr>
            </w:pPr>
          </w:p>
          <w:p w14:paraId="6D1D69CE" w14:textId="77777777" w:rsidR="002D1DFE" w:rsidRPr="00E3036B" w:rsidRDefault="002D1DFE" w:rsidP="002D1DFE">
            <w:pPr>
              <w:pStyle w:val="HTMLPreformatted"/>
              <w:rPr>
                <w:rFonts w:ascii="Arial" w:hAnsi="Arial" w:cs="Arial"/>
                <w:bCs/>
              </w:rPr>
            </w:pPr>
            <w:r w:rsidRPr="00E3036B">
              <w:rPr>
                <w:rFonts w:ascii="Arial" w:hAnsi="Arial" w:cs="Arial"/>
                <w:bCs/>
              </w:rPr>
              <w:t xml:space="preserve">Building effects </w:t>
            </w:r>
          </w:p>
          <w:p w14:paraId="000B4524" w14:textId="77777777" w:rsidR="002D1DFE" w:rsidRPr="00B97E42" w:rsidRDefault="002D1DFE" w:rsidP="002D1DFE">
            <w:pPr>
              <w:pStyle w:val="HTMLPreformatted"/>
              <w:rPr>
                <w:rFonts w:ascii="Arial" w:hAnsi="Arial" w:cs="Arial"/>
                <w:b/>
              </w:rPr>
            </w:pPr>
          </w:p>
          <w:p w14:paraId="23121BA6" w14:textId="77777777" w:rsidR="002D1DFE" w:rsidRPr="00B97E42" w:rsidRDefault="002D1DFE" w:rsidP="002D1DFE">
            <w:pPr>
              <w:pStyle w:val="HTMLPreformatted"/>
              <w:rPr>
                <w:rFonts w:ascii="Arial" w:hAnsi="Arial" w:cs="Arial"/>
                <w:b/>
              </w:rPr>
            </w:pPr>
            <w:r>
              <w:rPr>
                <w:rFonts w:ascii="Arial" w:hAnsi="Arial" w:cs="Arial"/>
                <w:b/>
              </w:rPr>
              <w:t xml:space="preserve">Recommended </w:t>
            </w:r>
            <w:r w:rsidRPr="00B97E42">
              <w:rPr>
                <w:rFonts w:ascii="Arial" w:hAnsi="Arial" w:cs="Arial"/>
                <w:b/>
              </w:rPr>
              <w:t>Readings:</w:t>
            </w:r>
          </w:p>
          <w:p w14:paraId="08BB7EBB" w14:textId="0E75AF25" w:rsidR="002D1DFE" w:rsidRPr="00B97E42" w:rsidRDefault="002D1DFE" w:rsidP="002D1DFE">
            <w:pPr>
              <w:pStyle w:val="ListParagraph"/>
              <w:numPr>
                <w:ilvl w:val="0"/>
                <w:numId w:val="15"/>
              </w:numPr>
              <w:autoSpaceDE w:val="0"/>
              <w:autoSpaceDN w:val="0"/>
              <w:adjustRightInd w:val="0"/>
              <w:rPr>
                <w:rFonts w:ascii="Arial" w:hAnsi="Arial" w:cs="Arial"/>
                <w:sz w:val="20"/>
                <w:szCs w:val="20"/>
              </w:rPr>
            </w:pPr>
            <w:r w:rsidRPr="00B97E42">
              <w:rPr>
                <w:rFonts w:ascii="Arial" w:hAnsi="Arial" w:cs="Arial"/>
                <w:sz w:val="20"/>
                <w:szCs w:val="20"/>
              </w:rPr>
              <w:t xml:space="preserve">Rehbein </w:t>
            </w:r>
            <w:r w:rsidR="00990751" w:rsidRPr="00B97E42">
              <w:rPr>
                <w:rFonts w:ascii="Arial" w:hAnsi="Arial" w:cs="Arial"/>
                <w:sz w:val="20"/>
                <w:szCs w:val="20"/>
              </w:rPr>
              <w:t>P.J.G.,</w:t>
            </w:r>
            <w:r w:rsidRPr="00B97E42">
              <w:rPr>
                <w:rFonts w:ascii="Arial" w:hAnsi="Arial" w:cs="Arial"/>
                <w:sz w:val="20"/>
                <w:szCs w:val="20"/>
              </w:rPr>
              <w:t xml:space="preserve"> M. G. Kennedy, D. J. Cotsman, M. A. Campeau, M. M. Greenfield, M. A. Annett  and M. F. Lepage, 2013, Combined Analysis of Modelled and Monitored SO</w:t>
            </w:r>
            <w:r w:rsidRPr="00B97E42">
              <w:rPr>
                <w:rFonts w:ascii="Arial" w:hAnsi="Arial" w:cs="Arial"/>
                <w:sz w:val="20"/>
                <w:szCs w:val="20"/>
                <w:vertAlign w:val="subscript"/>
              </w:rPr>
              <w:t>2</w:t>
            </w:r>
            <w:r w:rsidRPr="00B97E42">
              <w:rPr>
                <w:rFonts w:ascii="Arial" w:hAnsi="Arial" w:cs="Arial"/>
                <w:sz w:val="20"/>
                <w:szCs w:val="20"/>
              </w:rPr>
              <w:t xml:space="preserve"> Concentrations at a Complex Smelting Facility, Journal of the Air &amp; Waste Management Association, 64:3, 272-279, DOI: 10.1080/10962247.2013.856817.</w:t>
            </w:r>
          </w:p>
          <w:p w14:paraId="00D98B98" w14:textId="77777777" w:rsidR="004207D8" w:rsidRDefault="002D1DFE" w:rsidP="00703D3E">
            <w:pPr>
              <w:pStyle w:val="ListParagraph"/>
              <w:numPr>
                <w:ilvl w:val="0"/>
                <w:numId w:val="15"/>
              </w:numPr>
              <w:autoSpaceDE w:val="0"/>
              <w:autoSpaceDN w:val="0"/>
              <w:adjustRightInd w:val="0"/>
              <w:rPr>
                <w:rFonts w:ascii="Arial" w:hAnsi="Arial" w:cs="Arial"/>
                <w:sz w:val="20"/>
                <w:szCs w:val="20"/>
              </w:rPr>
            </w:pPr>
            <w:r w:rsidRPr="00B97E42">
              <w:rPr>
                <w:rFonts w:ascii="Arial" w:hAnsi="Arial" w:cs="Arial"/>
                <w:sz w:val="20"/>
                <w:szCs w:val="20"/>
              </w:rPr>
              <w:t>Douglas R. Murray &amp; Michael B. Newman (2014) Probability analyses of combining background concentrations with model-predicted concentrations, Journal of the Air&amp; Waste Management Association, 64:3, 248-254, DOI: 10.1080/10962247.2013.846282.</w:t>
            </w:r>
          </w:p>
          <w:p w14:paraId="2A004D8D" w14:textId="01412A98" w:rsidR="00AE41A2" w:rsidRPr="00703D3E" w:rsidRDefault="00AE41A2" w:rsidP="00AE41A2">
            <w:pPr>
              <w:pStyle w:val="ListParagraph"/>
              <w:autoSpaceDE w:val="0"/>
              <w:autoSpaceDN w:val="0"/>
              <w:adjustRightInd w:val="0"/>
              <w:rPr>
                <w:rFonts w:ascii="Arial" w:hAnsi="Arial" w:cs="Arial"/>
                <w:sz w:val="20"/>
                <w:szCs w:val="20"/>
              </w:rPr>
            </w:pPr>
          </w:p>
        </w:tc>
        <w:tc>
          <w:tcPr>
            <w:tcW w:w="3240" w:type="dxa"/>
            <w:shd w:val="clear" w:color="auto" w:fill="auto"/>
          </w:tcPr>
          <w:p w14:paraId="68ABF269" w14:textId="30EEBFB7" w:rsidR="00DE0DAA" w:rsidRPr="00B97E42" w:rsidRDefault="006B22E0" w:rsidP="00DE7885">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 xml:space="preserve">Project 1 interim due Oct </w:t>
            </w:r>
            <w:r w:rsidR="0010345E">
              <w:rPr>
                <w:rFonts w:ascii="Arial" w:hAnsi="Arial" w:cs="Arial"/>
                <w:color w:val="17365D" w:themeColor="text2" w:themeShade="BF"/>
              </w:rPr>
              <w:t>16</w:t>
            </w:r>
          </w:p>
          <w:p w14:paraId="2C8E2D5B" w14:textId="77777777" w:rsidR="008D1890" w:rsidRDefault="008D1890" w:rsidP="008D1890">
            <w:pPr>
              <w:pStyle w:val="HTMLPreformatted"/>
              <w:rPr>
                <w:rFonts w:ascii="Arial" w:hAnsi="Arial" w:cs="Arial"/>
                <w:color w:val="17365D" w:themeColor="text2" w:themeShade="BF"/>
              </w:rPr>
            </w:pPr>
          </w:p>
          <w:p w14:paraId="656EBF44" w14:textId="77777777" w:rsidR="008D1890" w:rsidRDefault="008D1890" w:rsidP="008D1890">
            <w:pPr>
              <w:pStyle w:val="HTMLPreformatted"/>
              <w:rPr>
                <w:rFonts w:ascii="Arial" w:hAnsi="Arial" w:cs="Arial"/>
                <w:color w:val="17365D" w:themeColor="text2" w:themeShade="BF"/>
              </w:rPr>
            </w:pPr>
          </w:p>
          <w:p w14:paraId="4B4E617B" w14:textId="77777777" w:rsidR="008D1890" w:rsidRDefault="008D1890" w:rsidP="008D1890">
            <w:pPr>
              <w:rPr>
                <w:rFonts w:ascii="Arial" w:hAnsi="Arial" w:cs="Arial"/>
                <w:sz w:val="20"/>
                <w:szCs w:val="20"/>
              </w:rPr>
            </w:pPr>
          </w:p>
          <w:p w14:paraId="65E9E3D7" w14:textId="306FFF62" w:rsidR="00DE0DAA" w:rsidRPr="00B97E42" w:rsidRDefault="00DE0DAA" w:rsidP="00C30086">
            <w:pPr>
              <w:rPr>
                <w:rFonts w:ascii="Arial" w:hAnsi="Arial" w:cs="Arial"/>
                <w:b/>
              </w:rPr>
            </w:pPr>
          </w:p>
        </w:tc>
      </w:tr>
      <w:tr w:rsidR="00B759C6" w:rsidRPr="00B97E42" w14:paraId="6026CA41" w14:textId="77777777" w:rsidTr="00C20530">
        <w:trPr>
          <w:trHeight w:val="890"/>
        </w:trPr>
        <w:tc>
          <w:tcPr>
            <w:tcW w:w="6205" w:type="dxa"/>
            <w:shd w:val="clear" w:color="auto" w:fill="auto"/>
          </w:tcPr>
          <w:p w14:paraId="0F3CBBD5" w14:textId="27873908" w:rsidR="00DD424C" w:rsidRDefault="00DD424C" w:rsidP="00E43EAD">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 xml:space="preserve">Week </w:t>
            </w:r>
            <w:r w:rsidR="00DE0DAA" w:rsidRPr="00B97E42">
              <w:rPr>
                <w:rFonts w:ascii="Arial" w:hAnsi="Arial" w:cs="Arial"/>
                <w:b/>
                <w:bCs/>
                <w:color w:val="0070C0"/>
                <w:sz w:val="20"/>
                <w:szCs w:val="20"/>
              </w:rPr>
              <w:t>9</w:t>
            </w:r>
            <w:r w:rsidRPr="00B97E42">
              <w:rPr>
                <w:rFonts w:ascii="Arial" w:hAnsi="Arial" w:cs="Arial"/>
                <w:b/>
                <w:bCs/>
                <w:color w:val="0070C0"/>
                <w:sz w:val="20"/>
                <w:szCs w:val="20"/>
              </w:rPr>
              <w:t xml:space="preserve"> (</w:t>
            </w:r>
            <w:r w:rsidR="00B81CFB" w:rsidRPr="00B97E42">
              <w:rPr>
                <w:rFonts w:ascii="Arial" w:hAnsi="Arial" w:cs="Arial"/>
                <w:b/>
                <w:bCs/>
                <w:color w:val="0070C0"/>
                <w:sz w:val="20"/>
                <w:szCs w:val="20"/>
              </w:rPr>
              <w:t xml:space="preserve">Oct </w:t>
            </w:r>
            <w:r w:rsidR="00E84DAF">
              <w:rPr>
                <w:rFonts w:ascii="Arial" w:hAnsi="Arial" w:cs="Arial"/>
                <w:b/>
                <w:bCs/>
                <w:color w:val="0070C0"/>
                <w:sz w:val="20"/>
                <w:szCs w:val="20"/>
              </w:rPr>
              <w:t>21</w:t>
            </w:r>
            <w:r w:rsidR="00B81CFB" w:rsidRPr="00B97E42">
              <w:rPr>
                <w:rFonts w:ascii="Arial" w:hAnsi="Arial" w:cs="Arial"/>
                <w:b/>
                <w:bCs/>
                <w:color w:val="0070C0"/>
                <w:sz w:val="20"/>
                <w:szCs w:val="20"/>
              </w:rPr>
              <w:t xml:space="preserve"> &amp; </w:t>
            </w:r>
            <w:r w:rsidR="00E84DAF">
              <w:rPr>
                <w:rFonts w:ascii="Arial" w:hAnsi="Arial" w:cs="Arial"/>
                <w:b/>
                <w:bCs/>
                <w:color w:val="0070C0"/>
                <w:sz w:val="20"/>
                <w:szCs w:val="20"/>
              </w:rPr>
              <w:t>23</w:t>
            </w:r>
            <w:r w:rsidR="00DE0DAA" w:rsidRPr="00B97E42">
              <w:rPr>
                <w:rFonts w:ascii="Arial" w:hAnsi="Arial" w:cs="Arial"/>
                <w:b/>
                <w:bCs/>
                <w:color w:val="0070C0"/>
                <w:sz w:val="20"/>
                <w:szCs w:val="20"/>
              </w:rPr>
              <w:t>)</w:t>
            </w:r>
          </w:p>
          <w:p w14:paraId="6C6482A2" w14:textId="6EF2DC2D" w:rsidR="000B7851" w:rsidRPr="00B97E42" w:rsidRDefault="000B7851" w:rsidP="00E43EAD">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Air Pollution Control</w:t>
            </w:r>
          </w:p>
          <w:p w14:paraId="1AC6052E" w14:textId="6F08CDC2" w:rsidR="000B7851" w:rsidRDefault="00975FB7" w:rsidP="000B7851">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Particulate</w:t>
            </w:r>
            <w:r w:rsidR="000B7851" w:rsidRPr="004207D8">
              <w:rPr>
                <w:rFonts w:ascii="Arial" w:hAnsi="Arial" w:cs="Arial"/>
                <w:b/>
                <w:bCs/>
                <w:color w:val="0070C0"/>
                <w:sz w:val="20"/>
                <w:szCs w:val="20"/>
              </w:rPr>
              <w:t xml:space="preserve"> pollutant control </w:t>
            </w:r>
          </w:p>
          <w:p w14:paraId="2931B880" w14:textId="77777777" w:rsidR="000E05CD" w:rsidRDefault="000E05CD" w:rsidP="00C30086">
            <w:pPr>
              <w:pStyle w:val="HTMLPreformatted"/>
              <w:spacing w:line="240" w:lineRule="exact"/>
              <w:rPr>
                <w:rFonts w:ascii="Arial" w:hAnsi="Arial" w:cs="Arial"/>
              </w:rPr>
            </w:pPr>
          </w:p>
          <w:p w14:paraId="242C7B02" w14:textId="42D87CC2" w:rsidR="00C30086" w:rsidRPr="00B97E42" w:rsidRDefault="00C30086" w:rsidP="00C30086">
            <w:pPr>
              <w:pStyle w:val="HTMLPreformatted"/>
              <w:spacing w:line="240" w:lineRule="exact"/>
              <w:rPr>
                <w:rFonts w:ascii="Arial" w:hAnsi="Arial" w:cs="Arial"/>
              </w:rPr>
            </w:pPr>
            <w:r w:rsidRPr="00B97E42">
              <w:rPr>
                <w:rFonts w:ascii="Arial" w:hAnsi="Arial" w:cs="Arial"/>
              </w:rPr>
              <w:t xml:space="preserve">Process design and </w:t>
            </w:r>
            <w:r w:rsidR="00990751">
              <w:rPr>
                <w:rFonts w:ascii="Arial" w:hAnsi="Arial" w:cs="Arial"/>
              </w:rPr>
              <w:t xml:space="preserve">basics of </w:t>
            </w:r>
            <w:r w:rsidRPr="00B97E42">
              <w:rPr>
                <w:rFonts w:ascii="Arial" w:hAnsi="Arial" w:cs="Arial"/>
              </w:rPr>
              <w:t>cost estimati</w:t>
            </w:r>
            <w:r w:rsidR="002253D2">
              <w:rPr>
                <w:rFonts w:ascii="Arial" w:hAnsi="Arial" w:cs="Arial"/>
              </w:rPr>
              <w:t>on</w:t>
            </w:r>
          </w:p>
          <w:p w14:paraId="6C9A93DB" w14:textId="77777777" w:rsidR="00975FB7" w:rsidRDefault="00975FB7" w:rsidP="00975FB7">
            <w:pPr>
              <w:pStyle w:val="HTMLPreformatted"/>
              <w:rPr>
                <w:rFonts w:ascii="Arial" w:hAnsi="Arial" w:cs="Arial"/>
              </w:rPr>
            </w:pPr>
            <w:r>
              <w:rPr>
                <w:rFonts w:ascii="Arial" w:hAnsi="Arial" w:cs="Arial"/>
              </w:rPr>
              <w:t>Fundamentals of particulate control/Collection mechanisms</w:t>
            </w:r>
          </w:p>
          <w:p w14:paraId="5211AB16" w14:textId="1CC7EF23" w:rsidR="00322F94" w:rsidRDefault="00322F94" w:rsidP="00975FB7">
            <w:pPr>
              <w:pStyle w:val="HTMLPreformatted"/>
              <w:rPr>
                <w:rFonts w:ascii="Arial" w:hAnsi="Arial" w:cs="Arial"/>
              </w:rPr>
            </w:pPr>
            <w:r>
              <w:rPr>
                <w:rFonts w:ascii="Arial" w:hAnsi="Arial" w:cs="Arial"/>
              </w:rPr>
              <w:t>Hoods and Ducts</w:t>
            </w:r>
          </w:p>
          <w:p w14:paraId="6F823AC5" w14:textId="77777777" w:rsidR="00975FB7" w:rsidRPr="00606E2C" w:rsidRDefault="00975FB7" w:rsidP="00975FB7">
            <w:pPr>
              <w:rPr>
                <w:rFonts w:ascii="Arial" w:hAnsi="Arial" w:cs="Arial"/>
                <w:sz w:val="20"/>
                <w:szCs w:val="20"/>
              </w:rPr>
            </w:pPr>
          </w:p>
          <w:p w14:paraId="72158F99" w14:textId="77777777" w:rsidR="00975FB7" w:rsidRPr="00B97E42" w:rsidRDefault="00975FB7" w:rsidP="00975FB7">
            <w:pPr>
              <w:pStyle w:val="HTMLPreformatted"/>
              <w:rPr>
                <w:rFonts w:ascii="Arial" w:hAnsi="Arial" w:cs="Arial"/>
                <w:b/>
                <w:bCs/>
              </w:rPr>
            </w:pPr>
            <w:r w:rsidRPr="00B97E42">
              <w:rPr>
                <w:rFonts w:ascii="Arial" w:hAnsi="Arial" w:cs="Arial"/>
                <w:b/>
                <w:bCs/>
              </w:rPr>
              <w:t>Readings:</w:t>
            </w:r>
          </w:p>
          <w:p w14:paraId="4032E07C" w14:textId="1B5A6518" w:rsidR="00975FB7" w:rsidRDefault="00975FB7" w:rsidP="00975FB7">
            <w:pPr>
              <w:pStyle w:val="ListParagraph"/>
              <w:numPr>
                <w:ilvl w:val="0"/>
                <w:numId w:val="39"/>
              </w:numPr>
              <w:rPr>
                <w:rFonts w:ascii="Arial" w:hAnsi="Arial" w:cs="Arial"/>
                <w:iCs/>
                <w:color w:val="000000" w:themeColor="text1"/>
                <w:sz w:val="20"/>
                <w:szCs w:val="20"/>
              </w:rPr>
            </w:pPr>
            <w:r w:rsidRPr="00B97E42">
              <w:rPr>
                <w:rFonts w:ascii="Arial" w:hAnsi="Arial" w:cs="Arial"/>
                <w:iCs/>
                <w:color w:val="000000" w:themeColor="text1"/>
                <w:sz w:val="20"/>
                <w:szCs w:val="20"/>
              </w:rPr>
              <w:t xml:space="preserve">Schnelle et al., 2016, Chapters </w:t>
            </w:r>
            <w:r w:rsidR="002253D2">
              <w:rPr>
                <w:rFonts w:ascii="Arial" w:hAnsi="Arial" w:cs="Arial"/>
                <w:iCs/>
                <w:color w:val="000000" w:themeColor="text1"/>
                <w:sz w:val="20"/>
                <w:szCs w:val="20"/>
              </w:rPr>
              <w:t>7, 8, 19, 20</w:t>
            </w:r>
          </w:p>
          <w:p w14:paraId="34C74512" w14:textId="4D805EAE" w:rsidR="00990751" w:rsidRPr="00975FB7" w:rsidRDefault="00990751" w:rsidP="00975FB7">
            <w:pPr>
              <w:rPr>
                <w:rFonts w:ascii="Arial" w:hAnsi="Arial" w:cs="Arial"/>
                <w:bCs/>
                <w:sz w:val="20"/>
                <w:szCs w:val="20"/>
              </w:rPr>
            </w:pPr>
          </w:p>
        </w:tc>
        <w:tc>
          <w:tcPr>
            <w:tcW w:w="3240" w:type="dxa"/>
            <w:shd w:val="clear" w:color="auto" w:fill="auto"/>
          </w:tcPr>
          <w:p w14:paraId="3F91AE80" w14:textId="77777777" w:rsidR="0010345E" w:rsidRDefault="0010345E" w:rsidP="008D1890">
            <w:pPr>
              <w:pStyle w:val="HTMLPreformatted"/>
              <w:rPr>
                <w:rFonts w:ascii="Arial" w:hAnsi="Arial" w:cs="Arial"/>
              </w:rPr>
            </w:pPr>
          </w:p>
          <w:p w14:paraId="5CEEA41B" w14:textId="09295CE5" w:rsidR="008D1890" w:rsidRPr="008D1890" w:rsidRDefault="008D1890" w:rsidP="008D1890">
            <w:pPr>
              <w:pStyle w:val="HTMLPreformatted"/>
              <w:rPr>
                <w:rFonts w:ascii="Arial" w:hAnsi="Arial" w:cs="Arial"/>
              </w:rPr>
            </w:pPr>
            <w:r w:rsidRPr="008D1890">
              <w:rPr>
                <w:rFonts w:ascii="Arial" w:hAnsi="Arial" w:cs="Arial"/>
              </w:rPr>
              <w:t xml:space="preserve">Quiz </w:t>
            </w:r>
            <w:r w:rsidR="005612B9">
              <w:rPr>
                <w:rFonts w:ascii="Arial" w:hAnsi="Arial" w:cs="Arial"/>
              </w:rPr>
              <w:t>4 (AERMOD, atmospheric deposition)</w:t>
            </w:r>
            <w:r w:rsidRPr="008D1890">
              <w:rPr>
                <w:rFonts w:ascii="Arial" w:hAnsi="Arial" w:cs="Arial"/>
              </w:rPr>
              <w:t xml:space="preserve">, Oct </w:t>
            </w:r>
            <w:r w:rsidR="005612B9">
              <w:rPr>
                <w:rFonts w:ascii="Arial" w:hAnsi="Arial" w:cs="Arial"/>
              </w:rPr>
              <w:t>23</w:t>
            </w:r>
          </w:p>
          <w:p w14:paraId="775555F0" w14:textId="77777777" w:rsidR="00B97E42" w:rsidRPr="00B97E42" w:rsidRDefault="00B97E42" w:rsidP="003456FF">
            <w:pPr>
              <w:pStyle w:val="HTMLPreformatted"/>
              <w:tabs>
                <w:tab w:val="clear" w:pos="9160"/>
              </w:tabs>
              <w:spacing w:line="240" w:lineRule="exact"/>
              <w:rPr>
                <w:rFonts w:ascii="Arial" w:hAnsi="Arial" w:cs="Arial"/>
              </w:rPr>
            </w:pPr>
          </w:p>
          <w:p w14:paraId="5ECBB501" w14:textId="77777777" w:rsidR="00B97E42" w:rsidRPr="00B97E42" w:rsidRDefault="00B97E42" w:rsidP="003456FF">
            <w:pPr>
              <w:pStyle w:val="HTMLPreformatted"/>
              <w:tabs>
                <w:tab w:val="clear" w:pos="9160"/>
              </w:tabs>
              <w:spacing w:line="240" w:lineRule="exact"/>
              <w:rPr>
                <w:rFonts w:ascii="Arial" w:hAnsi="Arial" w:cs="Arial"/>
              </w:rPr>
            </w:pPr>
          </w:p>
          <w:p w14:paraId="43B3B4AB" w14:textId="7B779CA3" w:rsidR="00B759C6" w:rsidRPr="00B97E42" w:rsidRDefault="00B759C6" w:rsidP="00AD3FBE">
            <w:pPr>
              <w:pStyle w:val="HTMLPreformatted"/>
              <w:tabs>
                <w:tab w:val="clear" w:pos="9160"/>
              </w:tabs>
              <w:spacing w:line="240" w:lineRule="exact"/>
              <w:rPr>
                <w:rFonts w:ascii="Arial" w:hAnsi="Arial" w:cs="Arial"/>
              </w:rPr>
            </w:pPr>
          </w:p>
        </w:tc>
      </w:tr>
      <w:tr w:rsidR="00B759C6" w:rsidRPr="00B97E42" w14:paraId="7A4BD54A" w14:textId="77777777" w:rsidTr="00B57703">
        <w:trPr>
          <w:trHeight w:val="34"/>
        </w:trPr>
        <w:tc>
          <w:tcPr>
            <w:tcW w:w="6205" w:type="dxa"/>
            <w:shd w:val="clear" w:color="auto" w:fill="auto"/>
          </w:tcPr>
          <w:p w14:paraId="3EE34757" w14:textId="3F42773E" w:rsidR="00B759C6" w:rsidRPr="00B97E42" w:rsidRDefault="00B759C6" w:rsidP="00E43EAD">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 xml:space="preserve">Week </w:t>
            </w:r>
            <w:r w:rsidR="00DE0DAA" w:rsidRPr="00B97E42">
              <w:rPr>
                <w:rFonts w:ascii="Arial" w:hAnsi="Arial" w:cs="Arial"/>
                <w:b/>
                <w:bCs/>
                <w:color w:val="0070C0"/>
                <w:sz w:val="20"/>
                <w:szCs w:val="20"/>
              </w:rPr>
              <w:t xml:space="preserve">10 </w:t>
            </w:r>
            <w:r w:rsidR="006E43D4" w:rsidRPr="00B97E42">
              <w:rPr>
                <w:rFonts w:ascii="Arial" w:hAnsi="Arial" w:cs="Arial"/>
                <w:b/>
                <w:bCs/>
                <w:color w:val="0070C0"/>
                <w:sz w:val="20"/>
                <w:szCs w:val="20"/>
              </w:rPr>
              <w:t>(</w:t>
            </w:r>
            <w:r w:rsidR="00B81CFB" w:rsidRPr="00B97E42">
              <w:rPr>
                <w:rFonts w:ascii="Arial" w:hAnsi="Arial" w:cs="Arial"/>
                <w:b/>
                <w:bCs/>
                <w:color w:val="0070C0"/>
                <w:sz w:val="20"/>
                <w:szCs w:val="20"/>
              </w:rPr>
              <w:t>Oct 2</w:t>
            </w:r>
            <w:r w:rsidR="00E84DAF">
              <w:rPr>
                <w:rFonts w:ascii="Arial" w:hAnsi="Arial" w:cs="Arial"/>
                <w:b/>
                <w:bCs/>
                <w:color w:val="0070C0"/>
                <w:sz w:val="20"/>
                <w:szCs w:val="20"/>
              </w:rPr>
              <w:t>8 &amp; 30</w:t>
            </w:r>
            <w:r w:rsidR="006E43D4" w:rsidRPr="00B97E42">
              <w:rPr>
                <w:rFonts w:ascii="Arial" w:hAnsi="Arial" w:cs="Arial"/>
                <w:b/>
                <w:bCs/>
                <w:color w:val="0070C0"/>
                <w:sz w:val="20"/>
                <w:szCs w:val="20"/>
              </w:rPr>
              <w:t>)</w:t>
            </w:r>
          </w:p>
          <w:p w14:paraId="30349F29" w14:textId="553E47E9" w:rsidR="00B759C6" w:rsidRPr="000B7851" w:rsidRDefault="00975FB7" w:rsidP="000B7851">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Particulate</w:t>
            </w:r>
            <w:r w:rsidR="000B7851" w:rsidRPr="004207D8">
              <w:rPr>
                <w:rFonts w:ascii="Arial" w:hAnsi="Arial" w:cs="Arial"/>
                <w:b/>
                <w:bCs/>
                <w:color w:val="0070C0"/>
                <w:sz w:val="20"/>
                <w:szCs w:val="20"/>
              </w:rPr>
              <w:t xml:space="preserve"> pollutant control (</w:t>
            </w:r>
            <w:r w:rsidR="00BB1B22">
              <w:rPr>
                <w:rFonts w:ascii="Arial" w:hAnsi="Arial" w:cs="Arial"/>
                <w:b/>
                <w:bCs/>
                <w:color w:val="0070C0"/>
                <w:sz w:val="20"/>
                <w:szCs w:val="20"/>
              </w:rPr>
              <w:t>1</w:t>
            </w:r>
            <w:r w:rsidR="000B7851" w:rsidRPr="004207D8">
              <w:rPr>
                <w:rFonts w:ascii="Arial" w:hAnsi="Arial" w:cs="Arial"/>
                <w:b/>
                <w:bCs/>
                <w:color w:val="0070C0"/>
                <w:sz w:val="20"/>
                <w:szCs w:val="20"/>
              </w:rPr>
              <w:t>)</w:t>
            </w:r>
          </w:p>
          <w:p w14:paraId="3968B306" w14:textId="77777777" w:rsidR="00F72028" w:rsidRDefault="00F72028" w:rsidP="00F72028">
            <w:pPr>
              <w:rPr>
                <w:rFonts w:ascii="Arial" w:hAnsi="Arial" w:cs="Arial"/>
                <w:iCs/>
                <w:sz w:val="20"/>
                <w:szCs w:val="20"/>
              </w:rPr>
            </w:pPr>
          </w:p>
          <w:p w14:paraId="1C581FA3" w14:textId="77777777" w:rsidR="00322F94" w:rsidRPr="00B97E42" w:rsidRDefault="00322F94" w:rsidP="00322F94">
            <w:pPr>
              <w:pStyle w:val="HTMLPreformatted"/>
              <w:rPr>
                <w:rFonts w:ascii="Arial" w:hAnsi="Arial" w:cs="Arial"/>
              </w:rPr>
            </w:pPr>
            <w:r w:rsidRPr="00B97E42">
              <w:rPr>
                <w:rFonts w:ascii="Arial" w:hAnsi="Arial" w:cs="Arial"/>
              </w:rPr>
              <w:t>Cyclones</w:t>
            </w:r>
          </w:p>
          <w:p w14:paraId="7D0CCB2E" w14:textId="77777777" w:rsidR="00975FB7" w:rsidRPr="00B97E42" w:rsidRDefault="00975FB7" w:rsidP="00975FB7">
            <w:pPr>
              <w:pStyle w:val="HTMLPreformatted"/>
              <w:rPr>
                <w:rFonts w:ascii="Arial" w:hAnsi="Arial" w:cs="Arial"/>
              </w:rPr>
            </w:pPr>
            <w:r w:rsidRPr="00B97E42">
              <w:rPr>
                <w:rFonts w:ascii="Arial" w:hAnsi="Arial" w:cs="Arial"/>
              </w:rPr>
              <w:t>Electrostatic precipitators</w:t>
            </w:r>
          </w:p>
          <w:p w14:paraId="6EDBAD5A" w14:textId="77777777" w:rsidR="00975FB7" w:rsidRPr="00B97E42" w:rsidRDefault="00975FB7" w:rsidP="00975FB7">
            <w:pPr>
              <w:rPr>
                <w:rFonts w:ascii="Arial" w:hAnsi="Arial" w:cs="Arial"/>
                <w:sz w:val="20"/>
                <w:szCs w:val="20"/>
              </w:rPr>
            </w:pPr>
          </w:p>
          <w:p w14:paraId="7C964975" w14:textId="77777777" w:rsidR="00975FB7" w:rsidRPr="00B97E42" w:rsidRDefault="00975FB7" w:rsidP="00975FB7">
            <w:pPr>
              <w:rPr>
                <w:rFonts w:ascii="Arial" w:hAnsi="Arial" w:cs="Arial"/>
                <w:b/>
                <w:bCs/>
                <w:sz w:val="20"/>
                <w:szCs w:val="20"/>
              </w:rPr>
            </w:pPr>
            <w:r w:rsidRPr="00B97E42">
              <w:rPr>
                <w:rFonts w:ascii="Arial" w:hAnsi="Arial" w:cs="Arial"/>
                <w:b/>
                <w:bCs/>
                <w:sz w:val="20"/>
                <w:szCs w:val="20"/>
              </w:rPr>
              <w:t>Readings:</w:t>
            </w:r>
          </w:p>
          <w:p w14:paraId="2C8CFFC5" w14:textId="366D25F3" w:rsidR="00975FB7" w:rsidRPr="00990751" w:rsidRDefault="00975FB7" w:rsidP="00975FB7">
            <w:pPr>
              <w:pStyle w:val="ListParagraph"/>
              <w:numPr>
                <w:ilvl w:val="0"/>
                <w:numId w:val="38"/>
              </w:numPr>
              <w:rPr>
                <w:rFonts w:ascii="Arial" w:hAnsi="Arial" w:cs="Arial"/>
                <w:iCs/>
                <w:color w:val="000000" w:themeColor="text1"/>
                <w:sz w:val="20"/>
                <w:szCs w:val="20"/>
              </w:rPr>
            </w:pPr>
            <w:r w:rsidRPr="00B92AAD">
              <w:rPr>
                <w:rFonts w:ascii="Arial" w:hAnsi="Arial" w:cs="Arial"/>
                <w:iCs/>
                <w:color w:val="000000" w:themeColor="text1"/>
                <w:sz w:val="20"/>
                <w:szCs w:val="20"/>
              </w:rPr>
              <w:t>Schnelle et al., 2016, Chapters 2</w:t>
            </w:r>
            <w:r w:rsidR="002253D2">
              <w:rPr>
                <w:rFonts w:ascii="Arial" w:hAnsi="Arial" w:cs="Arial"/>
                <w:iCs/>
                <w:color w:val="000000" w:themeColor="text1"/>
                <w:sz w:val="20"/>
                <w:szCs w:val="20"/>
              </w:rPr>
              <w:t>1</w:t>
            </w:r>
            <w:r w:rsidRPr="00B92AAD">
              <w:rPr>
                <w:rFonts w:ascii="Arial" w:hAnsi="Arial" w:cs="Arial"/>
                <w:iCs/>
                <w:color w:val="000000" w:themeColor="text1"/>
                <w:sz w:val="20"/>
                <w:szCs w:val="20"/>
              </w:rPr>
              <w:t>, 24</w:t>
            </w:r>
          </w:p>
          <w:p w14:paraId="6EA3CA89" w14:textId="54A5FFC5" w:rsidR="00990751" w:rsidRPr="00975FB7" w:rsidRDefault="00990751" w:rsidP="00975FB7">
            <w:pPr>
              <w:rPr>
                <w:rFonts w:ascii="Arial" w:hAnsi="Arial" w:cs="Arial"/>
                <w:iCs/>
                <w:color w:val="000000" w:themeColor="text1"/>
                <w:sz w:val="20"/>
                <w:szCs w:val="20"/>
              </w:rPr>
            </w:pPr>
          </w:p>
        </w:tc>
        <w:tc>
          <w:tcPr>
            <w:tcW w:w="3240" w:type="dxa"/>
            <w:shd w:val="clear" w:color="auto" w:fill="auto"/>
          </w:tcPr>
          <w:p w14:paraId="33A78E08" w14:textId="3A871E84" w:rsidR="006B22E0" w:rsidRDefault="006B22E0" w:rsidP="006B22E0">
            <w:pPr>
              <w:pStyle w:val="HTMLPreformatted"/>
              <w:rPr>
                <w:rFonts w:ascii="Arial" w:hAnsi="Arial" w:cs="Arial"/>
                <w:color w:val="17365D" w:themeColor="text2" w:themeShade="BF"/>
              </w:rPr>
            </w:pPr>
            <w:r w:rsidRPr="00B97E42">
              <w:rPr>
                <w:rFonts w:ascii="Arial" w:hAnsi="Arial" w:cs="Arial"/>
                <w:b/>
              </w:rPr>
              <w:t xml:space="preserve">Project 1 due Oct </w:t>
            </w:r>
            <w:r>
              <w:rPr>
                <w:rFonts w:ascii="Arial" w:hAnsi="Arial" w:cs="Arial"/>
                <w:b/>
              </w:rPr>
              <w:t>28</w:t>
            </w:r>
            <w:r w:rsidRPr="00B97E42">
              <w:rPr>
                <w:rFonts w:ascii="Arial" w:hAnsi="Arial" w:cs="Arial"/>
                <w:color w:val="17365D" w:themeColor="text2" w:themeShade="BF"/>
              </w:rPr>
              <w:t xml:space="preserve"> </w:t>
            </w:r>
          </w:p>
          <w:p w14:paraId="600774F1" w14:textId="77777777" w:rsidR="00A74F4D" w:rsidRDefault="00A74F4D" w:rsidP="00A74F4D">
            <w:pPr>
              <w:rPr>
                <w:rFonts w:ascii="Arial" w:hAnsi="Arial" w:cs="Arial"/>
                <w:sz w:val="20"/>
                <w:szCs w:val="20"/>
              </w:rPr>
            </w:pPr>
          </w:p>
          <w:p w14:paraId="58D7F8CF" w14:textId="77777777" w:rsidR="00AD3FBE" w:rsidRPr="00B97E42" w:rsidRDefault="00AD3FBE" w:rsidP="00AD3FBE">
            <w:pPr>
              <w:pStyle w:val="HTMLPreformatted"/>
              <w:tabs>
                <w:tab w:val="clear" w:pos="9160"/>
              </w:tabs>
              <w:spacing w:line="240" w:lineRule="exact"/>
              <w:rPr>
                <w:rFonts w:ascii="Arial" w:hAnsi="Arial" w:cs="Arial"/>
              </w:rPr>
            </w:pPr>
          </w:p>
          <w:p w14:paraId="04638E04" w14:textId="67B966AE" w:rsidR="00B759C6" w:rsidRPr="00B97E42" w:rsidRDefault="00B759C6" w:rsidP="00975FB7">
            <w:pPr>
              <w:rPr>
                <w:rFonts w:ascii="Arial" w:hAnsi="Arial" w:cs="Arial"/>
              </w:rPr>
            </w:pPr>
          </w:p>
        </w:tc>
      </w:tr>
      <w:tr w:rsidR="00B759C6" w:rsidRPr="00B97E42" w14:paraId="59357F26" w14:textId="77777777" w:rsidTr="00322F94">
        <w:trPr>
          <w:trHeight w:val="1872"/>
        </w:trPr>
        <w:tc>
          <w:tcPr>
            <w:tcW w:w="6205" w:type="dxa"/>
            <w:shd w:val="clear" w:color="auto" w:fill="auto"/>
          </w:tcPr>
          <w:p w14:paraId="5EB8F8F5" w14:textId="28D82884" w:rsidR="005760A9" w:rsidRDefault="00B759C6" w:rsidP="00FC000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 xml:space="preserve">Week </w:t>
            </w:r>
            <w:r w:rsidR="00DE0DAA" w:rsidRPr="00B97E42">
              <w:rPr>
                <w:rFonts w:ascii="Arial" w:hAnsi="Arial" w:cs="Arial"/>
                <w:b/>
                <w:bCs/>
                <w:color w:val="0070C0"/>
              </w:rPr>
              <w:t>11</w:t>
            </w:r>
            <w:r w:rsidR="006E43D4" w:rsidRPr="00B97E42">
              <w:rPr>
                <w:rFonts w:ascii="Arial" w:hAnsi="Arial" w:cs="Arial"/>
                <w:b/>
                <w:bCs/>
                <w:color w:val="0070C0"/>
              </w:rPr>
              <w:t xml:space="preserve"> (</w:t>
            </w:r>
            <w:r w:rsidR="00E84DAF">
              <w:rPr>
                <w:rFonts w:ascii="Arial" w:hAnsi="Arial" w:cs="Arial"/>
                <w:b/>
                <w:bCs/>
                <w:color w:val="0070C0"/>
              </w:rPr>
              <w:t>Nov</w:t>
            </w:r>
            <w:r w:rsidR="00B81CFB" w:rsidRPr="00B97E42">
              <w:rPr>
                <w:rFonts w:ascii="Arial" w:hAnsi="Arial" w:cs="Arial"/>
                <w:b/>
                <w:bCs/>
                <w:color w:val="0070C0"/>
              </w:rPr>
              <w:t xml:space="preserve"> </w:t>
            </w:r>
            <w:r w:rsidR="00E84DAF">
              <w:rPr>
                <w:rFonts w:ascii="Arial" w:hAnsi="Arial" w:cs="Arial"/>
                <w:b/>
                <w:bCs/>
                <w:color w:val="0070C0"/>
              </w:rPr>
              <w:t>4</w:t>
            </w:r>
            <w:r w:rsidR="00B81CFB" w:rsidRPr="00B97E42">
              <w:rPr>
                <w:rFonts w:ascii="Arial" w:hAnsi="Arial" w:cs="Arial"/>
                <w:b/>
                <w:bCs/>
                <w:color w:val="0070C0"/>
              </w:rPr>
              <w:t xml:space="preserve"> &amp; Nov </w:t>
            </w:r>
            <w:r w:rsidR="00E84DAF">
              <w:rPr>
                <w:rFonts w:ascii="Arial" w:hAnsi="Arial" w:cs="Arial"/>
                <w:b/>
                <w:bCs/>
                <w:color w:val="0070C0"/>
              </w:rPr>
              <w:t>6</w:t>
            </w:r>
            <w:r w:rsidR="006E43D4" w:rsidRPr="00B97E42">
              <w:rPr>
                <w:rFonts w:ascii="Arial" w:hAnsi="Arial" w:cs="Arial"/>
                <w:b/>
                <w:bCs/>
                <w:color w:val="0070C0"/>
              </w:rPr>
              <w:t>)</w:t>
            </w:r>
          </w:p>
          <w:p w14:paraId="4987CC52" w14:textId="74133784" w:rsidR="0015666C" w:rsidRPr="000B7851" w:rsidRDefault="00975FB7" w:rsidP="000B7851">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Particulate</w:t>
            </w:r>
            <w:r w:rsidR="000B7851">
              <w:rPr>
                <w:rFonts w:ascii="Arial" w:hAnsi="Arial" w:cs="Arial"/>
                <w:b/>
                <w:bCs/>
                <w:color w:val="0070C0"/>
                <w:sz w:val="20"/>
                <w:szCs w:val="20"/>
              </w:rPr>
              <w:t xml:space="preserve"> pollutant control (</w:t>
            </w:r>
            <w:r w:rsidR="00BB1B22">
              <w:rPr>
                <w:rFonts w:ascii="Arial" w:hAnsi="Arial" w:cs="Arial"/>
                <w:b/>
                <w:bCs/>
                <w:color w:val="0070C0"/>
                <w:sz w:val="20"/>
                <w:szCs w:val="20"/>
              </w:rPr>
              <w:t>2</w:t>
            </w:r>
            <w:r w:rsidR="000B7851">
              <w:rPr>
                <w:rFonts w:ascii="Arial" w:hAnsi="Arial" w:cs="Arial"/>
                <w:b/>
                <w:bCs/>
                <w:color w:val="0070C0"/>
                <w:sz w:val="20"/>
                <w:szCs w:val="20"/>
              </w:rPr>
              <w:t>)</w:t>
            </w:r>
          </w:p>
          <w:p w14:paraId="0B3E2344" w14:textId="77777777" w:rsidR="00975FB7" w:rsidRDefault="00975FB7" w:rsidP="00990751">
            <w:pPr>
              <w:rPr>
                <w:rFonts w:ascii="Arial" w:hAnsi="Arial" w:cs="Arial"/>
                <w:iCs/>
                <w:color w:val="000000" w:themeColor="text1"/>
                <w:sz w:val="20"/>
                <w:szCs w:val="20"/>
              </w:rPr>
            </w:pPr>
          </w:p>
          <w:p w14:paraId="595708E3" w14:textId="77777777" w:rsidR="00975FB7" w:rsidRDefault="00975FB7" w:rsidP="00975FB7">
            <w:pPr>
              <w:pStyle w:val="HTMLPreformatted"/>
              <w:rPr>
                <w:rFonts w:ascii="Arial" w:hAnsi="Arial" w:cs="Arial"/>
                <w:bCs/>
              </w:rPr>
            </w:pPr>
            <w:r w:rsidRPr="00B92AAD">
              <w:rPr>
                <w:rFonts w:ascii="Arial" w:hAnsi="Arial" w:cs="Arial"/>
                <w:bCs/>
              </w:rPr>
              <w:t>Filtration</w:t>
            </w:r>
          </w:p>
          <w:p w14:paraId="7AFCD284" w14:textId="77777777" w:rsidR="00975FB7" w:rsidRPr="00B92AAD" w:rsidRDefault="00975FB7" w:rsidP="00975FB7">
            <w:pPr>
              <w:pStyle w:val="HTMLPreformatted"/>
              <w:rPr>
                <w:rFonts w:ascii="Arial" w:hAnsi="Arial" w:cs="Arial"/>
                <w:bCs/>
              </w:rPr>
            </w:pPr>
          </w:p>
          <w:p w14:paraId="5024FAED" w14:textId="77777777" w:rsidR="00975FB7" w:rsidRPr="000B7851" w:rsidRDefault="00975FB7" w:rsidP="00975FB7">
            <w:pPr>
              <w:pStyle w:val="HTMLPreformatted"/>
              <w:rPr>
                <w:rFonts w:ascii="Arial" w:hAnsi="Arial" w:cs="Arial"/>
                <w:b/>
              </w:rPr>
            </w:pPr>
            <w:r w:rsidRPr="000B7851">
              <w:rPr>
                <w:rFonts w:ascii="Arial" w:hAnsi="Arial" w:cs="Arial"/>
                <w:b/>
              </w:rPr>
              <w:t>Readings:</w:t>
            </w:r>
          </w:p>
          <w:p w14:paraId="3D57A39F" w14:textId="3ED7129D" w:rsidR="00AE41A2" w:rsidRPr="00AE41A2" w:rsidRDefault="00975FB7" w:rsidP="00AE41A2">
            <w:pPr>
              <w:pStyle w:val="HTMLPreformatted"/>
              <w:spacing w:line="240" w:lineRule="exact"/>
              <w:rPr>
                <w:rFonts w:ascii="Arial" w:hAnsi="Arial" w:cs="Arial"/>
                <w:bCs/>
              </w:rPr>
            </w:pPr>
            <w:r w:rsidRPr="00B92AAD">
              <w:rPr>
                <w:rFonts w:ascii="Arial" w:hAnsi="Arial" w:cs="Arial"/>
                <w:bCs/>
              </w:rPr>
              <w:t>1.</w:t>
            </w:r>
            <w:r w:rsidRPr="00B92AAD">
              <w:rPr>
                <w:rFonts w:ascii="Arial" w:hAnsi="Arial" w:cs="Arial"/>
                <w:bCs/>
              </w:rPr>
              <w:tab/>
              <w:t>Schnelle et al., 2016, Chapter 23</w:t>
            </w:r>
            <w:r>
              <w:rPr>
                <w:rFonts w:ascii="Arial" w:hAnsi="Arial" w:cs="Arial"/>
                <w:bCs/>
              </w:rPr>
              <w:t xml:space="preserve"> </w:t>
            </w:r>
          </w:p>
        </w:tc>
        <w:tc>
          <w:tcPr>
            <w:tcW w:w="3240" w:type="dxa"/>
            <w:shd w:val="clear" w:color="auto" w:fill="auto"/>
          </w:tcPr>
          <w:p w14:paraId="38FC709B" w14:textId="77777777" w:rsidR="008D1890" w:rsidRDefault="008D1890" w:rsidP="008D1890">
            <w:pPr>
              <w:pStyle w:val="HTMLPreformatted"/>
              <w:tabs>
                <w:tab w:val="clear" w:pos="9160"/>
              </w:tabs>
              <w:rPr>
                <w:rFonts w:ascii="Arial" w:hAnsi="Arial" w:cs="Arial"/>
              </w:rPr>
            </w:pPr>
          </w:p>
          <w:p w14:paraId="45837928" w14:textId="77777777" w:rsidR="00FE7A6C" w:rsidRDefault="00FE7A6C" w:rsidP="00FE7A6C">
            <w:pPr>
              <w:pStyle w:val="HTMLPreformatted"/>
              <w:tabs>
                <w:tab w:val="clear" w:pos="9160"/>
              </w:tabs>
              <w:spacing w:line="240" w:lineRule="exact"/>
              <w:rPr>
                <w:rFonts w:ascii="Arial" w:hAnsi="Arial" w:cs="Arial"/>
                <w:bCs/>
              </w:rPr>
            </w:pPr>
          </w:p>
          <w:p w14:paraId="76CAB2AD" w14:textId="5BF1F7C3" w:rsidR="00B759C6" w:rsidRPr="00AE41A2" w:rsidRDefault="00FE7A6C" w:rsidP="00151557">
            <w:pPr>
              <w:pStyle w:val="HTMLPreformatted"/>
              <w:tabs>
                <w:tab w:val="clear" w:pos="9160"/>
              </w:tabs>
              <w:spacing w:line="240" w:lineRule="exact"/>
              <w:rPr>
                <w:rFonts w:ascii="Arial" w:hAnsi="Arial" w:cs="Arial"/>
                <w:b/>
              </w:rPr>
            </w:pPr>
            <w:r w:rsidRPr="00B97E42">
              <w:rPr>
                <w:rFonts w:ascii="Arial" w:hAnsi="Arial" w:cs="Arial"/>
                <w:bCs/>
              </w:rPr>
              <w:t>Project 2 assigned</w:t>
            </w:r>
            <w:r>
              <w:rPr>
                <w:rFonts w:ascii="Arial" w:hAnsi="Arial" w:cs="Arial"/>
                <w:bCs/>
              </w:rPr>
              <w:t xml:space="preserve"> Nov </w:t>
            </w:r>
            <w:r w:rsidR="00990751">
              <w:rPr>
                <w:rFonts w:ascii="Arial" w:hAnsi="Arial" w:cs="Arial"/>
                <w:bCs/>
              </w:rPr>
              <w:t>4</w:t>
            </w:r>
          </w:p>
        </w:tc>
      </w:tr>
      <w:tr w:rsidR="00B759C6" w:rsidRPr="00B97E42" w14:paraId="3BC692DB" w14:textId="77777777" w:rsidTr="00322F94">
        <w:trPr>
          <w:trHeight w:val="80"/>
        </w:trPr>
        <w:tc>
          <w:tcPr>
            <w:tcW w:w="6205" w:type="dxa"/>
            <w:shd w:val="clear" w:color="auto" w:fill="auto"/>
          </w:tcPr>
          <w:p w14:paraId="5D795320" w14:textId="77777777" w:rsidR="000B7851" w:rsidRDefault="00B759C6" w:rsidP="000B7851">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 xml:space="preserve">Week </w:t>
            </w:r>
            <w:r w:rsidR="00DE0DAA" w:rsidRPr="00B97E42">
              <w:rPr>
                <w:rFonts w:ascii="Arial" w:hAnsi="Arial" w:cs="Arial"/>
                <w:b/>
                <w:bCs/>
                <w:color w:val="0070C0"/>
              </w:rPr>
              <w:t>12</w:t>
            </w:r>
            <w:r w:rsidR="006E43D4" w:rsidRPr="00B97E42">
              <w:rPr>
                <w:rFonts w:ascii="Arial" w:hAnsi="Arial" w:cs="Arial"/>
                <w:b/>
                <w:bCs/>
                <w:color w:val="0070C0"/>
              </w:rPr>
              <w:t xml:space="preserve"> (</w:t>
            </w:r>
            <w:r w:rsidR="00F45CDA" w:rsidRPr="00B97E42">
              <w:rPr>
                <w:rFonts w:ascii="Arial" w:hAnsi="Arial" w:cs="Arial"/>
                <w:b/>
                <w:bCs/>
                <w:color w:val="0070C0"/>
              </w:rPr>
              <w:t xml:space="preserve">Nov </w:t>
            </w:r>
            <w:r w:rsidR="00E84DAF">
              <w:rPr>
                <w:rFonts w:ascii="Arial" w:hAnsi="Arial" w:cs="Arial"/>
                <w:b/>
                <w:bCs/>
                <w:color w:val="0070C0"/>
              </w:rPr>
              <w:t>11 &amp; 13</w:t>
            </w:r>
            <w:r w:rsidR="006E43D4" w:rsidRPr="00B97E42">
              <w:rPr>
                <w:rFonts w:ascii="Arial" w:hAnsi="Arial" w:cs="Arial"/>
                <w:b/>
                <w:bCs/>
                <w:color w:val="0070C0"/>
              </w:rPr>
              <w:t>)</w:t>
            </w:r>
            <w:r w:rsidR="000B7851" w:rsidRPr="00B97E42">
              <w:rPr>
                <w:rFonts w:ascii="Arial" w:hAnsi="Arial" w:cs="Arial"/>
                <w:b/>
                <w:bCs/>
                <w:color w:val="0070C0"/>
              </w:rPr>
              <w:t xml:space="preserve"> </w:t>
            </w:r>
          </w:p>
          <w:p w14:paraId="745BA8A6" w14:textId="309214C6" w:rsidR="00B759C6" w:rsidRDefault="00975FB7" w:rsidP="000E05CD">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Gaseous</w:t>
            </w:r>
            <w:r w:rsidR="000B7851" w:rsidRPr="00B97E42">
              <w:rPr>
                <w:rFonts w:ascii="Arial" w:hAnsi="Arial" w:cs="Arial"/>
                <w:b/>
                <w:bCs/>
                <w:color w:val="0070C0"/>
              </w:rPr>
              <w:t xml:space="preserve"> pollutant control (1)</w:t>
            </w:r>
          </w:p>
          <w:p w14:paraId="770CEF9A" w14:textId="7225B648" w:rsidR="005760A9" w:rsidRPr="00B97E42" w:rsidRDefault="005760A9" w:rsidP="005760A9">
            <w:pPr>
              <w:pStyle w:val="HTMLPreformatted"/>
              <w:spacing w:line="240" w:lineRule="exact"/>
              <w:rPr>
                <w:rFonts w:ascii="Arial" w:hAnsi="Arial" w:cs="Arial"/>
                <w:bCs/>
              </w:rPr>
            </w:pPr>
          </w:p>
          <w:p w14:paraId="00C72644" w14:textId="77777777" w:rsidR="00975FB7" w:rsidRPr="00B97E42" w:rsidRDefault="00975FB7" w:rsidP="00975FB7">
            <w:pPr>
              <w:rPr>
                <w:rFonts w:ascii="Arial" w:hAnsi="Arial" w:cs="Arial"/>
                <w:bCs/>
                <w:sz w:val="20"/>
                <w:szCs w:val="20"/>
              </w:rPr>
            </w:pPr>
            <w:r w:rsidRPr="00B97E42">
              <w:rPr>
                <w:rFonts w:ascii="Arial" w:hAnsi="Arial" w:cs="Arial"/>
                <w:bCs/>
                <w:sz w:val="20"/>
                <w:szCs w:val="20"/>
              </w:rPr>
              <w:t>Adsorption</w:t>
            </w:r>
          </w:p>
          <w:p w14:paraId="7313BB9E" w14:textId="77777777" w:rsidR="00975FB7" w:rsidRPr="00B97E42" w:rsidRDefault="00975FB7" w:rsidP="00975FB7">
            <w:pPr>
              <w:rPr>
                <w:rFonts w:ascii="Arial" w:hAnsi="Arial" w:cs="Arial"/>
                <w:b/>
                <w:bCs/>
                <w:sz w:val="20"/>
                <w:szCs w:val="20"/>
              </w:rPr>
            </w:pPr>
          </w:p>
          <w:p w14:paraId="57119016" w14:textId="77777777" w:rsidR="00975FB7" w:rsidRPr="00B97E42" w:rsidRDefault="00975FB7" w:rsidP="00975FB7">
            <w:pPr>
              <w:rPr>
                <w:rFonts w:ascii="Arial" w:hAnsi="Arial" w:cs="Arial"/>
                <w:b/>
                <w:bCs/>
                <w:sz w:val="20"/>
                <w:szCs w:val="20"/>
              </w:rPr>
            </w:pPr>
            <w:r w:rsidRPr="00B97E42">
              <w:rPr>
                <w:rFonts w:ascii="Arial" w:hAnsi="Arial" w:cs="Arial"/>
                <w:b/>
                <w:bCs/>
                <w:sz w:val="20"/>
                <w:szCs w:val="20"/>
              </w:rPr>
              <w:t>Readings:</w:t>
            </w:r>
          </w:p>
          <w:p w14:paraId="5890D169" w14:textId="4DAFFA4E" w:rsidR="00EA0161" w:rsidRPr="00322F94" w:rsidRDefault="00975FB7" w:rsidP="00322F94">
            <w:pPr>
              <w:pStyle w:val="ListParagraph"/>
              <w:numPr>
                <w:ilvl w:val="0"/>
                <w:numId w:val="28"/>
              </w:numPr>
              <w:rPr>
                <w:rFonts w:ascii="Arial" w:hAnsi="Arial" w:cs="Arial"/>
                <w:bCs/>
                <w:sz w:val="20"/>
                <w:szCs w:val="20"/>
              </w:rPr>
            </w:pPr>
            <w:r w:rsidRPr="00B97E42">
              <w:rPr>
                <w:rFonts w:ascii="Arial" w:hAnsi="Arial" w:cs="Arial"/>
                <w:iCs/>
                <w:color w:val="000000" w:themeColor="text1"/>
                <w:sz w:val="20"/>
                <w:szCs w:val="20"/>
              </w:rPr>
              <w:t>Schnelle et al., 2016, Chapter</w:t>
            </w:r>
            <w:r>
              <w:rPr>
                <w:rFonts w:ascii="Arial" w:hAnsi="Arial" w:cs="Arial"/>
                <w:iCs/>
                <w:color w:val="000000" w:themeColor="text1"/>
                <w:sz w:val="20"/>
                <w:szCs w:val="20"/>
              </w:rPr>
              <w:t xml:space="preserve"> 12</w:t>
            </w:r>
          </w:p>
        </w:tc>
        <w:tc>
          <w:tcPr>
            <w:tcW w:w="3240" w:type="dxa"/>
            <w:shd w:val="clear" w:color="auto" w:fill="auto"/>
          </w:tcPr>
          <w:p w14:paraId="26896B66" w14:textId="77777777" w:rsidR="00022A86" w:rsidRPr="00B97E42" w:rsidRDefault="00022A86" w:rsidP="00FC0003">
            <w:pPr>
              <w:pStyle w:val="HTMLPreformatted"/>
              <w:tabs>
                <w:tab w:val="clear" w:pos="9160"/>
              </w:tabs>
              <w:spacing w:line="240" w:lineRule="exact"/>
              <w:rPr>
                <w:rFonts w:ascii="Arial" w:hAnsi="Arial" w:cs="Arial"/>
                <w:bCs/>
              </w:rPr>
            </w:pPr>
          </w:p>
          <w:p w14:paraId="789C92A4" w14:textId="77777777" w:rsidR="00AB1DD7" w:rsidRDefault="00AB1DD7" w:rsidP="00AB1DD7">
            <w:pPr>
              <w:pStyle w:val="HTMLPreformatted"/>
              <w:tabs>
                <w:tab w:val="clear" w:pos="9160"/>
              </w:tabs>
              <w:spacing w:line="240" w:lineRule="exact"/>
              <w:rPr>
                <w:rFonts w:ascii="Arial" w:hAnsi="Arial" w:cs="Arial"/>
              </w:rPr>
            </w:pPr>
            <w:r>
              <w:rPr>
                <w:rFonts w:ascii="Arial" w:hAnsi="Arial" w:cs="Arial"/>
              </w:rPr>
              <w:t>HM 5 assigned</w:t>
            </w:r>
          </w:p>
          <w:p w14:paraId="15FD5D4C" w14:textId="77777777" w:rsidR="008D1890" w:rsidRPr="00B97E42" w:rsidRDefault="008D1890" w:rsidP="008D1890">
            <w:pPr>
              <w:pStyle w:val="HTMLPreformatted"/>
              <w:tabs>
                <w:tab w:val="clear" w:pos="9160"/>
              </w:tabs>
              <w:spacing w:line="240" w:lineRule="exact"/>
              <w:rPr>
                <w:rFonts w:ascii="Arial" w:hAnsi="Arial" w:cs="Arial"/>
                <w:b/>
              </w:rPr>
            </w:pPr>
          </w:p>
          <w:p w14:paraId="4734484D" w14:textId="7C15E111" w:rsidR="00B759C6" w:rsidRPr="00B97E42" w:rsidRDefault="00B759C6" w:rsidP="00FD3D79">
            <w:pPr>
              <w:rPr>
                <w:rFonts w:ascii="Arial" w:hAnsi="Arial" w:cs="Arial"/>
                <w:bCs/>
              </w:rPr>
            </w:pPr>
          </w:p>
        </w:tc>
      </w:tr>
      <w:tr w:rsidR="00B759C6" w:rsidRPr="00B97E42" w14:paraId="4BA00B83" w14:textId="77777777" w:rsidTr="0044598F">
        <w:trPr>
          <w:trHeight w:val="692"/>
        </w:trPr>
        <w:tc>
          <w:tcPr>
            <w:tcW w:w="6205" w:type="dxa"/>
            <w:shd w:val="clear" w:color="auto" w:fill="auto"/>
          </w:tcPr>
          <w:p w14:paraId="35DB0A4F" w14:textId="77777777" w:rsidR="000B7851" w:rsidRDefault="00B759C6" w:rsidP="000B7851">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 xml:space="preserve">Week </w:t>
            </w:r>
            <w:r w:rsidR="00DE0DAA" w:rsidRPr="00B97E42">
              <w:rPr>
                <w:rFonts w:ascii="Arial" w:hAnsi="Arial" w:cs="Arial"/>
                <w:b/>
                <w:bCs/>
                <w:color w:val="0070C0"/>
              </w:rPr>
              <w:t>13</w:t>
            </w:r>
            <w:r w:rsidR="006E43D4" w:rsidRPr="00B97E42">
              <w:rPr>
                <w:rFonts w:ascii="Arial" w:hAnsi="Arial" w:cs="Arial"/>
                <w:b/>
                <w:bCs/>
                <w:color w:val="0070C0"/>
              </w:rPr>
              <w:t xml:space="preserve"> (</w:t>
            </w:r>
            <w:r w:rsidR="00F45CDA" w:rsidRPr="00B97E42">
              <w:rPr>
                <w:rFonts w:ascii="Arial" w:hAnsi="Arial" w:cs="Arial"/>
                <w:b/>
                <w:bCs/>
                <w:color w:val="0070C0"/>
              </w:rPr>
              <w:t>Nov 1</w:t>
            </w:r>
            <w:r w:rsidR="00E84DAF">
              <w:rPr>
                <w:rFonts w:ascii="Arial" w:hAnsi="Arial" w:cs="Arial"/>
                <w:b/>
                <w:bCs/>
                <w:color w:val="0070C0"/>
              </w:rPr>
              <w:t>8</w:t>
            </w:r>
            <w:r w:rsidR="00F45CDA" w:rsidRPr="00B97E42">
              <w:rPr>
                <w:rFonts w:ascii="Arial" w:hAnsi="Arial" w:cs="Arial"/>
                <w:b/>
                <w:bCs/>
                <w:color w:val="0070C0"/>
              </w:rPr>
              <w:t xml:space="preserve"> &amp; </w:t>
            </w:r>
            <w:r w:rsidR="00E84DAF">
              <w:rPr>
                <w:rFonts w:ascii="Arial" w:hAnsi="Arial" w:cs="Arial"/>
                <w:b/>
                <w:bCs/>
                <w:color w:val="0070C0"/>
              </w:rPr>
              <w:t>20</w:t>
            </w:r>
            <w:r w:rsidR="006E43D4" w:rsidRPr="00B97E42">
              <w:rPr>
                <w:rFonts w:ascii="Arial" w:hAnsi="Arial" w:cs="Arial"/>
                <w:b/>
                <w:bCs/>
                <w:color w:val="0070C0"/>
              </w:rPr>
              <w:t>)</w:t>
            </w:r>
            <w:r w:rsidR="000B7851" w:rsidRPr="005F1888">
              <w:rPr>
                <w:rFonts w:ascii="Arial" w:hAnsi="Arial" w:cs="Arial"/>
                <w:b/>
                <w:bCs/>
                <w:color w:val="0070C0"/>
              </w:rPr>
              <w:t xml:space="preserve"> </w:t>
            </w:r>
          </w:p>
          <w:p w14:paraId="4BFCB014" w14:textId="6F33C0DA" w:rsidR="00B759C6" w:rsidRPr="00B97E42" w:rsidRDefault="00975FB7" w:rsidP="000E05CD">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Gaseous</w:t>
            </w:r>
            <w:r w:rsidR="000B7851" w:rsidRPr="005F1888">
              <w:rPr>
                <w:rFonts w:ascii="Arial" w:hAnsi="Arial" w:cs="Arial"/>
                <w:b/>
                <w:bCs/>
                <w:color w:val="0070C0"/>
              </w:rPr>
              <w:t xml:space="preserve"> pollutant control (2)</w:t>
            </w:r>
          </w:p>
          <w:p w14:paraId="718EE0D6" w14:textId="77777777" w:rsidR="00B92AAD" w:rsidRDefault="00B92AAD" w:rsidP="00975FB7">
            <w:pPr>
              <w:rPr>
                <w:rFonts w:ascii="Arial" w:hAnsi="Arial" w:cs="Arial"/>
                <w:sz w:val="20"/>
                <w:szCs w:val="20"/>
              </w:rPr>
            </w:pPr>
          </w:p>
          <w:p w14:paraId="337EF46A" w14:textId="77777777" w:rsidR="00975FB7" w:rsidRDefault="00975FB7" w:rsidP="00975FB7">
            <w:pPr>
              <w:rPr>
                <w:rFonts w:ascii="Arial" w:hAnsi="Arial" w:cs="Arial"/>
                <w:iCs/>
                <w:color w:val="000000" w:themeColor="text1"/>
                <w:sz w:val="20"/>
                <w:szCs w:val="20"/>
              </w:rPr>
            </w:pPr>
            <w:r>
              <w:rPr>
                <w:rFonts w:ascii="Arial" w:hAnsi="Arial" w:cs="Arial"/>
                <w:iCs/>
                <w:color w:val="000000" w:themeColor="text1"/>
                <w:sz w:val="20"/>
                <w:szCs w:val="20"/>
              </w:rPr>
              <w:t xml:space="preserve">Absorption </w:t>
            </w:r>
          </w:p>
          <w:p w14:paraId="137D9971" w14:textId="52A2F39F" w:rsidR="002253D2" w:rsidRDefault="002253D2" w:rsidP="00975FB7">
            <w:pPr>
              <w:rPr>
                <w:rFonts w:ascii="Arial" w:hAnsi="Arial" w:cs="Arial"/>
                <w:iCs/>
                <w:color w:val="000000" w:themeColor="text1"/>
                <w:sz w:val="20"/>
                <w:szCs w:val="20"/>
              </w:rPr>
            </w:pPr>
            <w:r>
              <w:rPr>
                <w:rFonts w:ascii="Arial" w:hAnsi="Arial" w:cs="Arial"/>
                <w:iCs/>
                <w:color w:val="000000" w:themeColor="text1"/>
                <w:sz w:val="20"/>
                <w:szCs w:val="20"/>
              </w:rPr>
              <w:t>Wet Scrubbers</w:t>
            </w:r>
          </w:p>
          <w:p w14:paraId="2873472C" w14:textId="77777777" w:rsidR="00975FB7" w:rsidRPr="00B97E42" w:rsidRDefault="00975FB7" w:rsidP="00975FB7">
            <w:pPr>
              <w:rPr>
                <w:rFonts w:ascii="Arial" w:hAnsi="Arial" w:cs="Arial"/>
                <w:sz w:val="20"/>
                <w:szCs w:val="20"/>
              </w:rPr>
            </w:pPr>
          </w:p>
          <w:p w14:paraId="697E3375" w14:textId="77777777" w:rsidR="00975FB7" w:rsidRPr="00B97E42" w:rsidRDefault="00975FB7" w:rsidP="00975FB7">
            <w:pPr>
              <w:rPr>
                <w:rFonts w:ascii="Arial" w:hAnsi="Arial" w:cs="Arial"/>
                <w:b/>
                <w:bCs/>
                <w:sz w:val="20"/>
                <w:szCs w:val="20"/>
              </w:rPr>
            </w:pPr>
            <w:r w:rsidRPr="00B97E42">
              <w:rPr>
                <w:rFonts w:ascii="Arial" w:hAnsi="Arial" w:cs="Arial"/>
                <w:b/>
                <w:bCs/>
                <w:sz w:val="20"/>
                <w:szCs w:val="20"/>
              </w:rPr>
              <w:t>Readings:</w:t>
            </w:r>
          </w:p>
          <w:p w14:paraId="2988EC7E" w14:textId="5BB073E1" w:rsidR="00975FB7" w:rsidRDefault="00975FB7" w:rsidP="00975FB7">
            <w:pPr>
              <w:pStyle w:val="ListParagraph"/>
              <w:numPr>
                <w:ilvl w:val="0"/>
                <w:numId w:val="12"/>
              </w:numPr>
              <w:rPr>
                <w:rFonts w:ascii="Arial" w:hAnsi="Arial" w:cs="Arial"/>
                <w:iCs/>
                <w:color w:val="000000" w:themeColor="text1"/>
                <w:sz w:val="20"/>
                <w:szCs w:val="20"/>
              </w:rPr>
            </w:pPr>
            <w:r w:rsidRPr="00B97E42">
              <w:rPr>
                <w:rFonts w:ascii="Arial" w:hAnsi="Arial" w:cs="Arial"/>
                <w:iCs/>
                <w:color w:val="000000" w:themeColor="text1"/>
                <w:sz w:val="20"/>
                <w:szCs w:val="20"/>
              </w:rPr>
              <w:t>Schnelle et al., 2016, Chapters</w:t>
            </w:r>
            <w:r>
              <w:rPr>
                <w:rFonts w:ascii="Arial" w:hAnsi="Arial" w:cs="Arial"/>
                <w:iCs/>
                <w:color w:val="000000" w:themeColor="text1"/>
                <w:sz w:val="20"/>
                <w:szCs w:val="20"/>
              </w:rPr>
              <w:t xml:space="preserve"> 11</w:t>
            </w:r>
            <w:r w:rsidR="002253D2">
              <w:rPr>
                <w:rFonts w:ascii="Arial" w:hAnsi="Arial" w:cs="Arial"/>
                <w:iCs/>
                <w:color w:val="000000" w:themeColor="text1"/>
                <w:sz w:val="20"/>
                <w:szCs w:val="20"/>
              </w:rPr>
              <w:t>, 22</w:t>
            </w:r>
          </w:p>
          <w:p w14:paraId="494F731A" w14:textId="01D28CEB" w:rsidR="00975FB7" w:rsidRPr="00975FB7" w:rsidRDefault="00975FB7" w:rsidP="00975FB7">
            <w:pPr>
              <w:rPr>
                <w:rFonts w:ascii="Arial" w:hAnsi="Arial" w:cs="Arial"/>
                <w:sz w:val="20"/>
                <w:szCs w:val="20"/>
              </w:rPr>
            </w:pPr>
          </w:p>
        </w:tc>
        <w:tc>
          <w:tcPr>
            <w:tcW w:w="3240" w:type="dxa"/>
            <w:shd w:val="clear" w:color="auto" w:fill="auto"/>
          </w:tcPr>
          <w:p w14:paraId="36608BCE" w14:textId="77777777" w:rsidR="00C16A30" w:rsidRDefault="00C16A30" w:rsidP="00FC0003">
            <w:pPr>
              <w:rPr>
                <w:rFonts w:ascii="Arial" w:hAnsi="Arial" w:cs="Arial"/>
                <w:bCs/>
                <w:sz w:val="20"/>
                <w:szCs w:val="20"/>
              </w:rPr>
            </w:pPr>
          </w:p>
          <w:p w14:paraId="69737792" w14:textId="3068C09E" w:rsidR="00FF31C5" w:rsidRPr="002539B9" w:rsidRDefault="00FF31C5" w:rsidP="00FF31C5">
            <w:pPr>
              <w:pStyle w:val="HTMLPreformatted"/>
              <w:tabs>
                <w:tab w:val="clear" w:pos="9160"/>
              </w:tabs>
              <w:spacing w:line="240" w:lineRule="exact"/>
              <w:rPr>
                <w:rFonts w:ascii="Arial" w:hAnsi="Arial" w:cs="Arial"/>
                <w:bCs/>
              </w:rPr>
            </w:pPr>
            <w:r w:rsidRPr="002539B9">
              <w:rPr>
                <w:rFonts w:ascii="Arial" w:hAnsi="Arial" w:cs="Arial"/>
                <w:bCs/>
              </w:rPr>
              <w:t xml:space="preserve">Quiz </w:t>
            </w:r>
            <w:r w:rsidR="00A01735">
              <w:rPr>
                <w:rFonts w:ascii="Arial" w:hAnsi="Arial" w:cs="Arial"/>
                <w:bCs/>
              </w:rPr>
              <w:t>5</w:t>
            </w:r>
            <w:r w:rsidRPr="002539B9">
              <w:rPr>
                <w:rFonts w:ascii="Arial" w:hAnsi="Arial" w:cs="Arial"/>
                <w:bCs/>
              </w:rPr>
              <w:t xml:space="preserve"> </w:t>
            </w:r>
            <w:r>
              <w:rPr>
                <w:rFonts w:ascii="Arial" w:hAnsi="Arial" w:cs="Arial"/>
                <w:bCs/>
              </w:rPr>
              <w:t xml:space="preserve">(particulate control), Nov </w:t>
            </w:r>
            <w:r w:rsidR="00A01735">
              <w:rPr>
                <w:rFonts w:ascii="Arial" w:hAnsi="Arial" w:cs="Arial"/>
                <w:bCs/>
              </w:rPr>
              <w:t>20</w:t>
            </w:r>
          </w:p>
          <w:p w14:paraId="49897680" w14:textId="77777777" w:rsidR="00667440" w:rsidRPr="008D1890" w:rsidRDefault="00667440" w:rsidP="00667440">
            <w:pPr>
              <w:pStyle w:val="HTMLPreformatted"/>
              <w:tabs>
                <w:tab w:val="clear" w:pos="9160"/>
              </w:tabs>
              <w:spacing w:line="240" w:lineRule="exact"/>
              <w:rPr>
                <w:rFonts w:ascii="Arial" w:hAnsi="Arial" w:cs="Arial"/>
                <w:bCs/>
              </w:rPr>
            </w:pPr>
          </w:p>
          <w:p w14:paraId="18EB43EF" w14:textId="60732F0F" w:rsidR="00C16A30" w:rsidRPr="008D1890" w:rsidRDefault="00C16A30" w:rsidP="00C16A30">
            <w:pPr>
              <w:rPr>
                <w:rFonts w:ascii="Arial" w:hAnsi="Arial" w:cs="Arial"/>
                <w:bCs/>
                <w:sz w:val="20"/>
                <w:szCs w:val="20"/>
              </w:rPr>
            </w:pPr>
            <w:r w:rsidRPr="008D1890">
              <w:rPr>
                <w:rFonts w:ascii="Arial" w:hAnsi="Arial" w:cs="Arial"/>
                <w:bCs/>
                <w:sz w:val="20"/>
                <w:szCs w:val="20"/>
              </w:rPr>
              <w:t xml:space="preserve">Project 2 interim due Nov </w:t>
            </w:r>
            <w:r w:rsidR="00A01735">
              <w:rPr>
                <w:rFonts w:ascii="Arial" w:hAnsi="Arial" w:cs="Arial"/>
                <w:bCs/>
                <w:sz w:val="20"/>
                <w:szCs w:val="20"/>
              </w:rPr>
              <w:t>18</w:t>
            </w:r>
          </w:p>
          <w:p w14:paraId="24BEF9C8" w14:textId="77777777" w:rsidR="00C16A30" w:rsidRPr="008D1890" w:rsidRDefault="00C16A30" w:rsidP="00FC0003">
            <w:pPr>
              <w:rPr>
                <w:rFonts w:ascii="Arial" w:hAnsi="Arial" w:cs="Arial"/>
                <w:bCs/>
                <w:sz w:val="20"/>
                <w:szCs w:val="20"/>
              </w:rPr>
            </w:pPr>
          </w:p>
          <w:p w14:paraId="6F0BD992" w14:textId="77777777" w:rsidR="00C16A30" w:rsidRPr="008D1890" w:rsidRDefault="00C16A30" w:rsidP="00FC0003">
            <w:pPr>
              <w:rPr>
                <w:rFonts w:ascii="Arial" w:hAnsi="Arial" w:cs="Arial"/>
                <w:bCs/>
                <w:sz w:val="20"/>
                <w:szCs w:val="20"/>
              </w:rPr>
            </w:pPr>
          </w:p>
          <w:p w14:paraId="2D6CAB9B" w14:textId="7AE27E74" w:rsidR="00B759C6" w:rsidRPr="00B97E42" w:rsidRDefault="00B759C6" w:rsidP="00FC0003">
            <w:pPr>
              <w:rPr>
                <w:rFonts w:ascii="Arial" w:hAnsi="Arial" w:cs="Arial"/>
                <w:sz w:val="20"/>
                <w:szCs w:val="20"/>
              </w:rPr>
            </w:pPr>
          </w:p>
          <w:p w14:paraId="3D00328C" w14:textId="77777777" w:rsidR="00B759C6" w:rsidRPr="00B97E42" w:rsidRDefault="00B759C6" w:rsidP="00FC0003">
            <w:pPr>
              <w:rPr>
                <w:rFonts w:ascii="Arial" w:hAnsi="Arial" w:cs="Arial"/>
                <w:sz w:val="20"/>
                <w:szCs w:val="20"/>
              </w:rPr>
            </w:pPr>
          </w:p>
        </w:tc>
      </w:tr>
      <w:tr w:rsidR="00537325" w:rsidRPr="00B97E42" w14:paraId="679E4B4F" w14:textId="77777777" w:rsidTr="00537325">
        <w:trPr>
          <w:trHeight w:val="512"/>
        </w:trPr>
        <w:tc>
          <w:tcPr>
            <w:tcW w:w="6205" w:type="dxa"/>
            <w:shd w:val="clear" w:color="auto" w:fill="FDE9D9" w:themeFill="accent6" w:themeFillTint="33"/>
            <w:vAlign w:val="center"/>
          </w:tcPr>
          <w:p w14:paraId="52885D21" w14:textId="77777777" w:rsidR="00537325" w:rsidRPr="00B97E42" w:rsidRDefault="00537325" w:rsidP="00537325">
            <w:pPr>
              <w:pStyle w:val="HTMLPreformatted"/>
              <w:jc w:val="center"/>
              <w:rPr>
                <w:rFonts w:ascii="Arial" w:hAnsi="Arial" w:cs="Arial"/>
                <w:b/>
                <w:bCs/>
                <w:color w:val="0070C0"/>
              </w:rPr>
            </w:pPr>
            <w:r w:rsidRPr="00B97E42">
              <w:rPr>
                <w:rFonts w:ascii="Arial" w:hAnsi="Arial" w:cs="Arial"/>
                <w:b/>
                <w:bCs/>
                <w:color w:val="0070C0"/>
              </w:rPr>
              <w:t>Fall break</w:t>
            </w:r>
          </w:p>
        </w:tc>
        <w:tc>
          <w:tcPr>
            <w:tcW w:w="3240" w:type="dxa"/>
            <w:shd w:val="clear" w:color="auto" w:fill="FFFFFF" w:themeFill="background1"/>
            <w:vAlign w:val="center"/>
          </w:tcPr>
          <w:p w14:paraId="0D96A756" w14:textId="0685B549" w:rsidR="00537325" w:rsidRPr="00B97E42" w:rsidRDefault="00537325" w:rsidP="00537325">
            <w:pPr>
              <w:pStyle w:val="HTMLPreformatted"/>
              <w:jc w:val="center"/>
              <w:rPr>
                <w:rFonts w:ascii="Arial" w:hAnsi="Arial" w:cs="Arial"/>
                <w:b/>
                <w:bCs/>
                <w:color w:val="0070C0"/>
              </w:rPr>
            </w:pPr>
          </w:p>
        </w:tc>
      </w:tr>
      <w:tr w:rsidR="00B759C6" w:rsidRPr="00B97E42" w14:paraId="1E9B1F62" w14:textId="77777777" w:rsidTr="0044598F">
        <w:trPr>
          <w:trHeight w:val="692"/>
        </w:trPr>
        <w:tc>
          <w:tcPr>
            <w:tcW w:w="6205" w:type="dxa"/>
            <w:shd w:val="clear" w:color="auto" w:fill="auto"/>
          </w:tcPr>
          <w:p w14:paraId="5E1AAE29" w14:textId="77777777" w:rsidR="000B7851" w:rsidRDefault="00B759C6" w:rsidP="000B7851">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rPr>
              <w:t xml:space="preserve">Week </w:t>
            </w:r>
            <w:r w:rsidR="00DE0DAA" w:rsidRPr="00B97E42">
              <w:rPr>
                <w:rFonts w:ascii="Arial" w:hAnsi="Arial" w:cs="Arial"/>
                <w:b/>
                <w:bCs/>
                <w:color w:val="0070C0"/>
              </w:rPr>
              <w:t>14</w:t>
            </w:r>
            <w:r w:rsidR="006E43D4" w:rsidRPr="00B97E42">
              <w:rPr>
                <w:rFonts w:ascii="Arial" w:hAnsi="Arial" w:cs="Arial"/>
                <w:b/>
                <w:bCs/>
                <w:color w:val="0070C0"/>
              </w:rPr>
              <w:t xml:space="preserve"> (</w:t>
            </w:r>
            <w:r w:rsidR="00E84DAF">
              <w:rPr>
                <w:rFonts w:ascii="Arial" w:hAnsi="Arial" w:cs="Arial"/>
                <w:b/>
                <w:bCs/>
                <w:color w:val="0070C0"/>
              </w:rPr>
              <w:t>Dec</w:t>
            </w:r>
            <w:r w:rsidR="00F45CDA" w:rsidRPr="00B97E42">
              <w:rPr>
                <w:rFonts w:ascii="Arial" w:hAnsi="Arial" w:cs="Arial"/>
                <w:b/>
                <w:bCs/>
                <w:color w:val="0070C0"/>
              </w:rPr>
              <w:t xml:space="preserve"> 2 &amp; </w:t>
            </w:r>
            <w:r w:rsidR="00E84DAF">
              <w:rPr>
                <w:rFonts w:ascii="Arial" w:hAnsi="Arial" w:cs="Arial"/>
                <w:b/>
                <w:bCs/>
                <w:color w:val="0070C0"/>
              </w:rPr>
              <w:t>4</w:t>
            </w:r>
            <w:r w:rsidR="006E43D4" w:rsidRPr="00B97E42">
              <w:rPr>
                <w:rFonts w:ascii="Arial" w:hAnsi="Arial" w:cs="Arial"/>
                <w:b/>
                <w:bCs/>
                <w:color w:val="0070C0"/>
              </w:rPr>
              <w:t>)</w:t>
            </w:r>
            <w:r w:rsidR="000B7851" w:rsidRPr="00B92AAD">
              <w:rPr>
                <w:rFonts w:ascii="Arial" w:hAnsi="Arial" w:cs="Arial"/>
                <w:b/>
                <w:bCs/>
                <w:color w:val="0070C0"/>
                <w:sz w:val="20"/>
                <w:szCs w:val="20"/>
              </w:rPr>
              <w:t xml:space="preserve"> </w:t>
            </w:r>
          </w:p>
          <w:p w14:paraId="55E67495" w14:textId="75197D54" w:rsidR="00B759C6" w:rsidRPr="000B7851" w:rsidRDefault="00975FB7" w:rsidP="000B7851">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 xml:space="preserve">Gaseous </w:t>
            </w:r>
            <w:r w:rsidR="000B7851" w:rsidRPr="00B92AAD">
              <w:rPr>
                <w:rFonts w:ascii="Arial" w:hAnsi="Arial" w:cs="Arial"/>
                <w:b/>
                <w:bCs/>
                <w:color w:val="0070C0"/>
                <w:sz w:val="20"/>
                <w:szCs w:val="20"/>
              </w:rPr>
              <w:t>pollutant control (3</w:t>
            </w:r>
            <w:r w:rsidR="000B7851" w:rsidRPr="005F1888">
              <w:rPr>
                <w:rFonts w:ascii="Arial" w:hAnsi="Arial" w:cs="Arial"/>
                <w:color w:val="000000" w:themeColor="text1"/>
                <w:sz w:val="20"/>
                <w:szCs w:val="20"/>
              </w:rPr>
              <w:t>)</w:t>
            </w:r>
          </w:p>
          <w:p w14:paraId="6075AC1B" w14:textId="77777777" w:rsidR="00704615" w:rsidRDefault="00704615" w:rsidP="00975FB7">
            <w:pPr>
              <w:pStyle w:val="HTMLPreformatted"/>
              <w:spacing w:line="240" w:lineRule="exact"/>
              <w:rPr>
                <w:rFonts w:ascii="Arial" w:hAnsi="Arial" w:cs="Arial"/>
                <w:bCs/>
              </w:rPr>
            </w:pPr>
            <w:bookmarkStart w:id="12" w:name="_Hlk503344970"/>
          </w:p>
          <w:p w14:paraId="799AED18" w14:textId="77777777" w:rsidR="00975FB7" w:rsidRPr="0012758E" w:rsidRDefault="00975FB7" w:rsidP="00975FB7">
            <w:pPr>
              <w:rPr>
                <w:rFonts w:ascii="Arial" w:hAnsi="Arial" w:cs="Arial"/>
                <w:iCs/>
                <w:color w:val="000000" w:themeColor="text1"/>
                <w:sz w:val="20"/>
                <w:szCs w:val="20"/>
              </w:rPr>
            </w:pPr>
            <w:r w:rsidRPr="0012758E">
              <w:rPr>
                <w:rFonts w:ascii="Arial" w:hAnsi="Arial" w:cs="Arial"/>
                <w:iCs/>
                <w:color w:val="000000" w:themeColor="text1"/>
                <w:sz w:val="20"/>
                <w:szCs w:val="20"/>
              </w:rPr>
              <w:t>NOx control</w:t>
            </w:r>
          </w:p>
          <w:p w14:paraId="47869A18" w14:textId="77777777" w:rsidR="00975FB7" w:rsidRPr="00990751" w:rsidRDefault="00975FB7" w:rsidP="00975FB7">
            <w:pPr>
              <w:rPr>
                <w:rFonts w:ascii="Arial" w:hAnsi="Arial" w:cs="Arial"/>
                <w:iCs/>
                <w:color w:val="000000" w:themeColor="text1"/>
                <w:sz w:val="20"/>
                <w:szCs w:val="20"/>
              </w:rPr>
            </w:pPr>
            <w:r w:rsidRPr="0012758E">
              <w:rPr>
                <w:rFonts w:ascii="Arial" w:hAnsi="Arial" w:cs="Arial"/>
                <w:iCs/>
                <w:color w:val="000000" w:themeColor="text1"/>
                <w:sz w:val="20"/>
                <w:szCs w:val="20"/>
              </w:rPr>
              <w:t>SOx control</w:t>
            </w:r>
          </w:p>
          <w:p w14:paraId="11D2659C" w14:textId="77777777" w:rsidR="00975FB7" w:rsidRDefault="00975FB7" w:rsidP="00975FB7">
            <w:pPr>
              <w:rPr>
                <w:rFonts w:ascii="Arial" w:hAnsi="Arial" w:cs="Arial"/>
                <w:iCs/>
                <w:sz w:val="20"/>
                <w:szCs w:val="20"/>
              </w:rPr>
            </w:pPr>
          </w:p>
          <w:p w14:paraId="4F90D1CF" w14:textId="77777777" w:rsidR="00975FB7" w:rsidRPr="00F72028" w:rsidRDefault="00975FB7" w:rsidP="00975FB7">
            <w:pPr>
              <w:rPr>
                <w:rFonts w:ascii="Arial" w:hAnsi="Arial" w:cs="Arial"/>
                <w:iCs/>
                <w:sz w:val="20"/>
                <w:szCs w:val="20"/>
              </w:rPr>
            </w:pPr>
            <w:r>
              <w:rPr>
                <w:rFonts w:ascii="Arial" w:hAnsi="Arial" w:cs="Arial"/>
                <w:iCs/>
                <w:sz w:val="20"/>
                <w:szCs w:val="20"/>
              </w:rPr>
              <w:t>[</w:t>
            </w:r>
            <w:r w:rsidRPr="00F72028">
              <w:rPr>
                <w:rFonts w:ascii="Arial" w:hAnsi="Arial" w:cs="Arial"/>
                <w:iCs/>
                <w:sz w:val="20"/>
                <w:szCs w:val="20"/>
              </w:rPr>
              <w:t>CO</w:t>
            </w:r>
            <w:r w:rsidRPr="00F72028">
              <w:rPr>
                <w:rFonts w:ascii="Arial" w:hAnsi="Arial" w:cs="Arial"/>
                <w:iCs/>
                <w:sz w:val="20"/>
                <w:szCs w:val="20"/>
                <w:vertAlign w:val="subscript"/>
              </w:rPr>
              <w:t>2</w:t>
            </w:r>
            <w:r w:rsidRPr="00F72028">
              <w:rPr>
                <w:rFonts w:ascii="Arial" w:hAnsi="Arial" w:cs="Arial"/>
                <w:iCs/>
                <w:sz w:val="20"/>
                <w:szCs w:val="20"/>
              </w:rPr>
              <w:t xml:space="preserve"> control (critical review of paper in HW4)]</w:t>
            </w:r>
          </w:p>
          <w:p w14:paraId="01CDDEA0" w14:textId="77777777" w:rsidR="00975FB7" w:rsidRPr="00F72028" w:rsidRDefault="00975FB7" w:rsidP="00975FB7">
            <w:pPr>
              <w:rPr>
                <w:rFonts w:ascii="Arial" w:hAnsi="Arial" w:cs="Arial"/>
                <w:bCs/>
                <w:iCs/>
                <w:sz w:val="20"/>
                <w:szCs w:val="20"/>
              </w:rPr>
            </w:pPr>
          </w:p>
          <w:p w14:paraId="51E24D3B" w14:textId="77777777" w:rsidR="00975FB7" w:rsidRPr="00F72028" w:rsidRDefault="00975FB7" w:rsidP="00975FB7">
            <w:pPr>
              <w:rPr>
                <w:rFonts w:ascii="Arial" w:hAnsi="Arial" w:cs="Arial"/>
                <w:bCs/>
                <w:iCs/>
                <w:sz w:val="20"/>
                <w:szCs w:val="20"/>
              </w:rPr>
            </w:pPr>
            <w:r w:rsidRPr="00F72028">
              <w:rPr>
                <w:rFonts w:ascii="Arial" w:hAnsi="Arial" w:cs="Arial"/>
                <w:bCs/>
                <w:iCs/>
                <w:sz w:val="20"/>
                <w:szCs w:val="20"/>
              </w:rPr>
              <w:t>Thermal oxidation and other technologies overview</w:t>
            </w:r>
          </w:p>
          <w:p w14:paraId="71B9B79C" w14:textId="77777777" w:rsidR="00975FB7" w:rsidRPr="00B97E42" w:rsidRDefault="00975FB7" w:rsidP="00975FB7">
            <w:pPr>
              <w:pStyle w:val="HTMLPreformatted"/>
              <w:rPr>
                <w:rFonts w:ascii="Arial" w:hAnsi="Arial" w:cs="Arial"/>
                <w:bCs/>
              </w:rPr>
            </w:pPr>
          </w:p>
          <w:p w14:paraId="7CC5D115" w14:textId="77777777" w:rsidR="00975FB7" w:rsidRPr="00B97E42" w:rsidRDefault="00975FB7" w:rsidP="00975FB7">
            <w:pPr>
              <w:pStyle w:val="HTMLPreformatted"/>
              <w:rPr>
                <w:rFonts w:ascii="Arial" w:hAnsi="Arial" w:cs="Arial"/>
                <w:b/>
              </w:rPr>
            </w:pPr>
            <w:r w:rsidRPr="00B97E42">
              <w:rPr>
                <w:rFonts w:ascii="Arial" w:hAnsi="Arial" w:cs="Arial"/>
                <w:b/>
              </w:rPr>
              <w:t>Readings:</w:t>
            </w:r>
          </w:p>
          <w:p w14:paraId="582705C6" w14:textId="06816310" w:rsidR="00975FB7" w:rsidRPr="000E05CD" w:rsidRDefault="00975FB7" w:rsidP="000E05CD">
            <w:pPr>
              <w:pStyle w:val="HTMLPreformatted"/>
              <w:numPr>
                <w:ilvl w:val="0"/>
                <w:numId w:val="36"/>
              </w:numPr>
              <w:rPr>
                <w:rFonts w:ascii="Arial" w:hAnsi="Arial" w:cs="Arial"/>
                <w:bCs/>
              </w:rPr>
            </w:pPr>
            <w:r>
              <w:rPr>
                <w:rFonts w:ascii="Arial" w:hAnsi="Arial" w:cs="Arial"/>
                <w:bCs/>
                <w:iCs/>
                <w:color w:val="000000" w:themeColor="text1"/>
              </w:rPr>
              <w:t>Schnelle et al</w:t>
            </w:r>
            <w:r w:rsidRPr="00F72028">
              <w:rPr>
                <w:rFonts w:ascii="Arial" w:hAnsi="Arial" w:cs="Arial"/>
                <w:bCs/>
                <w:iCs/>
                <w:color w:val="000000" w:themeColor="text1"/>
              </w:rPr>
              <w:t>., 2016, Chapters 13</w:t>
            </w:r>
            <w:r>
              <w:rPr>
                <w:rFonts w:ascii="Arial" w:hAnsi="Arial" w:cs="Arial"/>
                <w:bCs/>
                <w:iCs/>
                <w:color w:val="000000" w:themeColor="text1"/>
              </w:rPr>
              <w:t>, 17, 18</w:t>
            </w:r>
          </w:p>
          <w:p w14:paraId="4C7EE5B8" w14:textId="135A82D6" w:rsidR="00975FB7" w:rsidRPr="00B92AAD" w:rsidRDefault="00975FB7" w:rsidP="00975FB7">
            <w:pPr>
              <w:pStyle w:val="HTMLPreformatted"/>
              <w:spacing w:line="240" w:lineRule="exact"/>
              <w:rPr>
                <w:rFonts w:ascii="Arial" w:hAnsi="Arial" w:cs="Arial"/>
                <w:bCs/>
              </w:rPr>
            </w:pPr>
          </w:p>
        </w:tc>
        <w:tc>
          <w:tcPr>
            <w:tcW w:w="3240" w:type="dxa"/>
            <w:shd w:val="clear" w:color="auto" w:fill="auto"/>
          </w:tcPr>
          <w:p w14:paraId="6C07FEC6" w14:textId="77777777" w:rsidR="00B759C6" w:rsidRDefault="00B759C6" w:rsidP="006E4E87">
            <w:pPr>
              <w:pStyle w:val="HTMLPreformatted"/>
              <w:rPr>
                <w:rFonts w:ascii="Arial" w:hAnsi="Arial" w:cs="Arial"/>
              </w:rPr>
            </w:pPr>
          </w:p>
          <w:p w14:paraId="46F57BEB" w14:textId="5503F569" w:rsidR="00AB1DD7" w:rsidRPr="00B97E42" w:rsidRDefault="00AB1DD7" w:rsidP="00AB1DD7">
            <w:pPr>
              <w:pStyle w:val="HTMLPreformatted"/>
              <w:tabs>
                <w:tab w:val="clear" w:pos="9160"/>
              </w:tabs>
              <w:spacing w:line="240" w:lineRule="exact"/>
              <w:rPr>
                <w:rFonts w:ascii="Arial" w:hAnsi="Arial" w:cs="Arial"/>
                <w:bCs/>
              </w:rPr>
            </w:pPr>
            <w:r>
              <w:rPr>
                <w:rFonts w:ascii="Arial" w:hAnsi="Arial" w:cs="Arial"/>
                <w:bCs/>
              </w:rPr>
              <w:t>HW 5 due</w:t>
            </w:r>
            <w:r w:rsidR="007430A9">
              <w:rPr>
                <w:rFonts w:ascii="Arial" w:hAnsi="Arial" w:cs="Arial"/>
                <w:bCs/>
              </w:rPr>
              <w:t xml:space="preserve"> Dec 4</w:t>
            </w:r>
          </w:p>
          <w:p w14:paraId="613A8F5F" w14:textId="00A1BF56" w:rsidR="00C16A30" w:rsidRPr="00B97E42" w:rsidRDefault="00C16A30" w:rsidP="006E4E87">
            <w:pPr>
              <w:pStyle w:val="HTMLPreformatted"/>
              <w:rPr>
                <w:rFonts w:ascii="Arial" w:hAnsi="Arial" w:cs="Arial"/>
              </w:rPr>
            </w:pPr>
          </w:p>
        </w:tc>
      </w:tr>
      <w:bookmarkEnd w:id="12"/>
      <w:tr w:rsidR="00B759C6" w:rsidRPr="00B97E42" w14:paraId="412999F3" w14:textId="77777777" w:rsidTr="0044598F">
        <w:trPr>
          <w:trHeight w:val="692"/>
        </w:trPr>
        <w:tc>
          <w:tcPr>
            <w:tcW w:w="6205" w:type="dxa"/>
            <w:shd w:val="clear" w:color="auto" w:fill="auto"/>
          </w:tcPr>
          <w:p w14:paraId="3479F265" w14:textId="334E9DAE" w:rsidR="00B759C6" w:rsidRPr="00B97E42" w:rsidRDefault="00B759C6" w:rsidP="007A13A0">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 xml:space="preserve">Week </w:t>
            </w:r>
            <w:r w:rsidR="00DE0DAA" w:rsidRPr="00B97E42">
              <w:rPr>
                <w:rFonts w:ascii="Arial" w:hAnsi="Arial" w:cs="Arial"/>
                <w:b/>
                <w:bCs/>
                <w:color w:val="0070C0"/>
              </w:rPr>
              <w:t>15</w:t>
            </w:r>
            <w:r w:rsidRPr="00B97E42">
              <w:rPr>
                <w:rFonts w:ascii="Arial" w:hAnsi="Arial" w:cs="Arial"/>
                <w:b/>
                <w:bCs/>
                <w:color w:val="0070C0"/>
              </w:rPr>
              <w:t xml:space="preserve"> </w:t>
            </w:r>
            <w:r w:rsidR="006E43D4" w:rsidRPr="00B97E42">
              <w:rPr>
                <w:rFonts w:ascii="Arial" w:hAnsi="Arial" w:cs="Arial"/>
                <w:b/>
                <w:bCs/>
                <w:color w:val="0070C0"/>
              </w:rPr>
              <w:t>(</w:t>
            </w:r>
            <w:r w:rsidR="00D0245E" w:rsidRPr="00B97E42">
              <w:rPr>
                <w:rFonts w:ascii="Arial" w:hAnsi="Arial" w:cs="Arial"/>
                <w:b/>
                <w:bCs/>
                <w:color w:val="0070C0"/>
              </w:rPr>
              <w:t xml:space="preserve">Dec </w:t>
            </w:r>
            <w:r w:rsidR="00E84DAF">
              <w:rPr>
                <w:rFonts w:ascii="Arial" w:hAnsi="Arial" w:cs="Arial"/>
                <w:b/>
                <w:bCs/>
                <w:color w:val="0070C0"/>
              </w:rPr>
              <w:t>9</w:t>
            </w:r>
            <w:r w:rsidR="00D0245E" w:rsidRPr="00B97E42">
              <w:rPr>
                <w:rFonts w:ascii="Arial" w:hAnsi="Arial" w:cs="Arial"/>
                <w:b/>
                <w:bCs/>
                <w:color w:val="0070C0"/>
              </w:rPr>
              <w:t xml:space="preserve"> &amp; </w:t>
            </w:r>
            <w:r w:rsidR="00E84DAF">
              <w:rPr>
                <w:rFonts w:ascii="Arial" w:hAnsi="Arial" w:cs="Arial"/>
                <w:b/>
                <w:bCs/>
                <w:color w:val="0070C0"/>
              </w:rPr>
              <w:t>11</w:t>
            </w:r>
            <w:r w:rsidR="006E43D4" w:rsidRPr="00B97E42">
              <w:rPr>
                <w:rFonts w:ascii="Arial" w:hAnsi="Arial" w:cs="Arial"/>
                <w:b/>
                <w:bCs/>
                <w:color w:val="0070C0"/>
              </w:rPr>
              <w:t>)</w:t>
            </w:r>
          </w:p>
          <w:p w14:paraId="4554D5F9" w14:textId="3CD3EC62" w:rsidR="00B759C6" w:rsidRDefault="00022A86" w:rsidP="00FC000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Wrap up</w:t>
            </w:r>
            <w:r w:rsidR="00B759C6" w:rsidRPr="00B97E42">
              <w:rPr>
                <w:rFonts w:ascii="Arial" w:hAnsi="Arial" w:cs="Arial"/>
                <w:b/>
                <w:bCs/>
                <w:color w:val="0070C0"/>
              </w:rPr>
              <w:t xml:space="preserve"> and reflect on Project </w:t>
            </w:r>
            <w:r w:rsidR="00E43EAD" w:rsidRPr="00B97E42">
              <w:rPr>
                <w:rFonts w:ascii="Arial" w:hAnsi="Arial" w:cs="Arial"/>
                <w:b/>
                <w:bCs/>
                <w:color w:val="0070C0"/>
              </w:rPr>
              <w:t>2</w:t>
            </w:r>
          </w:p>
          <w:p w14:paraId="6B1F813D" w14:textId="08D27225" w:rsidR="00990751" w:rsidRPr="00B97E42" w:rsidRDefault="00990751" w:rsidP="00FC000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Final exam</w:t>
            </w:r>
          </w:p>
          <w:p w14:paraId="66157B0F" w14:textId="77777777" w:rsidR="000B7851" w:rsidRDefault="000B7851" w:rsidP="000B7851">
            <w:pPr>
              <w:pStyle w:val="HTMLPreformatted"/>
              <w:rPr>
                <w:rFonts w:ascii="Arial" w:hAnsi="Arial" w:cs="Arial"/>
                <w:bCs/>
              </w:rPr>
            </w:pPr>
          </w:p>
          <w:p w14:paraId="26CC7B09" w14:textId="7222565F" w:rsidR="000B7851" w:rsidRPr="00B92AAD" w:rsidRDefault="000B7851" w:rsidP="000B7851">
            <w:pPr>
              <w:pStyle w:val="HTMLPreformatted"/>
              <w:rPr>
                <w:rFonts w:ascii="Arial" w:hAnsi="Arial" w:cs="Arial"/>
                <w:bCs/>
              </w:rPr>
            </w:pPr>
            <w:r w:rsidRPr="00B92AAD">
              <w:rPr>
                <w:rFonts w:ascii="Arial" w:hAnsi="Arial" w:cs="Arial"/>
                <w:bCs/>
              </w:rPr>
              <w:t xml:space="preserve">Team project </w:t>
            </w:r>
            <w:r>
              <w:rPr>
                <w:rFonts w:ascii="Arial" w:hAnsi="Arial" w:cs="Arial"/>
                <w:bCs/>
              </w:rPr>
              <w:t>2</w:t>
            </w:r>
            <w:r w:rsidRPr="00B92AAD">
              <w:rPr>
                <w:rFonts w:ascii="Arial" w:hAnsi="Arial" w:cs="Arial"/>
                <w:bCs/>
              </w:rPr>
              <w:t xml:space="preserve"> - 15 min presentations and reflection/discussion.</w:t>
            </w:r>
          </w:p>
          <w:p w14:paraId="7F8B4F2D" w14:textId="12014800" w:rsidR="00790CED" w:rsidRPr="00B97E42" w:rsidRDefault="00790CED" w:rsidP="00790CED">
            <w:pPr>
              <w:pStyle w:val="HTMLPreformatted"/>
              <w:rPr>
                <w:rFonts w:ascii="Arial" w:hAnsi="Arial" w:cs="Arial"/>
                <w:b/>
              </w:rPr>
            </w:pPr>
          </w:p>
        </w:tc>
        <w:tc>
          <w:tcPr>
            <w:tcW w:w="3240" w:type="dxa"/>
            <w:shd w:val="clear" w:color="auto" w:fill="auto"/>
          </w:tcPr>
          <w:p w14:paraId="1CA3C5E5" w14:textId="77777777" w:rsidR="003A533B" w:rsidRPr="00B97E42" w:rsidRDefault="003A533B" w:rsidP="00E43EAD">
            <w:pPr>
              <w:pStyle w:val="HTMLPreformatted"/>
              <w:tabs>
                <w:tab w:val="clear" w:pos="9160"/>
              </w:tabs>
              <w:spacing w:line="240" w:lineRule="exact"/>
              <w:rPr>
                <w:rFonts w:ascii="Arial" w:hAnsi="Arial" w:cs="Arial"/>
                <w:b/>
                <w:bCs/>
                <w:color w:val="000000" w:themeColor="text1"/>
              </w:rPr>
            </w:pPr>
          </w:p>
          <w:p w14:paraId="78C4BE2E" w14:textId="77777777" w:rsidR="00FD3D79" w:rsidRDefault="00FD3D79" w:rsidP="00E43EAD">
            <w:pPr>
              <w:pStyle w:val="HTMLPreformatted"/>
              <w:tabs>
                <w:tab w:val="clear" w:pos="9160"/>
              </w:tabs>
              <w:spacing w:line="240" w:lineRule="exact"/>
              <w:rPr>
                <w:rFonts w:ascii="Arial" w:hAnsi="Arial" w:cs="Arial"/>
                <w:bCs/>
              </w:rPr>
            </w:pPr>
          </w:p>
          <w:p w14:paraId="4F99A884" w14:textId="7664169F" w:rsidR="00E43EAD" w:rsidRPr="00B97E42" w:rsidRDefault="00E43EAD" w:rsidP="00E43EAD">
            <w:pPr>
              <w:pStyle w:val="HTMLPreformatted"/>
              <w:tabs>
                <w:tab w:val="clear" w:pos="9160"/>
              </w:tabs>
              <w:spacing w:line="240" w:lineRule="exact"/>
              <w:rPr>
                <w:rFonts w:ascii="Arial" w:hAnsi="Arial" w:cs="Arial"/>
                <w:b/>
                <w:bCs/>
                <w:color w:val="000000" w:themeColor="text1"/>
              </w:rPr>
            </w:pPr>
            <w:r w:rsidRPr="00B97E42">
              <w:rPr>
                <w:rFonts w:ascii="Arial" w:hAnsi="Arial" w:cs="Arial"/>
                <w:b/>
                <w:bCs/>
                <w:color w:val="000000" w:themeColor="text1"/>
              </w:rPr>
              <w:t xml:space="preserve">Project 2 due Dec </w:t>
            </w:r>
            <w:r w:rsidR="00990751">
              <w:rPr>
                <w:rFonts w:ascii="Arial" w:hAnsi="Arial" w:cs="Arial"/>
                <w:b/>
                <w:bCs/>
                <w:color w:val="000000" w:themeColor="text1"/>
              </w:rPr>
              <w:t>9</w:t>
            </w:r>
          </w:p>
          <w:p w14:paraId="111452BD" w14:textId="77777777" w:rsidR="00990751" w:rsidRDefault="00990751" w:rsidP="00FC0003">
            <w:pPr>
              <w:pStyle w:val="HTMLPreformatted"/>
              <w:tabs>
                <w:tab w:val="clear" w:pos="9160"/>
              </w:tabs>
              <w:spacing w:line="240" w:lineRule="exact"/>
              <w:rPr>
                <w:rFonts w:ascii="Arial" w:hAnsi="Arial" w:cs="Arial"/>
                <w:color w:val="17365D" w:themeColor="text2" w:themeShade="BF"/>
              </w:rPr>
            </w:pPr>
          </w:p>
          <w:p w14:paraId="171A203A" w14:textId="37BFEDFD" w:rsidR="00B759C6" w:rsidRDefault="00F47C31" w:rsidP="00FC0003">
            <w:pPr>
              <w:pStyle w:val="HTMLPreformatted"/>
              <w:tabs>
                <w:tab w:val="clear" w:pos="9160"/>
              </w:tabs>
              <w:spacing w:line="240" w:lineRule="exact"/>
              <w:rPr>
                <w:rFonts w:ascii="Arial" w:hAnsi="Arial" w:cs="Arial"/>
                <w:color w:val="17365D" w:themeColor="text2" w:themeShade="BF"/>
              </w:rPr>
            </w:pPr>
            <w:r w:rsidRPr="00B97E42">
              <w:rPr>
                <w:rFonts w:ascii="Arial" w:hAnsi="Arial" w:cs="Arial"/>
                <w:color w:val="17365D" w:themeColor="text2" w:themeShade="BF"/>
              </w:rPr>
              <w:t>Last day to</w:t>
            </w:r>
            <w:r>
              <w:rPr>
                <w:rFonts w:ascii="Arial" w:hAnsi="Arial" w:cs="Arial"/>
                <w:color w:val="17365D" w:themeColor="text2" w:themeShade="BF"/>
              </w:rPr>
              <w:t xml:space="preserve"> submit </w:t>
            </w:r>
            <w:r w:rsidR="00990751">
              <w:rPr>
                <w:rFonts w:ascii="Arial" w:hAnsi="Arial" w:cs="Arial"/>
                <w:color w:val="17365D" w:themeColor="text2" w:themeShade="BF"/>
              </w:rPr>
              <w:t>an</w:t>
            </w:r>
            <w:r>
              <w:rPr>
                <w:rFonts w:ascii="Arial" w:hAnsi="Arial" w:cs="Arial"/>
                <w:color w:val="17365D" w:themeColor="text2" w:themeShade="BF"/>
              </w:rPr>
              <w:t xml:space="preserve"> excused late assignment </w:t>
            </w:r>
            <w:r w:rsidRPr="00B97E42">
              <w:rPr>
                <w:rFonts w:ascii="Arial" w:hAnsi="Arial" w:cs="Arial"/>
                <w:color w:val="17365D" w:themeColor="text2" w:themeShade="BF"/>
              </w:rPr>
              <w:t xml:space="preserve">Dec </w:t>
            </w:r>
            <w:r w:rsidR="00990751">
              <w:rPr>
                <w:rFonts w:ascii="Arial" w:hAnsi="Arial" w:cs="Arial"/>
                <w:color w:val="17365D" w:themeColor="text2" w:themeShade="BF"/>
              </w:rPr>
              <w:t>11</w:t>
            </w:r>
          </w:p>
          <w:p w14:paraId="6C861928" w14:textId="77777777" w:rsidR="00790CED" w:rsidRDefault="00790CED" w:rsidP="00FC0003">
            <w:pPr>
              <w:pStyle w:val="HTMLPreformatted"/>
              <w:tabs>
                <w:tab w:val="clear" w:pos="9160"/>
              </w:tabs>
              <w:spacing w:line="240" w:lineRule="exact"/>
              <w:rPr>
                <w:rFonts w:ascii="Arial" w:hAnsi="Arial" w:cs="Arial"/>
                <w:color w:val="17365D" w:themeColor="text2" w:themeShade="BF"/>
              </w:rPr>
            </w:pPr>
          </w:p>
          <w:p w14:paraId="63B89005" w14:textId="17D942C0" w:rsidR="00790CED" w:rsidRDefault="00790CED" w:rsidP="00FC0003">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 xml:space="preserve">50 min final exam on Dec. </w:t>
            </w:r>
            <w:r w:rsidR="00BF298B">
              <w:rPr>
                <w:rFonts w:ascii="Arial" w:hAnsi="Arial" w:cs="Arial"/>
                <w:color w:val="17365D" w:themeColor="text2" w:themeShade="BF"/>
              </w:rPr>
              <w:t>11, in</w:t>
            </w:r>
            <w:r>
              <w:rPr>
                <w:rFonts w:ascii="Arial" w:hAnsi="Arial" w:cs="Arial"/>
                <w:color w:val="17365D" w:themeColor="text2" w:themeShade="BF"/>
              </w:rPr>
              <w:t xml:space="preserve"> class.</w:t>
            </w:r>
          </w:p>
          <w:p w14:paraId="0969F6B1" w14:textId="2F12265C" w:rsidR="00C30086" w:rsidRPr="00B97E42" w:rsidRDefault="00C30086" w:rsidP="00C30086">
            <w:pPr>
              <w:pStyle w:val="HTMLPreformatted"/>
              <w:tabs>
                <w:tab w:val="clear" w:pos="9160"/>
              </w:tabs>
              <w:spacing w:line="240" w:lineRule="exact"/>
              <w:rPr>
                <w:rFonts w:ascii="Arial" w:hAnsi="Arial" w:cs="Arial"/>
                <w:color w:val="17365D" w:themeColor="text2" w:themeShade="BF"/>
              </w:rPr>
            </w:pPr>
          </w:p>
        </w:tc>
      </w:tr>
    </w:tbl>
    <w:p w14:paraId="4AFAA825" w14:textId="36FE1617" w:rsidR="00AD419C" w:rsidRDefault="00AD419C" w:rsidP="00FD630A">
      <w:pPr>
        <w:spacing w:after="0" w:line="240" w:lineRule="auto"/>
        <w:rPr>
          <w:rFonts w:ascii="Arial" w:hAnsi="Arial" w:cs="Arial"/>
          <w:b/>
          <w:color w:val="0070C0"/>
          <w:sz w:val="20"/>
          <w:szCs w:val="20"/>
        </w:rPr>
      </w:pPr>
    </w:p>
    <w:p w14:paraId="4CAB0C4B" w14:textId="77777777" w:rsidR="00A7449E" w:rsidRDefault="00A7449E" w:rsidP="00FD630A">
      <w:pPr>
        <w:spacing w:after="0" w:line="240" w:lineRule="auto"/>
        <w:rPr>
          <w:rFonts w:ascii="Arial" w:hAnsi="Arial" w:cs="Arial"/>
          <w:b/>
          <w:color w:val="0070C0"/>
          <w:sz w:val="20"/>
          <w:szCs w:val="20"/>
        </w:rPr>
      </w:pPr>
    </w:p>
    <w:p w14:paraId="7776813A" w14:textId="77777777" w:rsidR="00A7449E" w:rsidRDefault="00A7449E" w:rsidP="00FD630A">
      <w:pPr>
        <w:spacing w:after="0" w:line="240" w:lineRule="auto"/>
        <w:rPr>
          <w:rFonts w:ascii="Arial" w:hAnsi="Arial" w:cs="Arial"/>
          <w:b/>
          <w:color w:val="0070C0"/>
          <w:sz w:val="20"/>
          <w:szCs w:val="20"/>
        </w:rPr>
      </w:pPr>
    </w:p>
    <w:p w14:paraId="4A5646EC" w14:textId="5A102469" w:rsidR="00A7449E" w:rsidRPr="000F43C2" w:rsidRDefault="00A7449E" w:rsidP="00FD630A">
      <w:pPr>
        <w:spacing w:after="0" w:line="240" w:lineRule="auto"/>
        <w:rPr>
          <w:rFonts w:ascii="Arial" w:hAnsi="Arial" w:cs="Arial"/>
          <w:b/>
          <w:color w:val="0070C0"/>
          <w:sz w:val="20"/>
          <w:szCs w:val="20"/>
        </w:rPr>
      </w:pPr>
    </w:p>
    <w:sectPr w:rsidR="00A7449E" w:rsidRPr="000F43C2" w:rsidSect="00FD630A">
      <w:footerReference w:type="default" r:id="rId36"/>
      <w:type w:val="continuous"/>
      <w:pgSz w:w="12240" w:h="15840"/>
      <w:pgMar w:top="1152" w:right="1440" w:bottom="864"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15D04" w14:textId="77777777" w:rsidR="00AE6A75" w:rsidRDefault="00AE6A75" w:rsidP="003C04F2">
      <w:pPr>
        <w:spacing w:after="0" w:line="240" w:lineRule="auto"/>
      </w:pPr>
      <w:r>
        <w:separator/>
      </w:r>
    </w:p>
  </w:endnote>
  <w:endnote w:type="continuationSeparator" w:id="0">
    <w:p w14:paraId="1E755652" w14:textId="77777777" w:rsidR="00AE6A75" w:rsidRDefault="00AE6A75" w:rsidP="003C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811759"/>
      <w:docPartObj>
        <w:docPartGallery w:val="Page Numbers (Bottom of Page)"/>
        <w:docPartUnique/>
      </w:docPartObj>
    </w:sdtPr>
    <w:sdtContent>
      <w:p w14:paraId="6D2293E6" w14:textId="77777777" w:rsidR="00FC0003" w:rsidRDefault="00FC000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290CBE0" w14:textId="77777777" w:rsidR="00FC0003" w:rsidRDefault="00FC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228249"/>
      <w:docPartObj>
        <w:docPartGallery w:val="Page Numbers (Bottom of Page)"/>
        <w:docPartUnique/>
      </w:docPartObj>
    </w:sdtPr>
    <w:sdtEndPr>
      <w:rPr>
        <w:noProof/>
      </w:rPr>
    </w:sdtEndPr>
    <w:sdtContent>
      <w:p w14:paraId="10A3BFC3" w14:textId="77777777" w:rsidR="00FC0003" w:rsidRDefault="00FC000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50060B2" w14:textId="77777777" w:rsidR="00FC0003" w:rsidRDefault="00FC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766B7" w14:textId="77777777" w:rsidR="00AE6A75" w:rsidRDefault="00AE6A75" w:rsidP="003C04F2">
      <w:pPr>
        <w:spacing w:after="0" w:line="240" w:lineRule="auto"/>
      </w:pPr>
      <w:r>
        <w:separator/>
      </w:r>
    </w:p>
  </w:footnote>
  <w:footnote w:type="continuationSeparator" w:id="0">
    <w:p w14:paraId="488B994F" w14:textId="77777777" w:rsidR="00AE6A75" w:rsidRDefault="00AE6A75" w:rsidP="003C0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0D19"/>
    <w:multiLevelType w:val="hybridMultilevel"/>
    <w:tmpl w:val="73667D44"/>
    <w:lvl w:ilvl="0" w:tplc="B7FA9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91083"/>
    <w:multiLevelType w:val="hybridMultilevel"/>
    <w:tmpl w:val="A110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0E29"/>
    <w:multiLevelType w:val="hybridMultilevel"/>
    <w:tmpl w:val="DCDC6806"/>
    <w:lvl w:ilvl="0" w:tplc="276C9C26">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0BDB0EC1"/>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BFF"/>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D35BB8"/>
    <w:multiLevelType w:val="hybridMultilevel"/>
    <w:tmpl w:val="0BE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20BC1"/>
    <w:multiLevelType w:val="hybridMultilevel"/>
    <w:tmpl w:val="66764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67E21"/>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7520F"/>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57774"/>
    <w:multiLevelType w:val="hybridMultilevel"/>
    <w:tmpl w:val="CF2A1612"/>
    <w:lvl w:ilvl="0" w:tplc="CC347EDA">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2870193D"/>
    <w:multiLevelType w:val="hybridMultilevel"/>
    <w:tmpl w:val="C17E971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55497"/>
    <w:multiLevelType w:val="hybridMultilevel"/>
    <w:tmpl w:val="C7B616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D28DA"/>
    <w:multiLevelType w:val="hybridMultilevel"/>
    <w:tmpl w:val="C9DEF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24817"/>
    <w:multiLevelType w:val="hybridMultilevel"/>
    <w:tmpl w:val="DCDC6806"/>
    <w:lvl w:ilvl="0" w:tplc="276C9C26">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34DE6C52"/>
    <w:multiLevelType w:val="hybridMultilevel"/>
    <w:tmpl w:val="4544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B5242"/>
    <w:multiLevelType w:val="hybridMultilevel"/>
    <w:tmpl w:val="7124FC8C"/>
    <w:lvl w:ilvl="0" w:tplc="4896FA22">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6" w15:restartNumberingAfterBreak="0">
    <w:nsid w:val="3A19061A"/>
    <w:multiLevelType w:val="hybridMultilevel"/>
    <w:tmpl w:val="6B982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B1C25"/>
    <w:multiLevelType w:val="hybridMultilevel"/>
    <w:tmpl w:val="C01C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B51F4A"/>
    <w:multiLevelType w:val="hybridMultilevel"/>
    <w:tmpl w:val="6032B4CE"/>
    <w:lvl w:ilvl="0" w:tplc="4748084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9" w15:restartNumberingAfterBreak="0">
    <w:nsid w:val="3CC93647"/>
    <w:multiLevelType w:val="hybridMultilevel"/>
    <w:tmpl w:val="F42CD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83CEC"/>
    <w:multiLevelType w:val="hybridMultilevel"/>
    <w:tmpl w:val="359C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335D4"/>
    <w:multiLevelType w:val="hybridMultilevel"/>
    <w:tmpl w:val="9512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E5A04"/>
    <w:multiLevelType w:val="hybridMultilevel"/>
    <w:tmpl w:val="3CB208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9085A"/>
    <w:multiLevelType w:val="hybridMultilevel"/>
    <w:tmpl w:val="4BC88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A717B"/>
    <w:multiLevelType w:val="hybridMultilevel"/>
    <w:tmpl w:val="FE44FEA4"/>
    <w:lvl w:ilvl="0" w:tplc="8698103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F17B6"/>
    <w:multiLevelType w:val="hybridMultilevel"/>
    <w:tmpl w:val="C9F09CC0"/>
    <w:lvl w:ilvl="0" w:tplc="C0DE8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3604D"/>
    <w:multiLevelType w:val="hybridMultilevel"/>
    <w:tmpl w:val="3D762A3A"/>
    <w:lvl w:ilvl="0" w:tplc="62A481F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6240F"/>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526821"/>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D17B37"/>
    <w:multiLevelType w:val="hybridMultilevel"/>
    <w:tmpl w:val="9F78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B386A"/>
    <w:multiLevelType w:val="hybridMultilevel"/>
    <w:tmpl w:val="53DA4950"/>
    <w:lvl w:ilvl="0" w:tplc="1E92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67A87"/>
    <w:multiLevelType w:val="hybridMultilevel"/>
    <w:tmpl w:val="C01C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700D59"/>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6615A"/>
    <w:multiLevelType w:val="hybridMultilevel"/>
    <w:tmpl w:val="07E4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F776B"/>
    <w:multiLevelType w:val="hybridMultilevel"/>
    <w:tmpl w:val="5A5286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9A047F"/>
    <w:multiLevelType w:val="hybridMultilevel"/>
    <w:tmpl w:val="F592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A226D"/>
    <w:multiLevelType w:val="hybridMultilevel"/>
    <w:tmpl w:val="359C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7298E"/>
    <w:multiLevelType w:val="hybridMultilevel"/>
    <w:tmpl w:val="0BE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718D4"/>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716C6"/>
    <w:multiLevelType w:val="hybridMultilevel"/>
    <w:tmpl w:val="9E68A392"/>
    <w:lvl w:ilvl="0" w:tplc="FCD8B880">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0" w15:restartNumberingAfterBreak="0">
    <w:nsid w:val="7B2A59C1"/>
    <w:multiLevelType w:val="hybridMultilevel"/>
    <w:tmpl w:val="73667D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A25720"/>
    <w:multiLevelType w:val="hybridMultilevel"/>
    <w:tmpl w:val="5A5286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163385">
    <w:abstractNumId w:val="26"/>
  </w:num>
  <w:num w:numId="2" w16cid:durableId="1327323416">
    <w:abstractNumId w:val="12"/>
  </w:num>
  <w:num w:numId="3" w16cid:durableId="884677800">
    <w:abstractNumId w:val="22"/>
  </w:num>
  <w:num w:numId="4" w16cid:durableId="741216636">
    <w:abstractNumId w:val="23"/>
  </w:num>
  <w:num w:numId="5" w16cid:durableId="1272665485">
    <w:abstractNumId w:val="19"/>
  </w:num>
  <w:num w:numId="6" w16cid:durableId="1946227159">
    <w:abstractNumId w:val="7"/>
  </w:num>
  <w:num w:numId="7" w16cid:durableId="1553805144">
    <w:abstractNumId w:val="3"/>
  </w:num>
  <w:num w:numId="8" w16cid:durableId="1924483647">
    <w:abstractNumId w:val="16"/>
  </w:num>
  <w:num w:numId="9" w16cid:durableId="860316745">
    <w:abstractNumId w:val="41"/>
  </w:num>
  <w:num w:numId="10" w16cid:durableId="280498783">
    <w:abstractNumId w:val="24"/>
  </w:num>
  <w:num w:numId="11" w16cid:durableId="2125537893">
    <w:abstractNumId w:val="11"/>
  </w:num>
  <w:num w:numId="12" w16cid:durableId="1499419797">
    <w:abstractNumId w:val="33"/>
  </w:num>
  <w:num w:numId="13" w16cid:durableId="1393848930">
    <w:abstractNumId w:val="10"/>
  </w:num>
  <w:num w:numId="14" w16cid:durableId="724258284">
    <w:abstractNumId w:val="5"/>
  </w:num>
  <w:num w:numId="15" w16cid:durableId="1439716175">
    <w:abstractNumId w:val="37"/>
  </w:num>
  <w:num w:numId="16" w16cid:durableId="1939169456">
    <w:abstractNumId w:val="18"/>
  </w:num>
  <w:num w:numId="17" w16cid:durableId="1161433329">
    <w:abstractNumId w:val="13"/>
  </w:num>
  <w:num w:numId="18" w16cid:durableId="313680657">
    <w:abstractNumId w:val="15"/>
  </w:num>
  <w:num w:numId="19" w16cid:durableId="24674219">
    <w:abstractNumId w:val="9"/>
  </w:num>
  <w:num w:numId="20" w16cid:durableId="1242908470">
    <w:abstractNumId w:val="36"/>
  </w:num>
  <w:num w:numId="21" w16cid:durableId="992829647">
    <w:abstractNumId w:val="38"/>
  </w:num>
  <w:num w:numId="22" w16cid:durableId="818576458">
    <w:abstractNumId w:val="32"/>
  </w:num>
  <w:num w:numId="23" w16cid:durableId="1513110277">
    <w:abstractNumId w:val="6"/>
  </w:num>
  <w:num w:numId="24" w16cid:durableId="716703947">
    <w:abstractNumId w:val="14"/>
  </w:num>
  <w:num w:numId="25" w16cid:durableId="233663018">
    <w:abstractNumId w:val="20"/>
  </w:num>
  <w:num w:numId="26" w16cid:durableId="959608713">
    <w:abstractNumId w:val="8"/>
  </w:num>
  <w:num w:numId="27" w16cid:durableId="890461014">
    <w:abstractNumId w:val="2"/>
  </w:num>
  <w:num w:numId="28" w16cid:durableId="624507834">
    <w:abstractNumId w:val="34"/>
  </w:num>
  <w:num w:numId="29" w16cid:durableId="1773236607">
    <w:abstractNumId w:val="27"/>
  </w:num>
  <w:num w:numId="30" w16cid:durableId="1887250539">
    <w:abstractNumId w:val="30"/>
  </w:num>
  <w:num w:numId="31" w16cid:durableId="1890023962">
    <w:abstractNumId w:val="4"/>
  </w:num>
  <w:num w:numId="32" w16cid:durableId="913927912">
    <w:abstractNumId w:val="25"/>
  </w:num>
  <w:num w:numId="33" w16cid:durableId="457141848">
    <w:abstractNumId w:val="39"/>
  </w:num>
  <w:num w:numId="34" w16cid:durableId="2050762830">
    <w:abstractNumId w:val="35"/>
  </w:num>
  <w:num w:numId="35" w16cid:durableId="1127816271">
    <w:abstractNumId w:val="21"/>
  </w:num>
  <w:num w:numId="36" w16cid:durableId="1746604294">
    <w:abstractNumId w:val="17"/>
  </w:num>
  <w:num w:numId="37" w16cid:durableId="13771363">
    <w:abstractNumId w:val="0"/>
  </w:num>
  <w:num w:numId="38" w16cid:durableId="189874529">
    <w:abstractNumId w:val="40"/>
  </w:num>
  <w:num w:numId="39" w16cid:durableId="1494106493">
    <w:abstractNumId w:val="31"/>
  </w:num>
  <w:num w:numId="40" w16cid:durableId="2022538744">
    <w:abstractNumId w:val="29"/>
  </w:num>
  <w:num w:numId="41" w16cid:durableId="414714021">
    <w:abstractNumId w:val="28"/>
  </w:num>
  <w:num w:numId="42" w16cid:durableId="98219670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C"/>
    <w:rsid w:val="000004E5"/>
    <w:rsid w:val="00000BD6"/>
    <w:rsid w:val="000046F7"/>
    <w:rsid w:val="00004DFF"/>
    <w:rsid w:val="00006E94"/>
    <w:rsid w:val="00006EE6"/>
    <w:rsid w:val="000119E8"/>
    <w:rsid w:val="00011D11"/>
    <w:rsid w:val="00015E6D"/>
    <w:rsid w:val="000209DC"/>
    <w:rsid w:val="00021335"/>
    <w:rsid w:val="00022A86"/>
    <w:rsid w:val="00022C56"/>
    <w:rsid w:val="00023182"/>
    <w:rsid w:val="000239FB"/>
    <w:rsid w:val="00030992"/>
    <w:rsid w:val="00030AC0"/>
    <w:rsid w:val="0003346C"/>
    <w:rsid w:val="00033824"/>
    <w:rsid w:val="00034CEB"/>
    <w:rsid w:val="00035E7B"/>
    <w:rsid w:val="000402C0"/>
    <w:rsid w:val="000437CB"/>
    <w:rsid w:val="0004720D"/>
    <w:rsid w:val="00050642"/>
    <w:rsid w:val="00056BE8"/>
    <w:rsid w:val="00056EBB"/>
    <w:rsid w:val="000609AB"/>
    <w:rsid w:val="00061466"/>
    <w:rsid w:val="00063EC6"/>
    <w:rsid w:val="00070F6A"/>
    <w:rsid w:val="00071DA6"/>
    <w:rsid w:val="000721B8"/>
    <w:rsid w:val="000747D6"/>
    <w:rsid w:val="000752C2"/>
    <w:rsid w:val="000769A5"/>
    <w:rsid w:val="00076D38"/>
    <w:rsid w:val="000772B8"/>
    <w:rsid w:val="00077881"/>
    <w:rsid w:val="00080BF3"/>
    <w:rsid w:val="00080EF0"/>
    <w:rsid w:val="00081B3B"/>
    <w:rsid w:val="0008215F"/>
    <w:rsid w:val="00082AF1"/>
    <w:rsid w:val="0008446B"/>
    <w:rsid w:val="000845CF"/>
    <w:rsid w:val="00085BA6"/>
    <w:rsid w:val="00086CB1"/>
    <w:rsid w:val="00090CE0"/>
    <w:rsid w:val="00091548"/>
    <w:rsid w:val="00091A31"/>
    <w:rsid w:val="0009252F"/>
    <w:rsid w:val="00094E92"/>
    <w:rsid w:val="00096008"/>
    <w:rsid w:val="00096160"/>
    <w:rsid w:val="00096813"/>
    <w:rsid w:val="00097219"/>
    <w:rsid w:val="000A05B5"/>
    <w:rsid w:val="000A0C37"/>
    <w:rsid w:val="000A10AD"/>
    <w:rsid w:val="000A21A2"/>
    <w:rsid w:val="000A2994"/>
    <w:rsid w:val="000A3689"/>
    <w:rsid w:val="000A6B72"/>
    <w:rsid w:val="000A7AF6"/>
    <w:rsid w:val="000A7C91"/>
    <w:rsid w:val="000B17D6"/>
    <w:rsid w:val="000B2364"/>
    <w:rsid w:val="000B2E41"/>
    <w:rsid w:val="000B451C"/>
    <w:rsid w:val="000B7851"/>
    <w:rsid w:val="000C0E5D"/>
    <w:rsid w:val="000C0F56"/>
    <w:rsid w:val="000C3C04"/>
    <w:rsid w:val="000C620F"/>
    <w:rsid w:val="000C71B8"/>
    <w:rsid w:val="000C7660"/>
    <w:rsid w:val="000C7D82"/>
    <w:rsid w:val="000D0257"/>
    <w:rsid w:val="000D236E"/>
    <w:rsid w:val="000D2B2E"/>
    <w:rsid w:val="000D33F5"/>
    <w:rsid w:val="000D6BD4"/>
    <w:rsid w:val="000D7D4C"/>
    <w:rsid w:val="000E05CD"/>
    <w:rsid w:val="000E24FB"/>
    <w:rsid w:val="000E4737"/>
    <w:rsid w:val="000E58BB"/>
    <w:rsid w:val="000F169D"/>
    <w:rsid w:val="000F1896"/>
    <w:rsid w:val="000F3716"/>
    <w:rsid w:val="000F43C2"/>
    <w:rsid w:val="000F4744"/>
    <w:rsid w:val="000F47B7"/>
    <w:rsid w:val="000F5DB4"/>
    <w:rsid w:val="000F6276"/>
    <w:rsid w:val="000F63A9"/>
    <w:rsid w:val="00102B60"/>
    <w:rsid w:val="0010345E"/>
    <w:rsid w:val="00103A6A"/>
    <w:rsid w:val="00103A84"/>
    <w:rsid w:val="0011102D"/>
    <w:rsid w:val="0011112C"/>
    <w:rsid w:val="00112440"/>
    <w:rsid w:val="001128A1"/>
    <w:rsid w:val="00113199"/>
    <w:rsid w:val="00114A16"/>
    <w:rsid w:val="00114D22"/>
    <w:rsid w:val="0011608A"/>
    <w:rsid w:val="001203F6"/>
    <w:rsid w:val="00121674"/>
    <w:rsid w:val="00122757"/>
    <w:rsid w:val="001231E7"/>
    <w:rsid w:val="0012758E"/>
    <w:rsid w:val="00130372"/>
    <w:rsid w:val="00130C98"/>
    <w:rsid w:val="0013197E"/>
    <w:rsid w:val="00131991"/>
    <w:rsid w:val="00131A53"/>
    <w:rsid w:val="00132455"/>
    <w:rsid w:val="00135EC2"/>
    <w:rsid w:val="00136156"/>
    <w:rsid w:val="00141A20"/>
    <w:rsid w:val="00142096"/>
    <w:rsid w:val="0014339D"/>
    <w:rsid w:val="00143D40"/>
    <w:rsid w:val="00143FF9"/>
    <w:rsid w:val="00145807"/>
    <w:rsid w:val="00150034"/>
    <w:rsid w:val="00150B65"/>
    <w:rsid w:val="00151557"/>
    <w:rsid w:val="00151653"/>
    <w:rsid w:val="0015169B"/>
    <w:rsid w:val="00154335"/>
    <w:rsid w:val="00154FF6"/>
    <w:rsid w:val="0015666C"/>
    <w:rsid w:val="00156751"/>
    <w:rsid w:val="001620FB"/>
    <w:rsid w:val="00164B2D"/>
    <w:rsid w:val="00165C0E"/>
    <w:rsid w:val="00167901"/>
    <w:rsid w:val="00167E9B"/>
    <w:rsid w:val="00167FD9"/>
    <w:rsid w:val="00173444"/>
    <w:rsid w:val="00177A9B"/>
    <w:rsid w:val="00181BEA"/>
    <w:rsid w:val="001843C5"/>
    <w:rsid w:val="0018543C"/>
    <w:rsid w:val="00186747"/>
    <w:rsid w:val="00186ADD"/>
    <w:rsid w:val="001908B5"/>
    <w:rsid w:val="00196BBB"/>
    <w:rsid w:val="00197C35"/>
    <w:rsid w:val="001A0325"/>
    <w:rsid w:val="001A3A08"/>
    <w:rsid w:val="001A3A2B"/>
    <w:rsid w:val="001A4C7B"/>
    <w:rsid w:val="001A4E8C"/>
    <w:rsid w:val="001B317D"/>
    <w:rsid w:val="001B408A"/>
    <w:rsid w:val="001B471B"/>
    <w:rsid w:val="001B4942"/>
    <w:rsid w:val="001B62A5"/>
    <w:rsid w:val="001C1B16"/>
    <w:rsid w:val="001C212A"/>
    <w:rsid w:val="001C511E"/>
    <w:rsid w:val="001C55DA"/>
    <w:rsid w:val="001C5BB0"/>
    <w:rsid w:val="001C6270"/>
    <w:rsid w:val="001C7333"/>
    <w:rsid w:val="001C7A6F"/>
    <w:rsid w:val="001C7C70"/>
    <w:rsid w:val="001D0DED"/>
    <w:rsid w:val="001D148D"/>
    <w:rsid w:val="001D159B"/>
    <w:rsid w:val="001D45B9"/>
    <w:rsid w:val="001D4898"/>
    <w:rsid w:val="001D5DD2"/>
    <w:rsid w:val="001D5FC5"/>
    <w:rsid w:val="001D6A51"/>
    <w:rsid w:val="001D78F1"/>
    <w:rsid w:val="001E26AC"/>
    <w:rsid w:val="001E46AB"/>
    <w:rsid w:val="001E4CF7"/>
    <w:rsid w:val="001E5349"/>
    <w:rsid w:val="001E79B1"/>
    <w:rsid w:val="001F18D6"/>
    <w:rsid w:val="001F2141"/>
    <w:rsid w:val="001F29DE"/>
    <w:rsid w:val="001F3DAC"/>
    <w:rsid w:val="001F7A37"/>
    <w:rsid w:val="00200381"/>
    <w:rsid w:val="0020051A"/>
    <w:rsid w:val="00201D6D"/>
    <w:rsid w:val="00201DD7"/>
    <w:rsid w:val="00201E93"/>
    <w:rsid w:val="00202ACA"/>
    <w:rsid w:val="00203BD0"/>
    <w:rsid w:val="00207326"/>
    <w:rsid w:val="00210A88"/>
    <w:rsid w:val="00210C4C"/>
    <w:rsid w:val="00211BB8"/>
    <w:rsid w:val="00213A7C"/>
    <w:rsid w:val="0021666D"/>
    <w:rsid w:val="0022025E"/>
    <w:rsid w:val="002202B7"/>
    <w:rsid w:val="002205D9"/>
    <w:rsid w:val="00222335"/>
    <w:rsid w:val="00222442"/>
    <w:rsid w:val="0022501C"/>
    <w:rsid w:val="002253D2"/>
    <w:rsid w:val="0022639E"/>
    <w:rsid w:val="00226434"/>
    <w:rsid w:val="00226E75"/>
    <w:rsid w:val="00231317"/>
    <w:rsid w:val="00232B9A"/>
    <w:rsid w:val="00233D13"/>
    <w:rsid w:val="00233FF4"/>
    <w:rsid w:val="00234379"/>
    <w:rsid w:val="002345B6"/>
    <w:rsid w:val="002373A1"/>
    <w:rsid w:val="002409CB"/>
    <w:rsid w:val="00240F3F"/>
    <w:rsid w:val="00242CDC"/>
    <w:rsid w:val="00244062"/>
    <w:rsid w:val="00246D44"/>
    <w:rsid w:val="002512F4"/>
    <w:rsid w:val="00252ABE"/>
    <w:rsid w:val="00256CF8"/>
    <w:rsid w:val="0025715A"/>
    <w:rsid w:val="00260399"/>
    <w:rsid w:val="00262778"/>
    <w:rsid w:val="002642B9"/>
    <w:rsid w:val="00265A76"/>
    <w:rsid w:val="00265E3E"/>
    <w:rsid w:val="00266F8E"/>
    <w:rsid w:val="0027140B"/>
    <w:rsid w:val="00277AA0"/>
    <w:rsid w:val="00284083"/>
    <w:rsid w:val="002859D7"/>
    <w:rsid w:val="00285E3D"/>
    <w:rsid w:val="0029152A"/>
    <w:rsid w:val="00293391"/>
    <w:rsid w:val="002943E1"/>
    <w:rsid w:val="002969C5"/>
    <w:rsid w:val="00297EE5"/>
    <w:rsid w:val="002A00E9"/>
    <w:rsid w:val="002A013E"/>
    <w:rsid w:val="002A2FC0"/>
    <w:rsid w:val="002A2FFD"/>
    <w:rsid w:val="002A3536"/>
    <w:rsid w:val="002A71AD"/>
    <w:rsid w:val="002B6A3F"/>
    <w:rsid w:val="002C25CE"/>
    <w:rsid w:val="002C55A7"/>
    <w:rsid w:val="002D0F4F"/>
    <w:rsid w:val="002D1DFE"/>
    <w:rsid w:val="002D34EE"/>
    <w:rsid w:val="002D3B85"/>
    <w:rsid w:val="002D3D49"/>
    <w:rsid w:val="002D5552"/>
    <w:rsid w:val="002D6106"/>
    <w:rsid w:val="002D65B9"/>
    <w:rsid w:val="002D6F90"/>
    <w:rsid w:val="002D730F"/>
    <w:rsid w:val="002D7AF7"/>
    <w:rsid w:val="002E07CA"/>
    <w:rsid w:val="002E1D08"/>
    <w:rsid w:val="002E1D57"/>
    <w:rsid w:val="002E3B80"/>
    <w:rsid w:val="002E45C1"/>
    <w:rsid w:val="002E5145"/>
    <w:rsid w:val="002E5E09"/>
    <w:rsid w:val="002E6B82"/>
    <w:rsid w:val="002E7668"/>
    <w:rsid w:val="002F0012"/>
    <w:rsid w:val="002F07BB"/>
    <w:rsid w:val="00301607"/>
    <w:rsid w:val="0030185E"/>
    <w:rsid w:val="003029E9"/>
    <w:rsid w:val="0030374D"/>
    <w:rsid w:val="003046A4"/>
    <w:rsid w:val="00304ACF"/>
    <w:rsid w:val="00304E6E"/>
    <w:rsid w:val="003115BD"/>
    <w:rsid w:val="00312671"/>
    <w:rsid w:val="003150A4"/>
    <w:rsid w:val="003167DF"/>
    <w:rsid w:val="00316B8F"/>
    <w:rsid w:val="003176FC"/>
    <w:rsid w:val="003205D3"/>
    <w:rsid w:val="00322380"/>
    <w:rsid w:val="00322F94"/>
    <w:rsid w:val="00325CAC"/>
    <w:rsid w:val="00325EA8"/>
    <w:rsid w:val="00326136"/>
    <w:rsid w:val="0032785A"/>
    <w:rsid w:val="00332F6B"/>
    <w:rsid w:val="00342137"/>
    <w:rsid w:val="00342939"/>
    <w:rsid w:val="0034293D"/>
    <w:rsid w:val="00344C21"/>
    <w:rsid w:val="003456FF"/>
    <w:rsid w:val="003465C8"/>
    <w:rsid w:val="00350682"/>
    <w:rsid w:val="00350AD9"/>
    <w:rsid w:val="00351CB8"/>
    <w:rsid w:val="003532DB"/>
    <w:rsid w:val="00355BD3"/>
    <w:rsid w:val="00356ACC"/>
    <w:rsid w:val="00357BA7"/>
    <w:rsid w:val="00362AB8"/>
    <w:rsid w:val="003636A3"/>
    <w:rsid w:val="00363D73"/>
    <w:rsid w:val="00365A4C"/>
    <w:rsid w:val="003669EA"/>
    <w:rsid w:val="00366DB7"/>
    <w:rsid w:val="00367CFF"/>
    <w:rsid w:val="00370606"/>
    <w:rsid w:val="00371518"/>
    <w:rsid w:val="00372665"/>
    <w:rsid w:val="0037377E"/>
    <w:rsid w:val="0037413B"/>
    <w:rsid w:val="00375196"/>
    <w:rsid w:val="00380807"/>
    <w:rsid w:val="003850BC"/>
    <w:rsid w:val="00386345"/>
    <w:rsid w:val="00394874"/>
    <w:rsid w:val="003967E3"/>
    <w:rsid w:val="0039681E"/>
    <w:rsid w:val="003975B5"/>
    <w:rsid w:val="00397878"/>
    <w:rsid w:val="003A0E92"/>
    <w:rsid w:val="003A3241"/>
    <w:rsid w:val="003A3B85"/>
    <w:rsid w:val="003A4554"/>
    <w:rsid w:val="003A533B"/>
    <w:rsid w:val="003A53AD"/>
    <w:rsid w:val="003A6AD7"/>
    <w:rsid w:val="003A7B9B"/>
    <w:rsid w:val="003B02F8"/>
    <w:rsid w:val="003B1543"/>
    <w:rsid w:val="003B1D10"/>
    <w:rsid w:val="003B27C0"/>
    <w:rsid w:val="003B4359"/>
    <w:rsid w:val="003B5A33"/>
    <w:rsid w:val="003B669D"/>
    <w:rsid w:val="003C017E"/>
    <w:rsid w:val="003C04F2"/>
    <w:rsid w:val="003C3380"/>
    <w:rsid w:val="003C4611"/>
    <w:rsid w:val="003C4F77"/>
    <w:rsid w:val="003C7751"/>
    <w:rsid w:val="003C7938"/>
    <w:rsid w:val="003D4726"/>
    <w:rsid w:val="003D542D"/>
    <w:rsid w:val="003D5E07"/>
    <w:rsid w:val="003E04C3"/>
    <w:rsid w:val="003E3764"/>
    <w:rsid w:val="003E6348"/>
    <w:rsid w:val="003E65B0"/>
    <w:rsid w:val="003E671C"/>
    <w:rsid w:val="003E77C2"/>
    <w:rsid w:val="003F140C"/>
    <w:rsid w:val="003F2751"/>
    <w:rsid w:val="003F3F09"/>
    <w:rsid w:val="004036A5"/>
    <w:rsid w:val="004038CE"/>
    <w:rsid w:val="0040436B"/>
    <w:rsid w:val="004054A7"/>
    <w:rsid w:val="004066F1"/>
    <w:rsid w:val="00413912"/>
    <w:rsid w:val="00413DD0"/>
    <w:rsid w:val="004140A9"/>
    <w:rsid w:val="004147CE"/>
    <w:rsid w:val="004207D8"/>
    <w:rsid w:val="0042322F"/>
    <w:rsid w:val="004232A5"/>
    <w:rsid w:val="004233A3"/>
    <w:rsid w:val="00424F88"/>
    <w:rsid w:val="00425301"/>
    <w:rsid w:val="00425866"/>
    <w:rsid w:val="00427B09"/>
    <w:rsid w:val="00434688"/>
    <w:rsid w:val="00434DE0"/>
    <w:rsid w:val="0043634D"/>
    <w:rsid w:val="004367DB"/>
    <w:rsid w:val="00440903"/>
    <w:rsid w:val="004440D7"/>
    <w:rsid w:val="0044598F"/>
    <w:rsid w:val="00446798"/>
    <w:rsid w:val="00447DC3"/>
    <w:rsid w:val="004504A6"/>
    <w:rsid w:val="004518A8"/>
    <w:rsid w:val="00452F53"/>
    <w:rsid w:val="004554D6"/>
    <w:rsid w:val="0045578F"/>
    <w:rsid w:val="00455B41"/>
    <w:rsid w:val="00460C38"/>
    <w:rsid w:val="00462E4D"/>
    <w:rsid w:val="004652FA"/>
    <w:rsid w:val="00466EA4"/>
    <w:rsid w:val="00470289"/>
    <w:rsid w:val="00473646"/>
    <w:rsid w:val="00473E68"/>
    <w:rsid w:val="00475B33"/>
    <w:rsid w:val="0047690B"/>
    <w:rsid w:val="00476FA7"/>
    <w:rsid w:val="00477ABC"/>
    <w:rsid w:val="00481036"/>
    <w:rsid w:val="00481650"/>
    <w:rsid w:val="00483DFB"/>
    <w:rsid w:val="00484F1A"/>
    <w:rsid w:val="00487AFA"/>
    <w:rsid w:val="00487FDB"/>
    <w:rsid w:val="00490F3B"/>
    <w:rsid w:val="00492C45"/>
    <w:rsid w:val="00494C14"/>
    <w:rsid w:val="004954E0"/>
    <w:rsid w:val="00495770"/>
    <w:rsid w:val="004A0937"/>
    <w:rsid w:val="004A4316"/>
    <w:rsid w:val="004A44CD"/>
    <w:rsid w:val="004A64A9"/>
    <w:rsid w:val="004A74DD"/>
    <w:rsid w:val="004B1D12"/>
    <w:rsid w:val="004B6891"/>
    <w:rsid w:val="004B7412"/>
    <w:rsid w:val="004B74F4"/>
    <w:rsid w:val="004B772A"/>
    <w:rsid w:val="004C2723"/>
    <w:rsid w:val="004C3B72"/>
    <w:rsid w:val="004C46F3"/>
    <w:rsid w:val="004C6E58"/>
    <w:rsid w:val="004C7AC5"/>
    <w:rsid w:val="004D0FD4"/>
    <w:rsid w:val="004D2268"/>
    <w:rsid w:val="004D2B30"/>
    <w:rsid w:val="004D5155"/>
    <w:rsid w:val="004D62AD"/>
    <w:rsid w:val="004E1D94"/>
    <w:rsid w:val="004E2249"/>
    <w:rsid w:val="004E3175"/>
    <w:rsid w:val="004E328B"/>
    <w:rsid w:val="004E38E9"/>
    <w:rsid w:val="004E4B88"/>
    <w:rsid w:val="004E6572"/>
    <w:rsid w:val="004E7780"/>
    <w:rsid w:val="004E7ABA"/>
    <w:rsid w:val="004F1AE6"/>
    <w:rsid w:val="004F2030"/>
    <w:rsid w:val="004F2C6D"/>
    <w:rsid w:val="004F448B"/>
    <w:rsid w:val="004F539D"/>
    <w:rsid w:val="004F5FDC"/>
    <w:rsid w:val="004F6572"/>
    <w:rsid w:val="00501063"/>
    <w:rsid w:val="005039EB"/>
    <w:rsid w:val="00505B4D"/>
    <w:rsid w:val="005078B8"/>
    <w:rsid w:val="005100BE"/>
    <w:rsid w:val="00510FA8"/>
    <w:rsid w:val="00513CFC"/>
    <w:rsid w:val="0051465F"/>
    <w:rsid w:val="005157A8"/>
    <w:rsid w:val="00515F80"/>
    <w:rsid w:val="00516BDE"/>
    <w:rsid w:val="00516C3E"/>
    <w:rsid w:val="00517E8C"/>
    <w:rsid w:val="00522893"/>
    <w:rsid w:val="0052446E"/>
    <w:rsid w:val="00524FD7"/>
    <w:rsid w:val="00527794"/>
    <w:rsid w:val="00533939"/>
    <w:rsid w:val="005349CF"/>
    <w:rsid w:val="00537325"/>
    <w:rsid w:val="00540701"/>
    <w:rsid w:val="00544284"/>
    <w:rsid w:val="0054485E"/>
    <w:rsid w:val="0055165C"/>
    <w:rsid w:val="00551EC5"/>
    <w:rsid w:val="0055454F"/>
    <w:rsid w:val="00555873"/>
    <w:rsid w:val="0056086D"/>
    <w:rsid w:val="005612B9"/>
    <w:rsid w:val="0056217E"/>
    <w:rsid w:val="005631AC"/>
    <w:rsid w:val="005648A1"/>
    <w:rsid w:val="005665EF"/>
    <w:rsid w:val="0057088E"/>
    <w:rsid w:val="005740B3"/>
    <w:rsid w:val="00574D63"/>
    <w:rsid w:val="00575391"/>
    <w:rsid w:val="005760A9"/>
    <w:rsid w:val="00577848"/>
    <w:rsid w:val="00577EE7"/>
    <w:rsid w:val="005829F1"/>
    <w:rsid w:val="00583E29"/>
    <w:rsid w:val="00584673"/>
    <w:rsid w:val="0058519A"/>
    <w:rsid w:val="00587D78"/>
    <w:rsid w:val="00587FB7"/>
    <w:rsid w:val="005901AD"/>
    <w:rsid w:val="0059172D"/>
    <w:rsid w:val="00591A0C"/>
    <w:rsid w:val="00593F4B"/>
    <w:rsid w:val="00596B68"/>
    <w:rsid w:val="00596B9E"/>
    <w:rsid w:val="005A11DE"/>
    <w:rsid w:val="005A47F5"/>
    <w:rsid w:val="005A6815"/>
    <w:rsid w:val="005A7D8D"/>
    <w:rsid w:val="005B45CF"/>
    <w:rsid w:val="005B4741"/>
    <w:rsid w:val="005B534E"/>
    <w:rsid w:val="005B65FE"/>
    <w:rsid w:val="005B6A87"/>
    <w:rsid w:val="005C0845"/>
    <w:rsid w:val="005C5F33"/>
    <w:rsid w:val="005C7B6E"/>
    <w:rsid w:val="005D0F44"/>
    <w:rsid w:val="005D144E"/>
    <w:rsid w:val="005D4079"/>
    <w:rsid w:val="005D4A37"/>
    <w:rsid w:val="005D565A"/>
    <w:rsid w:val="005D59A6"/>
    <w:rsid w:val="005D7823"/>
    <w:rsid w:val="005E023E"/>
    <w:rsid w:val="005E0384"/>
    <w:rsid w:val="005E17F3"/>
    <w:rsid w:val="005E1B78"/>
    <w:rsid w:val="005E50F9"/>
    <w:rsid w:val="005E6E08"/>
    <w:rsid w:val="005E7B4A"/>
    <w:rsid w:val="005F1888"/>
    <w:rsid w:val="005F24F3"/>
    <w:rsid w:val="005F5746"/>
    <w:rsid w:val="005F5960"/>
    <w:rsid w:val="005F7C07"/>
    <w:rsid w:val="00600DB1"/>
    <w:rsid w:val="00600DB5"/>
    <w:rsid w:val="00602D10"/>
    <w:rsid w:val="00603245"/>
    <w:rsid w:val="006056C9"/>
    <w:rsid w:val="00606E2C"/>
    <w:rsid w:val="006078F8"/>
    <w:rsid w:val="006128D8"/>
    <w:rsid w:val="00613AF5"/>
    <w:rsid w:val="00613EC1"/>
    <w:rsid w:val="00614B91"/>
    <w:rsid w:val="0061541C"/>
    <w:rsid w:val="00616675"/>
    <w:rsid w:val="00617E5A"/>
    <w:rsid w:val="0062198B"/>
    <w:rsid w:val="00622B5D"/>
    <w:rsid w:val="00623EF5"/>
    <w:rsid w:val="00627695"/>
    <w:rsid w:val="00630A17"/>
    <w:rsid w:val="00631D06"/>
    <w:rsid w:val="00631F97"/>
    <w:rsid w:val="00632434"/>
    <w:rsid w:val="006327E5"/>
    <w:rsid w:val="0063319D"/>
    <w:rsid w:val="0063445B"/>
    <w:rsid w:val="006353F7"/>
    <w:rsid w:val="006379B9"/>
    <w:rsid w:val="00637C2C"/>
    <w:rsid w:val="00640030"/>
    <w:rsid w:val="0065132E"/>
    <w:rsid w:val="00651988"/>
    <w:rsid w:val="00652320"/>
    <w:rsid w:val="00655614"/>
    <w:rsid w:val="00657164"/>
    <w:rsid w:val="0066303C"/>
    <w:rsid w:val="00663C2E"/>
    <w:rsid w:val="00665801"/>
    <w:rsid w:val="00667089"/>
    <w:rsid w:val="00667440"/>
    <w:rsid w:val="006675FD"/>
    <w:rsid w:val="00671CA4"/>
    <w:rsid w:val="00672542"/>
    <w:rsid w:val="00672B0A"/>
    <w:rsid w:val="00672FAF"/>
    <w:rsid w:val="0067317E"/>
    <w:rsid w:val="00673322"/>
    <w:rsid w:val="006765F2"/>
    <w:rsid w:val="006773EB"/>
    <w:rsid w:val="00680C38"/>
    <w:rsid w:val="006829D2"/>
    <w:rsid w:val="00683B2A"/>
    <w:rsid w:val="006869B3"/>
    <w:rsid w:val="0068748A"/>
    <w:rsid w:val="00687610"/>
    <w:rsid w:val="00692468"/>
    <w:rsid w:val="00694263"/>
    <w:rsid w:val="00694BE6"/>
    <w:rsid w:val="00695C7C"/>
    <w:rsid w:val="00695E91"/>
    <w:rsid w:val="00696A35"/>
    <w:rsid w:val="006A0DE9"/>
    <w:rsid w:val="006A4B75"/>
    <w:rsid w:val="006B1B1A"/>
    <w:rsid w:val="006B22E0"/>
    <w:rsid w:val="006B2618"/>
    <w:rsid w:val="006B3828"/>
    <w:rsid w:val="006B54DF"/>
    <w:rsid w:val="006C0C78"/>
    <w:rsid w:val="006C1B02"/>
    <w:rsid w:val="006C2A4D"/>
    <w:rsid w:val="006C55D0"/>
    <w:rsid w:val="006D0C00"/>
    <w:rsid w:val="006D0DA3"/>
    <w:rsid w:val="006D1C53"/>
    <w:rsid w:val="006D2E32"/>
    <w:rsid w:val="006D4D26"/>
    <w:rsid w:val="006D7055"/>
    <w:rsid w:val="006E0E3C"/>
    <w:rsid w:val="006E2240"/>
    <w:rsid w:val="006E28BB"/>
    <w:rsid w:val="006E43D4"/>
    <w:rsid w:val="006E441C"/>
    <w:rsid w:val="006E4B0F"/>
    <w:rsid w:val="006E4C35"/>
    <w:rsid w:val="006E4E87"/>
    <w:rsid w:val="006E5245"/>
    <w:rsid w:val="006E7833"/>
    <w:rsid w:val="006F1014"/>
    <w:rsid w:val="006F17BA"/>
    <w:rsid w:val="006F403F"/>
    <w:rsid w:val="006F42E6"/>
    <w:rsid w:val="006F4E3F"/>
    <w:rsid w:val="006F598A"/>
    <w:rsid w:val="006F6177"/>
    <w:rsid w:val="006F7A3E"/>
    <w:rsid w:val="00701FD1"/>
    <w:rsid w:val="007031AA"/>
    <w:rsid w:val="007036E4"/>
    <w:rsid w:val="00703D3E"/>
    <w:rsid w:val="007040B9"/>
    <w:rsid w:val="00704615"/>
    <w:rsid w:val="007046D0"/>
    <w:rsid w:val="00712E53"/>
    <w:rsid w:val="007133A7"/>
    <w:rsid w:val="007133FC"/>
    <w:rsid w:val="00715EE7"/>
    <w:rsid w:val="00716F73"/>
    <w:rsid w:val="00717092"/>
    <w:rsid w:val="00720DFF"/>
    <w:rsid w:val="00723315"/>
    <w:rsid w:val="0072450C"/>
    <w:rsid w:val="0072522E"/>
    <w:rsid w:val="00726E27"/>
    <w:rsid w:val="00732794"/>
    <w:rsid w:val="00732B1B"/>
    <w:rsid w:val="00733E63"/>
    <w:rsid w:val="00734679"/>
    <w:rsid w:val="00736391"/>
    <w:rsid w:val="00736A27"/>
    <w:rsid w:val="0074084C"/>
    <w:rsid w:val="007408B6"/>
    <w:rsid w:val="00741926"/>
    <w:rsid w:val="00742749"/>
    <w:rsid w:val="007429B1"/>
    <w:rsid w:val="007430A9"/>
    <w:rsid w:val="00743412"/>
    <w:rsid w:val="007441E7"/>
    <w:rsid w:val="0075077E"/>
    <w:rsid w:val="0075329A"/>
    <w:rsid w:val="00753573"/>
    <w:rsid w:val="00753726"/>
    <w:rsid w:val="00753952"/>
    <w:rsid w:val="00753F34"/>
    <w:rsid w:val="007546A7"/>
    <w:rsid w:val="00755A13"/>
    <w:rsid w:val="00756EEC"/>
    <w:rsid w:val="00760A03"/>
    <w:rsid w:val="00761285"/>
    <w:rsid w:val="007630F4"/>
    <w:rsid w:val="0076425D"/>
    <w:rsid w:val="007653E6"/>
    <w:rsid w:val="0077119D"/>
    <w:rsid w:val="00772975"/>
    <w:rsid w:val="007771B1"/>
    <w:rsid w:val="00780821"/>
    <w:rsid w:val="007814F6"/>
    <w:rsid w:val="00782838"/>
    <w:rsid w:val="0078395E"/>
    <w:rsid w:val="00783C1A"/>
    <w:rsid w:val="00784D4E"/>
    <w:rsid w:val="007857E0"/>
    <w:rsid w:val="00785A8D"/>
    <w:rsid w:val="00785CC8"/>
    <w:rsid w:val="00785E7F"/>
    <w:rsid w:val="00787279"/>
    <w:rsid w:val="00787D22"/>
    <w:rsid w:val="00787E66"/>
    <w:rsid w:val="00790CED"/>
    <w:rsid w:val="00795654"/>
    <w:rsid w:val="00796FBB"/>
    <w:rsid w:val="007A13A0"/>
    <w:rsid w:val="007A5B90"/>
    <w:rsid w:val="007A5D7F"/>
    <w:rsid w:val="007B02D7"/>
    <w:rsid w:val="007B1370"/>
    <w:rsid w:val="007B4160"/>
    <w:rsid w:val="007B5653"/>
    <w:rsid w:val="007B6127"/>
    <w:rsid w:val="007C1B56"/>
    <w:rsid w:val="007C1D09"/>
    <w:rsid w:val="007C50EF"/>
    <w:rsid w:val="007C6C89"/>
    <w:rsid w:val="007C7040"/>
    <w:rsid w:val="007D132C"/>
    <w:rsid w:val="007D39B5"/>
    <w:rsid w:val="007D4513"/>
    <w:rsid w:val="007D5299"/>
    <w:rsid w:val="007D52D6"/>
    <w:rsid w:val="007D6BF9"/>
    <w:rsid w:val="007E0C9D"/>
    <w:rsid w:val="007E1209"/>
    <w:rsid w:val="007E2107"/>
    <w:rsid w:val="007E302A"/>
    <w:rsid w:val="007E3193"/>
    <w:rsid w:val="007E37D5"/>
    <w:rsid w:val="007E4F25"/>
    <w:rsid w:val="007F0DE4"/>
    <w:rsid w:val="007F2889"/>
    <w:rsid w:val="007F2B17"/>
    <w:rsid w:val="007F3DAC"/>
    <w:rsid w:val="007F717C"/>
    <w:rsid w:val="007F7793"/>
    <w:rsid w:val="008016DE"/>
    <w:rsid w:val="00802335"/>
    <w:rsid w:val="008032D7"/>
    <w:rsid w:val="00806A2F"/>
    <w:rsid w:val="0081499C"/>
    <w:rsid w:val="00815DE5"/>
    <w:rsid w:val="008163C3"/>
    <w:rsid w:val="00817495"/>
    <w:rsid w:val="0082334B"/>
    <w:rsid w:val="00823498"/>
    <w:rsid w:val="008240E3"/>
    <w:rsid w:val="008249B9"/>
    <w:rsid w:val="00825245"/>
    <w:rsid w:val="00831E9C"/>
    <w:rsid w:val="00834765"/>
    <w:rsid w:val="00835759"/>
    <w:rsid w:val="00836814"/>
    <w:rsid w:val="00837864"/>
    <w:rsid w:val="00842AB9"/>
    <w:rsid w:val="008458D2"/>
    <w:rsid w:val="00846A74"/>
    <w:rsid w:val="008476D4"/>
    <w:rsid w:val="008503F2"/>
    <w:rsid w:val="00852402"/>
    <w:rsid w:val="008525C9"/>
    <w:rsid w:val="00856260"/>
    <w:rsid w:val="0085676B"/>
    <w:rsid w:val="00857EBA"/>
    <w:rsid w:val="00860218"/>
    <w:rsid w:val="00864D4D"/>
    <w:rsid w:val="00872040"/>
    <w:rsid w:val="008758D7"/>
    <w:rsid w:val="00876075"/>
    <w:rsid w:val="00876C24"/>
    <w:rsid w:val="00881A76"/>
    <w:rsid w:val="00882D50"/>
    <w:rsid w:val="00883530"/>
    <w:rsid w:val="0088671F"/>
    <w:rsid w:val="00890C97"/>
    <w:rsid w:val="00891F41"/>
    <w:rsid w:val="00892095"/>
    <w:rsid w:val="00892697"/>
    <w:rsid w:val="008926A5"/>
    <w:rsid w:val="0089510B"/>
    <w:rsid w:val="008956F6"/>
    <w:rsid w:val="00895F9C"/>
    <w:rsid w:val="008A005E"/>
    <w:rsid w:val="008A38FF"/>
    <w:rsid w:val="008A46BD"/>
    <w:rsid w:val="008A4719"/>
    <w:rsid w:val="008A568E"/>
    <w:rsid w:val="008A6FD5"/>
    <w:rsid w:val="008B2E1C"/>
    <w:rsid w:val="008B44B9"/>
    <w:rsid w:val="008B6F2C"/>
    <w:rsid w:val="008C0C89"/>
    <w:rsid w:val="008C234D"/>
    <w:rsid w:val="008C3869"/>
    <w:rsid w:val="008C497C"/>
    <w:rsid w:val="008C54CA"/>
    <w:rsid w:val="008D1890"/>
    <w:rsid w:val="008D2228"/>
    <w:rsid w:val="008D4BE9"/>
    <w:rsid w:val="008D5A12"/>
    <w:rsid w:val="008D67C2"/>
    <w:rsid w:val="008E0911"/>
    <w:rsid w:val="008E0C66"/>
    <w:rsid w:val="008E5FC9"/>
    <w:rsid w:val="008E7491"/>
    <w:rsid w:val="008E77FE"/>
    <w:rsid w:val="008F3364"/>
    <w:rsid w:val="008F34CB"/>
    <w:rsid w:val="008F3FC3"/>
    <w:rsid w:val="008F42B2"/>
    <w:rsid w:val="008F4E39"/>
    <w:rsid w:val="008F62CB"/>
    <w:rsid w:val="008F7A66"/>
    <w:rsid w:val="00901E97"/>
    <w:rsid w:val="0090237A"/>
    <w:rsid w:val="0090270B"/>
    <w:rsid w:val="00904C31"/>
    <w:rsid w:val="009078F0"/>
    <w:rsid w:val="00907E66"/>
    <w:rsid w:val="00915CAE"/>
    <w:rsid w:val="009169F1"/>
    <w:rsid w:val="009174A1"/>
    <w:rsid w:val="00921752"/>
    <w:rsid w:val="00922419"/>
    <w:rsid w:val="009225CE"/>
    <w:rsid w:val="009233B0"/>
    <w:rsid w:val="00924299"/>
    <w:rsid w:val="009252E5"/>
    <w:rsid w:val="00925EA2"/>
    <w:rsid w:val="00926AFF"/>
    <w:rsid w:val="00930F34"/>
    <w:rsid w:val="00932F11"/>
    <w:rsid w:val="00933EB6"/>
    <w:rsid w:val="00935673"/>
    <w:rsid w:val="0093568D"/>
    <w:rsid w:val="00937936"/>
    <w:rsid w:val="009410FA"/>
    <w:rsid w:val="00942F11"/>
    <w:rsid w:val="0094341D"/>
    <w:rsid w:val="0094349C"/>
    <w:rsid w:val="009455D4"/>
    <w:rsid w:val="009463D5"/>
    <w:rsid w:val="00947D42"/>
    <w:rsid w:val="009504CA"/>
    <w:rsid w:val="009529CA"/>
    <w:rsid w:val="00952BC3"/>
    <w:rsid w:val="00953B32"/>
    <w:rsid w:val="00954264"/>
    <w:rsid w:val="009549B2"/>
    <w:rsid w:val="00954B35"/>
    <w:rsid w:val="00954D99"/>
    <w:rsid w:val="00956C63"/>
    <w:rsid w:val="00957A46"/>
    <w:rsid w:val="00960034"/>
    <w:rsid w:val="009600B8"/>
    <w:rsid w:val="009619E3"/>
    <w:rsid w:val="009622C8"/>
    <w:rsid w:val="00962528"/>
    <w:rsid w:val="00962F73"/>
    <w:rsid w:val="0096338E"/>
    <w:rsid w:val="00966AB9"/>
    <w:rsid w:val="0097247C"/>
    <w:rsid w:val="00974012"/>
    <w:rsid w:val="00975FB7"/>
    <w:rsid w:val="00976EEC"/>
    <w:rsid w:val="00981A18"/>
    <w:rsid w:val="009823A9"/>
    <w:rsid w:val="00982895"/>
    <w:rsid w:val="00985164"/>
    <w:rsid w:val="00990751"/>
    <w:rsid w:val="0099165F"/>
    <w:rsid w:val="00991FF3"/>
    <w:rsid w:val="00992F2A"/>
    <w:rsid w:val="00993B8A"/>
    <w:rsid w:val="009943EB"/>
    <w:rsid w:val="0099507D"/>
    <w:rsid w:val="00997161"/>
    <w:rsid w:val="009A04E4"/>
    <w:rsid w:val="009A052C"/>
    <w:rsid w:val="009A0D58"/>
    <w:rsid w:val="009A7CB1"/>
    <w:rsid w:val="009B055B"/>
    <w:rsid w:val="009B3290"/>
    <w:rsid w:val="009B4EAD"/>
    <w:rsid w:val="009B6BBB"/>
    <w:rsid w:val="009B71C6"/>
    <w:rsid w:val="009B7AC5"/>
    <w:rsid w:val="009C2A99"/>
    <w:rsid w:val="009C57BA"/>
    <w:rsid w:val="009C5D85"/>
    <w:rsid w:val="009C617E"/>
    <w:rsid w:val="009C68EE"/>
    <w:rsid w:val="009C6F85"/>
    <w:rsid w:val="009C7342"/>
    <w:rsid w:val="009D06F0"/>
    <w:rsid w:val="009D114A"/>
    <w:rsid w:val="009D174F"/>
    <w:rsid w:val="009D611C"/>
    <w:rsid w:val="009D6D3B"/>
    <w:rsid w:val="009D7430"/>
    <w:rsid w:val="009D76D6"/>
    <w:rsid w:val="009E06BC"/>
    <w:rsid w:val="009E135A"/>
    <w:rsid w:val="009E336E"/>
    <w:rsid w:val="009E578A"/>
    <w:rsid w:val="009E57BB"/>
    <w:rsid w:val="009E5CDB"/>
    <w:rsid w:val="009E696A"/>
    <w:rsid w:val="009E6A7F"/>
    <w:rsid w:val="009F7D17"/>
    <w:rsid w:val="00A014AC"/>
    <w:rsid w:val="00A01735"/>
    <w:rsid w:val="00A0238E"/>
    <w:rsid w:val="00A02E2E"/>
    <w:rsid w:val="00A03739"/>
    <w:rsid w:val="00A05E33"/>
    <w:rsid w:val="00A10FCA"/>
    <w:rsid w:val="00A13139"/>
    <w:rsid w:val="00A1324C"/>
    <w:rsid w:val="00A16006"/>
    <w:rsid w:val="00A16183"/>
    <w:rsid w:val="00A226BC"/>
    <w:rsid w:val="00A235A8"/>
    <w:rsid w:val="00A2635F"/>
    <w:rsid w:val="00A26D61"/>
    <w:rsid w:val="00A30CB9"/>
    <w:rsid w:val="00A31777"/>
    <w:rsid w:val="00A31911"/>
    <w:rsid w:val="00A31DD0"/>
    <w:rsid w:val="00A3260C"/>
    <w:rsid w:val="00A3317B"/>
    <w:rsid w:val="00A340D9"/>
    <w:rsid w:val="00A4092F"/>
    <w:rsid w:val="00A41D44"/>
    <w:rsid w:val="00A4373E"/>
    <w:rsid w:val="00A47D67"/>
    <w:rsid w:val="00A504E8"/>
    <w:rsid w:val="00A537DB"/>
    <w:rsid w:val="00A54CEF"/>
    <w:rsid w:val="00A555AF"/>
    <w:rsid w:val="00A62A5B"/>
    <w:rsid w:val="00A62B90"/>
    <w:rsid w:val="00A67FB8"/>
    <w:rsid w:val="00A70C81"/>
    <w:rsid w:val="00A7227A"/>
    <w:rsid w:val="00A7398B"/>
    <w:rsid w:val="00A7449E"/>
    <w:rsid w:val="00A74F4D"/>
    <w:rsid w:val="00A77342"/>
    <w:rsid w:val="00A77536"/>
    <w:rsid w:val="00A77C04"/>
    <w:rsid w:val="00A8025F"/>
    <w:rsid w:val="00A818AA"/>
    <w:rsid w:val="00A83ECF"/>
    <w:rsid w:val="00A8752A"/>
    <w:rsid w:val="00A91702"/>
    <w:rsid w:val="00A92B71"/>
    <w:rsid w:val="00A92FD3"/>
    <w:rsid w:val="00A939E2"/>
    <w:rsid w:val="00AA2A63"/>
    <w:rsid w:val="00AA4A3F"/>
    <w:rsid w:val="00AA4D9A"/>
    <w:rsid w:val="00AA4DA3"/>
    <w:rsid w:val="00AA59DA"/>
    <w:rsid w:val="00AA73CA"/>
    <w:rsid w:val="00AB0188"/>
    <w:rsid w:val="00AB07B6"/>
    <w:rsid w:val="00AB0936"/>
    <w:rsid w:val="00AB0FC1"/>
    <w:rsid w:val="00AB1C7C"/>
    <w:rsid w:val="00AB1DD7"/>
    <w:rsid w:val="00AB3B06"/>
    <w:rsid w:val="00AB5A15"/>
    <w:rsid w:val="00AB6488"/>
    <w:rsid w:val="00AB72CA"/>
    <w:rsid w:val="00AB77D7"/>
    <w:rsid w:val="00AB7A86"/>
    <w:rsid w:val="00AC18B6"/>
    <w:rsid w:val="00AC519F"/>
    <w:rsid w:val="00AC5EF7"/>
    <w:rsid w:val="00AC61A4"/>
    <w:rsid w:val="00AC6C96"/>
    <w:rsid w:val="00AD1C43"/>
    <w:rsid w:val="00AD3FBE"/>
    <w:rsid w:val="00AD419C"/>
    <w:rsid w:val="00AD7E86"/>
    <w:rsid w:val="00AE327B"/>
    <w:rsid w:val="00AE41A2"/>
    <w:rsid w:val="00AE6A75"/>
    <w:rsid w:val="00AF0858"/>
    <w:rsid w:val="00AF327E"/>
    <w:rsid w:val="00AF3A38"/>
    <w:rsid w:val="00AF4BE6"/>
    <w:rsid w:val="00B00C12"/>
    <w:rsid w:val="00B01E76"/>
    <w:rsid w:val="00B0304B"/>
    <w:rsid w:val="00B037FA"/>
    <w:rsid w:val="00B04385"/>
    <w:rsid w:val="00B10059"/>
    <w:rsid w:val="00B109AE"/>
    <w:rsid w:val="00B10C3D"/>
    <w:rsid w:val="00B1143F"/>
    <w:rsid w:val="00B12D2C"/>
    <w:rsid w:val="00B15E75"/>
    <w:rsid w:val="00B20FFD"/>
    <w:rsid w:val="00B21316"/>
    <w:rsid w:val="00B2410D"/>
    <w:rsid w:val="00B25878"/>
    <w:rsid w:val="00B25A87"/>
    <w:rsid w:val="00B303A8"/>
    <w:rsid w:val="00B30E65"/>
    <w:rsid w:val="00B32E97"/>
    <w:rsid w:val="00B35AB0"/>
    <w:rsid w:val="00B369A1"/>
    <w:rsid w:val="00B40345"/>
    <w:rsid w:val="00B4071B"/>
    <w:rsid w:val="00B41E17"/>
    <w:rsid w:val="00B4210F"/>
    <w:rsid w:val="00B43E43"/>
    <w:rsid w:val="00B46803"/>
    <w:rsid w:val="00B517EF"/>
    <w:rsid w:val="00B5256F"/>
    <w:rsid w:val="00B543F0"/>
    <w:rsid w:val="00B56CC6"/>
    <w:rsid w:val="00B56D58"/>
    <w:rsid w:val="00B57034"/>
    <w:rsid w:val="00B57703"/>
    <w:rsid w:val="00B603A5"/>
    <w:rsid w:val="00B618A9"/>
    <w:rsid w:val="00B62C72"/>
    <w:rsid w:val="00B638E1"/>
    <w:rsid w:val="00B63A47"/>
    <w:rsid w:val="00B648CB"/>
    <w:rsid w:val="00B650F0"/>
    <w:rsid w:val="00B661D3"/>
    <w:rsid w:val="00B66624"/>
    <w:rsid w:val="00B66D44"/>
    <w:rsid w:val="00B67D1B"/>
    <w:rsid w:val="00B73F96"/>
    <w:rsid w:val="00B747F8"/>
    <w:rsid w:val="00B759C6"/>
    <w:rsid w:val="00B81967"/>
    <w:rsid w:val="00B81CFB"/>
    <w:rsid w:val="00B81E3C"/>
    <w:rsid w:val="00B82EB2"/>
    <w:rsid w:val="00B83EEE"/>
    <w:rsid w:val="00B84FF5"/>
    <w:rsid w:val="00B85805"/>
    <w:rsid w:val="00B86D86"/>
    <w:rsid w:val="00B86E62"/>
    <w:rsid w:val="00B90072"/>
    <w:rsid w:val="00B908B3"/>
    <w:rsid w:val="00B91BB4"/>
    <w:rsid w:val="00B92AAD"/>
    <w:rsid w:val="00B92B9E"/>
    <w:rsid w:val="00B93A0C"/>
    <w:rsid w:val="00B9454F"/>
    <w:rsid w:val="00B9505E"/>
    <w:rsid w:val="00B95223"/>
    <w:rsid w:val="00B96322"/>
    <w:rsid w:val="00B96638"/>
    <w:rsid w:val="00B9670C"/>
    <w:rsid w:val="00B97E42"/>
    <w:rsid w:val="00BA08C4"/>
    <w:rsid w:val="00BA0E48"/>
    <w:rsid w:val="00BA15CD"/>
    <w:rsid w:val="00BA1B06"/>
    <w:rsid w:val="00BA1BC6"/>
    <w:rsid w:val="00BA1E33"/>
    <w:rsid w:val="00BA27A9"/>
    <w:rsid w:val="00BA4386"/>
    <w:rsid w:val="00BA51FB"/>
    <w:rsid w:val="00BA5C50"/>
    <w:rsid w:val="00BB11CE"/>
    <w:rsid w:val="00BB1B22"/>
    <w:rsid w:val="00BB2C77"/>
    <w:rsid w:val="00BB3597"/>
    <w:rsid w:val="00BB5F85"/>
    <w:rsid w:val="00BC05EC"/>
    <w:rsid w:val="00BC342D"/>
    <w:rsid w:val="00BC41AB"/>
    <w:rsid w:val="00BC54D1"/>
    <w:rsid w:val="00BC7935"/>
    <w:rsid w:val="00BD4891"/>
    <w:rsid w:val="00BD5E4F"/>
    <w:rsid w:val="00BD7A84"/>
    <w:rsid w:val="00BD7D65"/>
    <w:rsid w:val="00BE3169"/>
    <w:rsid w:val="00BE34D9"/>
    <w:rsid w:val="00BE5F54"/>
    <w:rsid w:val="00BE68EB"/>
    <w:rsid w:val="00BF034E"/>
    <w:rsid w:val="00BF0537"/>
    <w:rsid w:val="00BF0FB0"/>
    <w:rsid w:val="00BF1362"/>
    <w:rsid w:val="00BF298B"/>
    <w:rsid w:val="00BF2BFD"/>
    <w:rsid w:val="00BF2DB5"/>
    <w:rsid w:val="00BF5129"/>
    <w:rsid w:val="00BF5DEB"/>
    <w:rsid w:val="00BF6337"/>
    <w:rsid w:val="00BF705F"/>
    <w:rsid w:val="00C00A48"/>
    <w:rsid w:val="00C02EEA"/>
    <w:rsid w:val="00C03714"/>
    <w:rsid w:val="00C0765D"/>
    <w:rsid w:val="00C0792C"/>
    <w:rsid w:val="00C07C06"/>
    <w:rsid w:val="00C10316"/>
    <w:rsid w:val="00C1041B"/>
    <w:rsid w:val="00C112B7"/>
    <w:rsid w:val="00C1187C"/>
    <w:rsid w:val="00C11F0D"/>
    <w:rsid w:val="00C11FEF"/>
    <w:rsid w:val="00C1325E"/>
    <w:rsid w:val="00C149EB"/>
    <w:rsid w:val="00C162B0"/>
    <w:rsid w:val="00C16A30"/>
    <w:rsid w:val="00C17CD0"/>
    <w:rsid w:val="00C20530"/>
    <w:rsid w:val="00C233DC"/>
    <w:rsid w:val="00C23A48"/>
    <w:rsid w:val="00C23F00"/>
    <w:rsid w:val="00C25F54"/>
    <w:rsid w:val="00C26A5C"/>
    <w:rsid w:val="00C30086"/>
    <w:rsid w:val="00C31E5B"/>
    <w:rsid w:val="00C336C4"/>
    <w:rsid w:val="00C36BA7"/>
    <w:rsid w:val="00C37C28"/>
    <w:rsid w:val="00C4156F"/>
    <w:rsid w:val="00C4201D"/>
    <w:rsid w:val="00C42455"/>
    <w:rsid w:val="00C472D2"/>
    <w:rsid w:val="00C47857"/>
    <w:rsid w:val="00C5374A"/>
    <w:rsid w:val="00C55F1A"/>
    <w:rsid w:val="00C5664F"/>
    <w:rsid w:val="00C60536"/>
    <w:rsid w:val="00C60849"/>
    <w:rsid w:val="00C6095B"/>
    <w:rsid w:val="00C615FF"/>
    <w:rsid w:val="00C61B36"/>
    <w:rsid w:val="00C65C64"/>
    <w:rsid w:val="00C65F66"/>
    <w:rsid w:val="00C71D3D"/>
    <w:rsid w:val="00C72705"/>
    <w:rsid w:val="00C74889"/>
    <w:rsid w:val="00C74BE5"/>
    <w:rsid w:val="00C75C36"/>
    <w:rsid w:val="00C76627"/>
    <w:rsid w:val="00C77E55"/>
    <w:rsid w:val="00C82773"/>
    <w:rsid w:val="00C87026"/>
    <w:rsid w:val="00C900F7"/>
    <w:rsid w:val="00C90E57"/>
    <w:rsid w:val="00C91627"/>
    <w:rsid w:val="00C924BB"/>
    <w:rsid w:val="00C95F1E"/>
    <w:rsid w:val="00CA3031"/>
    <w:rsid w:val="00CA7953"/>
    <w:rsid w:val="00CB233B"/>
    <w:rsid w:val="00CC194C"/>
    <w:rsid w:val="00CC34A1"/>
    <w:rsid w:val="00CC4200"/>
    <w:rsid w:val="00CC48F3"/>
    <w:rsid w:val="00CC5D79"/>
    <w:rsid w:val="00CD0E27"/>
    <w:rsid w:val="00CD1B59"/>
    <w:rsid w:val="00CD22AF"/>
    <w:rsid w:val="00CD268E"/>
    <w:rsid w:val="00CD41BC"/>
    <w:rsid w:val="00CD6301"/>
    <w:rsid w:val="00CE00F2"/>
    <w:rsid w:val="00CE0F75"/>
    <w:rsid w:val="00CE229E"/>
    <w:rsid w:val="00CE2CB0"/>
    <w:rsid w:val="00CE3098"/>
    <w:rsid w:val="00CE7C18"/>
    <w:rsid w:val="00CF420A"/>
    <w:rsid w:val="00D018F3"/>
    <w:rsid w:val="00D023A5"/>
    <w:rsid w:val="00D0245E"/>
    <w:rsid w:val="00D07C39"/>
    <w:rsid w:val="00D1149D"/>
    <w:rsid w:val="00D12EBC"/>
    <w:rsid w:val="00D133E1"/>
    <w:rsid w:val="00D14A14"/>
    <w:rsid w:val="00D15490"/>
    <w:rsid w:val="00D16CB0"/>
    <w:rsid w:val="00D16DE4"/>
    <w:rsid w:val="00D1713E"/>
    <w:rsid w:val="00D17956"/>
    <w:rsid w:val="00D22249"/>
    <w:rsid w:val="00D236C9"/>
    <w:rsid w:val="00D2397B"/>
    <w:rsid w:val="00D24BD2"/>
    <w:rsid w:val="00D26520"/>
    <w:rsid w:val="00D26C6A"/>
    <w:rsid w:val="00D26F09"/>
    <w:rsid w:val="00D26F52"/>
    <w:rsid w:val="00D27306"/>
    <w:rsid w:val="00D2761B"/>
    <w:rsid w:val="00D27935"/>
    <w:rsid w:val="00D32084"/>
    <w:rsid w:val="00D37485"/>
    <w:rsid w:val="00D376D5"/>
    <w:rsid w:val="00D377CC"/>
    <w:rsid w:val="00D453EE"/>
    <w:rsid w:val="00D4712B"/>
    <w:rsid w:val="00D47F6C"/>
    <w:rsid w:val="00D47FF8"/>
    <w:rsid w:val="00D50BD3"/>
    <w:rsid w:val="00D51268"/>
    <w:rsid w:val="00D51BB2"/>
    <w:rsid w:val="00D5285F"/>
    <w:rsid w:val="00D52A06"/>
    <w:rsid w:val="00D52D80"/>
    <w:rsid w:val="00D53023"/>
    <w:rsid w:val="00D530D3"/>
    <w:rsid w:val="00D56BA8"/>
    <w:rsid w:val="00D638BE"/>
    <w:rsid w:val="00D642D3"/>
    <w:rsid w:val="00D66A65"/>
    <w:rsid w:val="00D66B82"/>
    <w:rsid w:val="00D66F3F"/>
    <w:rsid w:val="00D67F48"/>
    <w:rsid w:val="00D70436"/>
    <w:rsid w:val="00D7051D"/>
    <w:rsid w:val="00D70B33"/>
    <w:rsid w:val="00D71DC6"/>
    <w:rsid w:val="00D71FE5"/>
    <w:rsid w:val="00D73C8F"/>
    <w:rsid w:val="00D82844"/>
    <w:rsid w:val="00D83106"/>
    <w:rsid w:val="00D846C4"/>
    <w:rsid w:val="00D852C7"/>
    <w:rsid w:val="00D85513"/>
    <w:rsid w:val="00D86762"/>
    <w:rsid w:val="00D90F8F"/>
    <w:rsid w:val="00D93B77"/>
    <w:rsid w:val="00D94284"/>
    <w:rsid w:val="00D9650D"/>
    <w:rsid w:val="00D96593"/>
    <w:rsid w:val="00DA05A5"/>
    <w:rsid w:val="00DA0A2E"/>
    <w:rsid w:val="00DA47B0"/>
    <w:rsid w:val="00DA6879"/>
    <w:rsid w:val="00DB7D12"/>
    <w:rsid w:val="00DB7E18"/>
    <w:rsid w:val="00DC1508"/>
    <w:rsid w:val="00DC49B5"/>
    <w:rsid w:val="00DC5FF1"/>
    <w:rsid w:val="00DC68DE"/>
    <w:rsid w:val="00DC7D90"/>
    <w:rsid w:val="00DD01A4"/>
    <w:rsid w:val="00DD09FE"/>
    <w:rsid w:val="00DD1011"/>
    <w:rsid w:val="00DD424C"/>
    <w:rsid w:val="00DD487C"/>
    <w:rsid w:val="00DD655B"/>
    <w:rsid w:val="00DE02BD"/>
    <w:rsid w:val="00DE0DAA"/>
    <w:rsid w:val="00DE28AD"/>
    <w:rsid w:val="00DE2CA1"/>
    <w:rsid w:val="00DE4661"/>
    <w:rsid w:val="00DE505F"/>
    <w:rsid w:val="00DE7885"/>
    <w:rsid w:val="00DF0479"/>
    <w:rsid w:val="00DF129A"/>
    <w:rsid w:val="00DF285B"/>
    <w:rsid w:val="00DF2AAB"/>
    <w:rsid w:val="00DF4D3E"/>
    <w:rsid w:val="00DF625C"/>
    <w:rsid w:val="00E00723"/>
    <w:rsid w:val="00E021C3"/>
    <w:rsid w:val="00E03EE8"/>
    <w:rsid w:val="00E043BC"/>
    <w:rsid w:val="00E046C3"/>
    <w:rsid w:val="00E119FC"/>
    <w:rsid w:val="00E12821"/>
    <w:rsid w:val="00E13AA5"/>
    <w:rsid w:val="00E16F8D"/>
    <w:rsid w:val="00E1792F"/>
    <w:rsid w:val="00E179A2"/>
    <w:rsid w:val="00E212FE"/>
    <w:rsid w:val="00E214D9"/>
    <w:rsid w:val="00E22EC6"/>
    <w:rsid w:val="00E23317"/>
    <w:rsid w:val="00E27969"/>
    <w:rsid w:val="00E27ADE"/>
    <w:rsid w:val="00E301D5"/>
    <w:rsid w:val="00E3036B"/>
    <w:rsid w:val="00E306E8"/>
    <w:rsid w:val="00E37048"/>
    <w:rsid w:val="00E374B3"/>
    <w:rsid w:val="00E42D1E"/>
    <w:rsid w:val="00E4348F"/>
    <w:rsid w:val="00E43EAD"/>
    <w:rsid w:val="00E46E92"/>
    <w:rsid w:val="00E47277"/>
    <w:rsid w:val="00E47580"/>
    <w:rsid w:val="00E5394D"/>
    <w:rsid w:val="00E551AB"/>
    <w:rsid w:val="00E55E3A"/>
    <w:rsid w:val="00E55FF8"/>
    <w:rsid w:val="00E563D2"/>
    <w:rsid w:val="00E57760"/>
    <w:rsid w:val="00E61030"/>
    <w:rsid w:val="00E61E4C"/>
    <w:rsid w:val="00E62A83"/>
    <w:rsid w:val="00E63A3C"/>
    <w:rsid w:val="00E6417D"/>
    <w:rsid w:val="00E64217"/>
    <w:rsid w:val="00E67431"/>
    <w:rsid w:val="00E710E2"/>
    <w:rsid w:val="00E7229C"/>
    <w:rsid w:val="00E72AF7"/>
    <w:rsid w:val="00E732BC"/>
    <w:rsid w:val="00E74EE8"/>
    <w:rsid w:val="00E82FCB"/>
    <w:rsid w:val="00E845D9"/>
    <w:rsid w:val="00E84DAF"/>
    <w:rsid w:val="00E86BD1"/>
    <w:rsid w:val="00E902FC"/>
    <w:rsid w:val="00E940C9"/>
    <w:rsid w:val="00E94EC6"/>
    <w:rsid w:val="00E94F98"/>
    <w:rsid w:val="00E95AB8"/>
    <w:rsid w:val="00E96A21"/>
    <w:rsid w:val="00EA0161"/>
    <w:rsid w:val="00EA0D04"/>
    <w:rsid w:val="00EA5F4F"/>
    <w:rsid w:val="00EA6106"/>
    <w:rsid w:val="00EA6B36"/>
    <w:rsid w:val="00EB01AF"/>
    <w:rsid w:val="00EB06CB"/>
    <w:rsid w:val="00EB080A"/>
    <w:rsid w:val="00EB1614"/>
    <w:rsid w:val="00EB2361"/>
    <w:rsid w:val="00EB42A6"/>
    <w:rsid w:val="00EB45CC"/>
    <w:rsid w:val="00EC07D4"/>
    <w:rsid w:val="00EC1391"/>
    <w:rsid w:val="00EC3630"/>
    <w:rsid w:val="00EC375D"/>
    <w:rsid w:val="00EC3960"/>
    <w:rsid w:val="00EC566E"/>
    <w:rsid w:val="00ED007F"/>
    <w:rsid w:val="00ED3740"/>
    <w:rsid w:val="00ED68A3"/>
    <w:rsid w:val="00ED6B77"/>
    <w:rsid w:val="00EE005A"/>
    <w:rsid w:val="00EE009D"/>
    <w:rsid w:val="00EE0BCA"/>
    <w:rsid w:val="00EE1ACE"/>
    <w:rsid w:val="00EE1F98"/>
    <w:rsid w:val="00EE2DC2"/>
    <w:rsid w:val="00EE3911"/>
    <w:rsid w:val="00EE3A3C"/>
    <w:rsid w:val="00EE4726"/>
    <w:rsid w:val="00EE54D5"/>
    <w:rsid w:val="00EE55D5"/>
    <w:rsid w:val="00EE7239"/>
    <w:rsid w:val="00EF07BB"/>
    <w:rsid w:val="00EF3A10"/>
    <w:rsid w:val="00EF5471"/>
    <w:rsid w:val="00EF6DD9"/>
    <w:rsid w:val="00F028EF"/>
    <w:rsid w:val="00F02DA4"/>
    <w:rsid w:val="00F04A44"/>
    <w:rsid w:val="00F0585D"/>
    <w:rsid w:val="00F05F4F"/>
    <w:rsid w:val="00F063C5"/>
    <w:rsid w:val="00F070B4"/>
    <w:rsid w:val="00F10F8D"/>
    <w:rsid w:val="00F1124A"/>
    <w:rsid w:val="00F126BA"/>
    <w:rsid w:val="00F12CB5"/>
    <w:rsid w:val="00F13A00"/>
    <w:rsid w:val="00F14195"/>
    <w:rsid w:val="00F15D9B"/>
    <w:rsid w:val="00F164A9"/>
    <w:rsid w:val="00F172F6"/>
    <w:rsid w:val="00F222A4"/>
    <w:rsid w:val="00F2365A"/>
    <w:rsid w:val="00F2427E"/>
    <w:rsid w:val="00F25582"/>
    <w:rsid w:val="00F27C61"/>
    <w:rsid w:val="00F3271C"/>
    <w:rsid w:val="00F32E40"/>
    <w:rsid w:val="00F32F8B"/>
    <w:rsid w:val="00F34F4C"/>
    <w:rsid w:val="00F3625A"/>
    <w:rsid w:val="00F370B6"/>
    <w:rsid w:val="00F40AAB"/>
    <w:rsid w:val="00F429D0"/>
    <w:rsid w:val="00F42BA2"/>
    <w:rsid w:val="00F43795"/>
    <w:rsid w:val="00F4395E"/>
    <w:rsid w:val="00F43C17"/>
    <w:rsid w:val="00F4437D"/>
    <w:rsid w:val="00F45CDA"/>
    <w:rsid w:val="00F460FE"/>
    <w:rsid w:val="00F4686C"/>
    <w:rsid w:val="00F46CF1"/>
    <w:rsid w:val="00F47C31"/>
    <w:rsid w:val="00F50895"/>
    <w:rsid w:val="00F512DA"/>
    <w:rsid w:val="00F51C00"/>
    <w:rsid w:val="00F53409"/>
    <w:rsid w:val="00F54B1F"/>
    <w:rsid w:val="00F5555D"/>
    <w:rsid w:val="00F57A56"/>
    <w:rsid w:val="00F61AF9"/>
    <w:rsid w:val="00F63EC0"/>
    <w:rsid w:val="00F64ACC"/>
    <w:rsid w:val="00F66A91"/>
    <w:rsid w:val="00F66BFA"/>
    <w:rsid w:val="00F66DF7"/>
    <w:rsid w:val="00F6760A"/>
    <w:rsid w:val="00F716D7"/>
    <w:rsid w:val="00F72028"/>
    <w:rsid w:val="00F7309F"/>
    <w:rsid w:val="00F75E5A"/>
    <w:rsid w:val="00F77E6C"/>
    <w:rsid w:val="00F8354C"/>
    <w:rsid w:val="00F835AE"/>
    <w:rsid w:val="00F85969"/>
    <w:rsid w:val="00F85D34"/>
    <w:rsid w:val="00F870CF"/>
    <w:rsid w:val="00F874CA"/>
    <w:rsid w:val="00F91D67"/>
    <w:rsid w:val="00F91EC7"/>
    <w:rsid w:val="00F928FA"/>
    <w:rsid w:val="00F93321"/>
    <w:rsid w:val="00F93CE1"/>
    <w:rsid w:val="00F9683E"/>
    <w:rsid w:val="00FA2685"/>
    <w:rsid w:val="00FA2E82"/>
    <w:rsid w:val="00FA4F93"/>
    <w:rsid w:val="00FA6AB8"/>
    <w:rsid w:val="00FB0CB3"/>
    <w:rsid w:val="00FB330D"/>
    <w:rsid w:val="00FB3B4C"/>
    <w:rsid w:val="00FB4FD6"/>
    <w:rsid w:val="00FB51B4"/>
    <w:rsid w:val="00FB5BFE"/>
    <w:rsid w:val="00FB769B"/>
    <w:rsid w:val="00FC0003"/>
    <w:rsid w:val="00FC0287"/>
    <w:rsid w:val="00FC2C5B"/>
    <w:rsid w:val="00FC2CB7"/>
    <w:rsid w:val="00FC2FB3"/>
    <w:rsid w:val="00FC4832"/>
    <w:rsid w:val="00FC52CF"/>
    <w:rsid w:val="00FC57D0"/>
    <w:rsid w:val="00FC7179"/>
    <w:rsid w:val="00FC7484"/>
    <w:rsid w:val="00FC7787"/>
    <w:rsid w:val="00FD16BE"/>
    <w:rsid w:val="00FD3D79"/>
    <w:rsid w:val="00FD4F46"/>
    <w:rsid w:val="00FD6154"/>
    <w:rsid w:val="00FD630A"/>
    <w:rsid w:val="00FE20E9"/>
    <w:rsid w:val="00FE2F12"/>
    <w:rsid w:val="00FE4C08"/>
    <w:rsid w:val="00FE4E1B"/>
    <w:rsid w:val="00FE684A"/>
    <w:rsid w:val="00FE6EB2"/>
    <w:rsid w:val="00FE7A6C"/>
    <w:rsid w:val="00FF31C5"/>
    <w:rsid w:val="00FF3B31"/>
    <w:rsid w:val="00FF4075"/>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884C"/>
  <w15:docId w15:val="{C8472195-7DF1-4676-9BB9-1D25E079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41"/>
  </w:style>
  <w:style w:type="paragraph" w:styleId="Heading1">
    <w:name w:val="heading 1"/>
    <w:basedOn w:val="Normal"/>
    <w:link w:val="Heading1Char"/>
    <w:uiPriority w:val="9"/>
    <w:qFormat/>
    <w:rsid w:val="00266F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27794"/>
    <w:pPr>
      <w:autoSpaceDE w:val="0"/>
      <w:autoSpaceDN w:val="0"/>
      <w:adjustRightInd w:val="0"/>
      <w:spacing w:after="0" w:line="240" w:lineRule="auto"/>
      <w:outlineLvl w:val="1"/>
    </w:pPr>
    <w:rPr>
      <w:rFonts w:ascii="Arial" w:hAnsi="Arial" w:cs="Arial"/>
      <w:b/>
      <w:bCs/>
      <w:iCs/>
      <w:color w:val="00B050"/>
      <w:sz w:val="24"/>
      <w:szCs w:val="24"/>
    </w:rPr>
  </w:style>
  <w:style w:type="paragraph" w:styleId="Heading3">
    <w:name w:val="heading 3"/>
    <w:basedOn w:val="Normal"/>
    <w:next w:val="Normal"/>
    <w:link w:val="Heading3Char"/>
    <w:uiPriority w:val="9"/>
    <w:semiHidden/>
    <w:unhideWhenUsed/>
    <w:qFormat/>
    <w:rsid w:val="00AC18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1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F2"/>
  </w:style>
  <w:style w:type="paragraph" w:styleId="Footer">
    <w:name w:val="footer"/>
    <w:basedOn w:val="Normal"/>
    <w:link w:val="FooterChar"/>
    <w:uiPriority w:val="99"/>
    <w:unhideWhenUsed/>
    <w:rsid w:val="003C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F2"/>
  </w:style>
  <w:style w:type="paragraph" w:styleId="ListParagraph">
    <w:name w:val="List Paragraph"/>
    <w:basedOn w:val="Normal"/>
    <w:uiPriority w:val="34"/>
    <w:qFormat/>
    <w:rsid w:val="00A0238E"/>
    <w:pPr>
      <w:ind w:left="720"/>
      <w:contextualSpacing/>
    </w:pPr>
  </w:style>
  <w:style w:type="table" w:styleId="TableGrid">
    <w:name w:val="Table Grid"/>
    <w:basedOn w:val="TableNormal"/>
    <w:uiPriority w:val="59"/>
    <w:rsid w:val="001567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C6E58"/>
    <w:rPr>
      <w:color w:val="0000FF" w:themeColor="hyperlink"/>
      <w:u w:val="single"/>
    </w:rPr>
  </w:style>
  <w:style w:type="character" w:styleId="FollowedHyperlink">
    <w:name w:val="FollowedHyperlink"/>
    <w:basedOn w:val="DefaultParagraphFont"/>
    <w:uiPriority w:val="99"/>
    <w:semiHidden/>
    <w:unhideWhenUsed/>
    <w:rsid w:val="004F1AE6"/>
    <w:rPr>
      <w:color w:val="800080" w:themeColor="followedHyperlink"/>
      <w:u w:val="single"/>
    </w:rPr>
  </w:style>
  <w:style w:type="paragraph" w:customStyle="1" w:styleId="Default">
    <w:name w:val="Default"/>
    <w:rsid w:val="00B65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6F8E"/>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266F8E"/>
  </w:style>
  <w:style w:type="character" w:customStyle="1" w:styleId="swsprite">
    <w:name w:val="swsprite"/>
    <w:basedOn w:val="DefaultParagraphFont"/>
    <w:rsid w:val="00266F8E"/>
  </w:style>
  <w:style w:type="character" w:customStyle="1" w:styleId="cravgstars">
    <w:name w:val="cravgstars"/>
    <w:basedOn w:val="DefaultParagraphFont"/>
    <w:rsid w:val="00266F8E"/>
  </w:style>
  <w:style w:type="character" w:customStyle="1" w:styleId="asinreviewssummary">
    <w:name w:val="asinreviewssummary"/>
    <w:basedOn w:val="DefaultParagraphFont"/>
    <w:rsid w:val="00266F8E"/>
  </w:style>
  <w:style w:type="character" w:customStyle="1" w:styleId="histogrambutton">
    <w:name w:val="histogrambutton"/>
    <w:basedOn w:val="DefaultParagraphFont"/>
    <w:rsid w:val="00266F8E"/>
  </w:style>
  <w:style w:type="character" w:customStyle="1" w:styleId="Heading3Char">
    <w:name w:val="Heading 3 Char"/>
    <w:basedOn w:val="DefaultParagraphFont"/>
    <w:link w:val="Heading3"/>
    <w:uiPriority w:val="9"/>
    <w:semiHidden/>
    <w:rsid w:val="00AC18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18B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C18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3"/>
    <w:rPr>
      <w:rFonts w:ascii="Segoe UI" w:hAnsi="Segoe UI" w:cs="Segoe UI"/>
      <w:sz w:val="18"/>
      <w:szCs w:val="18"/>
    </w:rPr>
  </w:style>
  <w:style w:type="character" w:customStyle="1" w:styleId="Heading2Char">
    <w:name w:val="Heading 2 Char"/>
    <w:basedOn w:val="DefaultParagraphFont"/>
    <w:link w:val="Heading2"/>
    <w:uiPriority w:val="9"/>
    <w:rsid w:val="00527794"/>
    <w:rPr>
      <w:rFonts w:ascii="Arial" w:hAnsi="Arial" w:cs="Arial"/>
      <w:b/>
      <w:bCs/>
      <w:iCs/>
      <w:color w:val="00B050"/>
      <w:sz w:val="24"/>
      <w:szCs w:val="24"/>
    </w:rPr>
  </w:style>
  <w:style w:type="character" w:styleId="UnresolvedMention">
    <w:name w:val="Unresolved Mention"/>
    <w:basedOn w:val="DefaultParagraphFont"/>
    <w:uiPriority w:val="99"/>
    <w:semiHidden/>
    <w:unhideWhenUsed/>
    <w:rsid w:val="00C23A48"/>
    <w:rPr>
      <w:color w:val="605E5C"/>
      <w:shd w:val="clear" w:color="auto" w:fill="E1DFDD"/>
    </w:rPr>
  </w:style>
  <w:style w:type="character" w:styleId="CommentReference">
    <w:name w:val="annotation reference"/>
    <w:basedOn w:val="DefaultParagraphFont"/>
    <w:uiPriority w:val="99"/>
    <w:semiHidden/>
    <w:unhideWhenUsed/>
    <w:rsid w:val="004B7412"/>
    <w:rPr>
      <w:sz w:val="16"/>
      <w:szCs w:val="16"/>
    </w:rPr>
  </w:style>
  <w:style w:type="paragraph" w:styleId="CommentText">
    <w:name w:val="annotation text"/>
    <w:basedOn w:val="Normal"/>
    <w:link w:val="CommentTextChar"/>
    <w:uiPriority w:val="99"/>
    <w:unhideWhenUsed/>
    <w:rsid w:val="004B7412"/>
    <w:pPr>
      <w:spacing w:line="240" w:lineRule="auto"/>
    </w:pPr>
    <w:rPr>
      <w:sz w:val="20"/>
      <w:szCs w:val="20"/>
    </w:rPr>
  </w:style>
  <w:style w:type="character" w:customStyle="1" w:styleId="CommentTextChar">
    <w:name w:val="Comment Text Char"/>
    <w:basedOn w:val="DefaultParagraphFont"/>
    <w:link w:val="CommentText"/>
    <w:uiPriority w:val="99"/>
    <w:rsid w:val="004B7412"/>
    <w:rPr>
      <w:sz w:val="20"/>
      <w:szCs w:val="20"/>
    </w:rPr>
  </w:style>
  <w:style w:type="paragraph" w:styleId="CommentSubject">
    <w:name w:val="annotation subject"/>
    <w:basedOn w:val="CommentText"/>
    <w:next w:val="CommentText"/>
    <w:link w:val="CommentSubjectChar"/>
    <w:uiPriority w:val="99"/>
    <w:semiHidden/>
    <w:unhideWhenUsed/>
    <w:rsid w:val="004B7412"/>
    <w:rPr>
      <w:b/>
      <w:bCs/>
    </w:rPr>
  </w:style>
  <w:style w:type="character" w:customStyle="1" w:styleId="CommentSubjectChar">
    <w:name w:val="Comment Subject Char"/>
    <w:basedOn w:val="CommentTextChar"/>
    <w:link w:val="CommentSubject"/>
    <w:uiPriority w:val="99"/>
    <w:semiHidden/>
    <w:rsid w:val="004B7412"/>
    <w:rPr>
      <w:b/>
      <w:bCs/>
      <w:sz w:val="20"/>
      <w:szCs w:val="20"/>
    </w:rPr>
  </w:style>
  <w:style w:type="paragraph" w:styleId="HTMLPreformatted">
    <w:name w:val="HTML Preformatted"/>
    <w:basedOn w:val="Normal"/>
    <w:link w:val="HTMLPreformattedChar"/>
    <w:rsid w:val="00FD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FD630A"/>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4728">
      <w:bodyDiv w:val="1"/>
      <w:marLeft w:val="0"/>
      <w:marRight w:val="0"/>
      <w:marTop w:val="0"/>
      <w:marBottom w:val="0"/>
      <w:divBdr>
        <w:top w:val="none" w:sz="0" w:space="0" w:color="auto"/>
        <w:left w:val="none" w:sz="0" w:space="0" w:color="auto"/>
        <w:bottom w:val="none" w:sz="0" w:space="0" w:color="auto"/>
        <w:right w:val="none" w:sz="0" w:space="0" w:color="auto"/>
      </w:divBdr>
    </w:div>
    <w:div w:id="474105899">
      <w:bodyDiv w:val="1"/>
      <w:marLeft w:val="0"/>
      <w:marRight w:val="0"/>
      <w:marTop w:val="0"/>
      <w:marBottom w:val="0"/>
      <w:divBdr>
        <w:top w:val="none" w:sz="0" w:space="0" w:color="auto"/>
        <w:left w:val="none" w:sz="0" w:space="0" w:color="auto"/>
        <w:bottom w:val="none" w:sz="0" w:space="0" w:color="auto"/>
        <w:right w:val="none" w:sz="0" w:space="0" w:color="auto"/>
      </w:divBdr>
    </w:div>
    <w:div w:id="1101683381">
      <w:bodyDiv w:val="1"/>
      <w:marLeft w:val="0"/>
      <w:marRight w:val="0"/>
      <w:marTop w:val="0"/>
      <w:marBottom w:val="0"/>
      <w:divBdr>
        <w:top w:val="none" w:sz="0" w:space="0" w:color="auto"/>
        <w:left w:val="none" w:sz="0" w:space="0" w:color="auto"/>
        <w:bottom w:val="none" w:sz="0" w:space="0" w:color="auto"/>
        <w:right w:val="none" w:sz="0" w:space="0" w:color="auto"/>
      </w:divBdr>
    </w:div>
    <w:div w:id="1273708417">
      <w:bodyDiv w:val="1"/>
      <w:marLeft w:val="0"/>
      <w:marRight w:val="0"/>
      <w:marTop w:val="0"/>
      <w:marBottom w:val="0"/>
      <w:divBdr>
        <w:top w:val="none" w:sz="0" w:space="0" w:color="auto"/>
        <w:left w:val="none" w:sz="0" w:space="0" w:color="auto"/>
        <w:bottom w:val="none" w:sz="0" w:space="0" w:color="auto"/>
        <w:right w:val="none" w:sz="0" w:space="0" w:color="auto"/>
      </w:divBdr>
    </w:div>
    <w:div w:id="1422993142">
      <w:bodyDiv w:val="1"/>
      <w:marLeft w:val="0"/>
      <w:marRight w:val="0"/>
      <w:marTop w:val="0"/>
      <w:marBottom w:val="0"/>
      <w:divBdr>
        <w:top w:val="none" w:sz="0" w:space="0" w:color="auto"/>
        <w:left w:val="none" w:sz="0" w:space="0" w:color="auto"/>
        <w:bottom w:val="none" w:sz="0" w:space="0" w:color="auto"/>
        <w:right w:val="none" w:sz="0" w:space="0" w:color="auto"/>
      </w:divBdr>
    </w:div>
    <w:div w:id="1423259521">
      <w:bodyDiv w:val="1"/>
      <w:marLeft w:val="0"/>
      <w:marRight w:val="0"/>
      <w:marTop w:val="0"/>
      <w:marBottom w:val="0"/>
      <w:divBdr>
        <w:top w:val="none" w:sz="0" w:space="0" w:color="auto"/>
        <w:left w:val="none" w:sz="0" w:space="0" w:color="auto"/>
        <w:bottom w:val="none" w:sz="0" w:space="0" w:color="auto"/>
        <w:right w:val="none" w:sz="0" w:space="0" w:color="auto"/>
      </w:divBdr>
    </w:div>
    <w:div w:id="1534734423">
      <w:bodyDiv w:val="1"/>
      <w:marLeft w:val="0"/>
      <w:marRight w:val="0"/>
      <w:marTop w:val="0"/>
      <w:marBottom w:val="0"/>
      <w:divBdr>
        <w:top w:val="none" w:sz="0" w:space="0" w:color="auto"/>
        <w:left w:val="none" w:sz="0" w:space="0" w:color="auto"/>
        <w:bottom w:val="none" w:sz="0" w:space="0" w:color="auto"/>
        <w:right w:val="none" w:sz="0" w:space="0" w:color="auto"/>
      </w:divBdr>
      <w:divsChild>
        <w:div w:id="984090133">
          <w:marLeft w:val="0"/>
          <w:marRight w:val="0"/>
          <w:marTop w:val="0"/>
          <w:marBottom w:val="0"/>
          <w:divBdr>
            <w:top w:val="none" w:sz="0" w:space="0" w:color="auto"/>
            <w:left w:val="none" w:sz="0" w:space="0" w:color="auto"/>
            <w:bottom w:val="none" w:sz="0" w:space="0" w:color="auto"/>
            <w:right w:val="none" w:sz="0" w:space="0" w:color="auto"/>
          </w:divBdr>
          <w:divsChild>
            <w:div w:id="508832933">
              <w:marLeft w:val="0"/>
              <w:marRight w:val="0"/>
              <w:marTop w:val="0"/>
              <w:marBottom w:val="0"/>
              <w:divBdr>
                <w:top w:val="none" w:sz="0" w:space="0" w:color="auto"/>
                <w:left w:val="none" w:sz="0" w:space="0" w:color="auto"/>
                <w:bottom w:val="none" w:sz="0" w:space="0" w:color="auto"/>
                <w:right w:val="none" w:sz="0" w:space="0" w:color="auto"/>
              </w:divBdr>
              <w:divsChild>
                <w:div w:id="212740199">
                  <w:marLeft w:val="0"/>
                  <w:marRight w:val="0"/>
                  <w:marTop w:val="0"/>
                  <w:marBottom w:val="0"/>
                  <w:divBdr>
                    <w:top w:val="none" w:sz="0" w:space="0" w:color="auto"/>
                    <w:left w:val="none" w:sz="0" w:space="0" w:color="auto"/>
                    <w:bottom w:val="none" w:sz="0" w:space="0" w:color="auto"/>
                    <w:right w:val="none" w:sz="0" w:space="0" w:color="auto"/>
                  </w:divBdr>
                  <w:divsChild>
                    <w:div w:id="641231019">
                      <w:marLeft w:val="0"/>
                      <w:marRight w:val="0"/>
                      <w:marTop w:val="0"/>
                      <w:marBottom w:val="0"/>
                      <w:divBdr>
                        <w:top w:val="none" w:sz="0" w:space="0" w:color="auto"/>
                        <w:left w:val="none" w:sz="0" w:space="0" w:color="auto"/>
                        <w:bottom w:val="none" w:sz="0" w:space="0" w:color="auto"/>
                        <w:right w:val="none" w:sz="0" w:space="0" w:color="auto"/>
                      </w:divBdr>
                      <w:divsChild>
                        <w:div w:id="57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234201">
      <w:bodyDiv w:val="1"/>
      <w:marLeft w:val="0"/>
      <w:marRight w:val="0"/>
      <w:marTop w:val="0"/>
      <w:marBottom w:val="0"/>
      <w:divBdr>
        <w:top w:val="none" w:sz="0" w:space="0" w:color="auto"/>
        <w:left w:val="none" w:sz="0" w:space="0" w:color="auto"/>
        <w:bottom w:val="none" w:sz="0" w:space="0" w:color="auto"/>
        <w:right w:val="none" w:sz="0" w:space="0" w:color="auto"/>
      </w:divBdr>
      <w:divsChild>
        <w:div w:id="540673973">
          <w:marLeft w:val="0"/>
          <w:marRight w:val="0"/>
          <w:marTop w:val="0"/>
          <w:marBottom w:val="0"/>
          <w:divBdr>
            <w:top w:val="none" w:sz="0" w:space="0" w:color="auto"/>
            <w:left w:val="none" w:sz="0" w:space="0" w:color="auto"/>
            <w:bottom w:val="none" w:sz="0" w:space="0" w:color="auto"/>
            <w:right w:val="none" w:sz="0" w:space="0" w:color="auto"/>
          </w:divBdr>
          <w:divsChild>
            <w:div w:id="860751276">
              <w:marLeft w:val="0"/>
              <w:marRight w:val="0"/>
              <w:marTop w:val="0"/>
              <w:marBottom w:val="0"/>
              <w:divBdr>
                <w:top w:val="none" w:sz="0" w:space="0" w:color="auto"/>
                <w:left w:val="none" w:sz="0" w:space="0" w:color="auto"/>
                <w:bottom w:val="none" w:sz="0" w:space="0" w:color="auto"/>
                <w:right w:val="none" w:sz="0" w:space="0" w:color="auto"/>
              </w:divBdr>
            </w:div>
          </w:divsChild>
        </w:div>
        <w:div w:id="599530680">
          <w:marLeft w:val="0"/>
          <w:marRight w:val="0"/>
          <w:marTop w:val="0"/>
          <w:marBottom w:val="0"/>
          <w:divBdr>
            <w:top w:val="none" w:sz="0" w:space="0" w:color="auto"/>
            <w:left w:val="none" w:sz="0" w:space="0" w:color="auto"/>
            <w:bottom w:val="none" w:sz="0" w:space="0" w:color="auto"/>
            <w:right w:val="none" w:sz="0" w:space="0" w:color="auto"/>
          </w:divBdr>
        </w:div>
      </w:divsChild>
    </w:div>
    <w:div w:id="1721394082">
      <w:bodyDiv w:val="1"/>
      <w:marLeft w:val="0"/>
      <w:marRight w:val="0"/>
      <w:marTop w:val="0"/>
      <w:marBottom w:val="0"/>
      <w:divBdr>
        <w:top w:val="none" w:sz="0" w:space="0" w:color="auto"/>
        <w:left w:val="none" w:sz="0" w:space="0" w:color="auto"/>
        <w:bottom w:val="none" w:sz="0" w:space="0" w:color="auto"/>
        <w:right w:val="none" w:sz="0" w:space="0" w:color="auto"/>
      </w:divBdr>
    </w:div>
    <w:div w:id="1789396104">
      <w:bodyDiv w:val="1"/>
      <w:marLeft w:val="0"/>
      <w:marRight w:val="0"/>
      <w:marTop w:val="0"/>
      <w:marBottom w:val="0"/>
      <w:divBdr>
        <w:top w:val="none" w:sz="0" w:space="0" w:color="auto"/>
        <w:left w:val="none" w:sz="0" w:space="0" w:color="auto"/>
        <w:bottom w:val="none" w:sz="0" w:space="0" w:color="auto"/>
        <w:right w:val="none" w:sz="0" w:space="0" w:color="auto"/>
      </w:divBdr>
      <w:divsChild>
        <w:div w:id="609551477">
          <w:marLeft w:val="0"/>
          <w:marRight w:val="0"/>
          <w:marTop w:val="0"/>
          <w:marBottom w:val="0"/>
          <w:divBdr>
            <w:top w:val="none" w:sz="0" w:space="0" w:color="auto"/>
            <w:left w:val="none" w:sz="0" w:space="0" w:color="auto"/>
            <w:bottom w:val="none" w:sz="0" w:space="0" w:color="auto"/>
            <w:right w:val="none" w:sz="0" w:space="0" w:color="auto"/>
          </w:divBdr>
          <w:divsChild>
            <w:div w:id="831334253">
              <w:marLeft w:val="0"/>
              <w:marRight w:val="0"/>
              <w:marTop w:val="0"/>
              <w:marBottom w:val="0"/>
              <w:divBdr>
                <w:top w:val="none" w:sz="0" w:space="0" w:color="auto"/>
                <w:left w:val="none" w:sz="0" w:space="0" w:color="auto"/>
                <w:bottom w:val="none" w:sz="0" w:space="0" w:color="auto"/>
                <w:right w:val="none" w:sz="0" w:space="0" w:color="auto"/>
              </w:divBdr>
            </w:div>
          </w:divsChild>
        </w:div>
        <w:div w:id="1977449640">
          <w:marLeft w:val="0"/>
          <w:marRight w:val="0"/>
          <w:marTop w:val="0"/>
          <w:marBottom w:val="0"/>
          <w:divBdr>
            <w:top w:val="none" w:sz="0" w:space="0" w:color="auto"/>
            <w:left w:val="none" w:sz="0" w:space="0" w:color="auto"/>
            <w:bottom w:val="none" w:sz="0" w:space="0" w:color="auto"/>
            <w:right w:val="none" w:sz="0" w:space="0" w:color="auto"/>
          </w:divBdr>
        </w:div>
      </w:divsChild>
    </w:div>
    <w:div w:id="1791241322">
      <w:bodyDiv w:val="1"/>
      <w:marLeft w:val="0"/>
      <w:marRight w:val="0"/>
      <w:marTop w:val="0"/>
      <w:marBottom w:val="0"/>
      <w:divBdr>
        <w:top w:val="none" w:sz="0" w:space="0" w:color="auto"/>
        <w:left w:val="none" w:sz="0" w:space="0" w:color="auto"/>
        <w:bottom w:val="none" w:sz="0" w:space="0" w:color="auto"/>
        <w:right w:val="none" w:sz="0" w:space="0" w:color="auto"/>
      </w:divBdr>
      <w:divsChild>
        <w:div w:id="194120260">
          <w:marLeft w:val="0"/>
          <w:marRight w:val="0"/>
          <w:marTop w:val="0"/>
          <w:marBottom w:val="0"/>
          <w:divBdr>
            <w:top w:val="none" w:sz="0" w:space="0" w:color="auto"/>
            <w:left w:val="none" w:sz="0" w:space="0" w:color="auto"/>
            <w:bottom w:val="none" w:sz="0" w:space="0" w:color="auto"/>
            <w:right w:val="none" w:sz="0" w:space="0" w:color="auto"/>
          </w:divBdr>
          <w:divsChild>
            <w:div w:id="547575294">
              <w:marLeft w:val="0"/>
              <w:marRight w:val="0"/>
              <w:marTop w:val="0"/>
              <w:marBottom w:val="0"/>
              <w:divBdr>
                <w:top w:val="none" w:sz="0" w:space="0" w:color="auto"/>
                <w:left w:val="none" w:sz="0" w:space="0" w:color="auto"/>
                <w:bottom w:val="none" w:sz="0" w:space="0" w:color="auto"/>
                <w:right w:val="none" w:sz="0" w:space="0" w:color="auto"/>
              </w:divBdr>
              <w:divsChild>
                <w:div w:id="249438134">
                  <w:marLeft w:val="0"/>
                  <w:marRight w:val="0"/>
                  <w:marTop w:val="0"/>
                  <w:marBottom w:val="0"/>
                  <w:divBdr>
                    <w:top w:val="none" w:sz="0" w:space="0" w:color="auto"/>
                    <w:left w:val="none" w:sz="0" w:space="0" w:color="auto"/>
                    <w:bottom w:val="none" w:sz="0" w:space="0" w:color="auto"/>
                    <w:right w:val="none" w:sz="0" w:space="0" w:color="auto"/>
                  </w:divBdr>
                </w:div>
              </w:divsChild>
            </w:div>
            <w:div w:id="987591665">
              <w:marLeft w:val="0"/>
              <w:marRight w:val="0"/>
              <w:marTop w:val="0"/>
              <w:marBottom w:val="0"/>
              <w:divBdr>
                <w:top w:val="none" w:sz="0" w:space="0" w:color="auto"/>
                <w:left w:val="none" w:sz="0" w:space="0" w:color="auto"/>
                <w:bottom w:val="none" w:sz="0" w:space="0" w:color="auto"/>
                <w:right w:val="none" w:sz="0" w:space="0" w:color="auto"/>
              </w:divBdr>
              <w:divsChild>
                <w:div w:id="51513543">
                  <w:marLeft w:val="0"/>
                  <w:marRight w:val="0"/>
                  <w:marTop w:val="0"/>
                  <w:marBottom w:val="0"/>
                  <w:divBdr>
                    <w:top w:val="none" w:sz="0" w:space="0" w:color="auto"/>
                    <w:left w:val="none" w:sz="0" w:space="0" w:color="auto"/>
                    <w:bottom w:val="none" w:sz="0" w:space="0" w:color="auto"/>
                    <w:right w:val="none" w:sz="0" w:space="0" w:color="auto"/>
                  </w:divBdr>
                  <w:divsChild>
                    <w:div w:id="1069890000">
                      <w:marLeft w:val="0"/>
                      <w:marRight w:val="0"/>
                      <w:marTop w:val="0"/>
                      <w:marBottom w:val="0"/>
                      <w:divBdr>
                        <w:top w:val="none" w:sz="0" w:space="0" w:color="auto"/>
                        <w:left w:val="none" w:sz="0" w:space="0" w:color="auto"/>
                        <w:bottom w:val="none" w:sz="0" w:space="0" w:color="auto"/>
                        <w:right w:val="none" w:sz="0" w:space="0" w:color="auto"/>
                      </w:divBdr>
                      <w:divsChild>
                        <w:div w:id="113714959">
                          <w:marLeft w:val="0"/>
                          <w:marRight w:val="0"/>
                          <w:marTop w:val="0"/>
                          <w:marBottom w:val="0"/>
                          <w:divBdr>
                            <w:top w:val="none" w:sz="0" w:space="0" w:color="auto"/>
                            <w:left w:val="none" w:sz="0" w:space="0" w:color="auto"/>
                            <w:bottom w:val="none" w:sz="0" w:space="0" w:color="auto"/>
                            <w:right w:val="none" w:sz="0" w:space="0" w:color="auto"/>
                          </w:divBdr>
                        </w:div>
                        <w:div w:id="124860227">
                          <w:marLeft w:val="0"/>
                          <w:marRight w:val="0"/>
                          <w:marTop w:val="0"/>
                          <w:marBottom w:val="0"/>
                          <w:divBdr>
                            <w:top w:val="none" w:sz="0" w:space="0" w:color="auto"/>
                            <w:left w:val="none" w:sz="0" w:space="0" w:color="auto"/>
                            <w:bottom w:val="none" w:sz="0" w:space="0" w:color="auto"/>
                            <w:right w:val="none" w:sz="0" w:space="0" w:color="auto"/>
                          </w:divBdr>
                        </w:div>
                        <w:div w:id="547424148">
                          <w:marLeft w:val="240"/>
                          <w:marRight w:val="0"/>
                          <w:marTop w:val="15"/>
                          <w:marBottom w:val="0"/>
                          <w:divBdr>
                            <w:top w:val="none" w:sz="0" w:space="0" w:color="auto"/>
                            <w:left w:val="none" w:sz="0" w:space="0" w:color="auto"/>
                            <w:bottom w:val="none" w:sz="0" w:space="0" w:color="auto"/>
                            <w:right w:val="none" w:sz="0" w:space="0" w:color="auto"/>
                          </w:divBdr>
                        </w:div>
                        <w:div w:id="1306933008">
                          <w:marLeft w:val="0"/>
                          <w:marRight w:val="0"/>
                          <w:marTop w:val="150"/>
                          <w:marBottom w:val="0"/>
                          <w:divBdr>
                            <w:top w:val="none" w:sz="0" w:space="0" w:color="auto"/>
                            <w:left w:val="none" w:sz="0" w:space="0" w:color="auto"/>
                            <w:bottom w:val="none" w:sz="0" w:space="0" w:color="auto"/>
                            <w:right w:val="none" w:sz="0" w:space="0" w:color="auto"/>
                          </w:divBdr>
                        </w:div>
                        <w:div w:id="19432947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762713">
      <w:bodyDiv w:val="1"/>
      <w:marLeft w:val="0"/>
      <w:marRight w:val="0"/>
      <w:marTop w:val="0"/>
      <w:marBottom w:val="0"/>
      <w:divBdr>
        <w:top w:val="none" w:sz="0" w:space="0" w:color="auto"/>
        <w:left w:val="none" w:sz="0" w:space="0" w:color="auto"/>
        <w:bottom w:val="none" w:sz="0" w:space="0" w:color="auto"/>
        <w:right w:val="none" w:sz="0" w:space="0" w:color="auto"/>
      </w:divBdr>
      <w:divsChild>
        <w:div w:id="2101827356">
          <w:marLeft w:val="0"/>
          <w:marRight w:val="0"/>
          <w:marTop w:val="0"/>
          <w:marBottom w:val="0"/>
          <w:divBdr>
            <w:top w:val="none" w:sz="0" w:space="0" w:color="auto"/>
            <w:left w:val="none" w:sz="0" w:space="0" w:color="auto"/>
            <w:bottom w:val="none" w:sz="0" w:space="0" w:color="auto"/>
            <w:right w:val="none" w:sz="0" w:space="0" w:color="auto"/>
          </w:divBdr>
          <w:divsChild>
            <w:div w:id="825585131">
              <w:marLeft w:val="0"/>
              <w:marRight w:val="0"/>
              <w:marTop w:val="0"/>
              <w:marBottom w:val="0"/>
              <w:divBdr>
                <w:top w:val="none" w:sz="0" w:space="0" w:color="auto"/>
                <w:left w:val="none" w:sz="0" w:space="0" w:color="auto"/>
                <w:bottom w:val="none" w:sz="0" w:space="0" w:color="auto"/>
                <w:right w:val="none" w:sz="0" w:space="0" w:color="auto"/>
              </w:divBdr>
              <w:divsChild>
                <w:div w:id="1493791450">
                  <w:marLeft w:val="0"/>
                  <w:marRight w:val="0"/>
                  <w:marTop w:val="0"/>
                  <w:marBottom w:val="0"/>
                  <w:divBdr>
                    <w:top w:val="none" w:sz="0" w:space="0" w:color="auto"/>
                    <w:left w:val="none" w:sz="0" w:space="0" w:color="auto"/>
                    <w:bottom w:val="none" w:sz="0" w:space="0" w:color="auto"/>
                    <w:right w:val="none" w:sz="0" w:space="0" w:color="auto"/>
                  </w:divBdr>
                  <w:divsChild>
                    <w:div w:id="1291589706">
                      <w:marLeft w:val="0"/>
                      <w:marRight w:val="0"/>
                      <w:marTop w:val="0"/>
                      <w:marBottom w:val="0"/>
                      <w:divBdr>
                        <w:top w:val="none" w:sz="0" w:space="0" w:color="auto"/>
                        <w:left w:val="none" w:sz="0" w:space="0" w:color="auto"/>
                        <w:bottom w:val="none" w:sz="0" w:space="0" w:color="auto"/>
                        <w:right w:val="none" w:sz="0" w:space="0" w:color="auto"/>
                      </w:divBdr>
                      <w:divsChild>
                        <w:div w:id="38436505">
                          <w:marLeft w:val="0"/>
                          <w:marRight w:val="0"/>
                          <w:marTop w:val="150"/>
                          <w:marBottom w:val="0"/>
                          <w:divBdr>
                            <w:top w:val="none" w:sz="0" w:space="0" w:color="auto"/>
                            <w:left w:val="none" w:sz="0" w:space="0" w:color="auto"/>
                            <w:bottom w:val="none" w:sz="0" w:space="0" w:color="auto"/>
                            <w:right w:val="none" w:sz="0" w:space="0" w:color="auto"/>
                          </w:divBdr>
                        </w:div>
                        <w:div w:id="217128023">
                          <w:marLeft w:val="0"/>
                          <w:marRight w:val="0"/>
                          <w:marTop w:val="0"/>
                          <w:marBottom w:val="0"/>
                          <w:divBdr>
                            <w:top w:val="none" w:sz="0" w:space="0" w:color="auto"/>
                            <w:left w:val="none" w:sz="0" w:space="0" w:color="auto"/>
                            <w:bottom w:val="none" w:sz="0" w:space="0" w:color="auto"/>
                            <w:right w:val="none" w:sz="0" w:space="0" w:color="auto"/>
                          </w:divBdr>
                        </w:div>
                        <w:div w:id="1356419761">
                          <w:marLeft w:val="240"/>
                          <w:marRight w:val="0"/>
                          <w:marTop w:val="15"/>
                          <w:marBottom w:val="0"/>
                          <w:divBdr>
                            <w:top w:val="none" w:sz="0" w:space="0" w:color="auto"/>
                            <w:left w:val="none" w:sz="0" w:space="0" w:color="auto"/>
                            <w:bottom w:val="none" w:sz="0" w:space="0" w:color="auto"/>
                            <w:right w:val="none" w:sz="0" w:space="0" w:color="auto"/>
                          </w:divBdr>
                        </w:div>
                        <w:div w:id="1707608176">
                          <w:marLeft w:val="0"/>
                          <w:marRight w:val="0"/>
                          <w:marTop w:val="30"/>
                          <w:marBottom w:val="0"/>
                          <w:divBdr>
                            <w:top w:val="none" w:sz="0" w:space="0" w:color="auto"/>
                            <w:left w:val="none" w:sz="0" w:space="0" w:color="auto"/>
                            <w:bottom w:val="none" w:sz="0" w:space="0" w:color="auto"/>
                            <w:right w:val="none" w:sz="0" w:space="0" w:color="auto"/>
                          </w:divBdr>
                        </w:div>
                        <w:div w:id="17673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0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itl.illinois.edu/citl-101/teaching-learning/resources/transitioning-online/teaching-tips-articles/teaching-tips/2020/08/17/teach-yourself-how-to-learn" TargetMode="External"/><Relationship Id="rId18" Type="http://schemas.openxmlformats.org/officeDocument/2006/relationships/hyperlink" Target="https://www.assertion-evidence.com/tutorial.html" TargetMode="External"/><Relationship Id="rId26" Type="http://schemas.openxmlformats.org/officeDocument/2006/relationships/hyperlink" Target="https://registrar.illinois.edu/academic-records/ferpa/" TargetMode="External"/><Relationship Id="rId21" Type="http://schemas.openxmlformats.org/officeDocument/2006/relationships/hyperlink" Target="https://police.illinois.edu/services/campus-safety-tips/" TargetMode="External"/><Relationship Id="rId34" Type="http://schemas.openxmlformats.org/officeDocument/2006/relationships/hyperlink" Target="https://davidcarslaw.com/files/openairmanual.pdf" TargetMode="External"/><Relationship Id="rId7" Type="http://schemas.openxmlformats.org/officeDocument/2006/relationships/endnotes" Target="endnotes.xml"/><Relationship Id="rId12" Type="http://schemas.openxmlformats.org/officeDocument/2006/relationships/hyperlink" Target="https://www.library.illinois.edu/" TargetMode="External"/><Relationship Id="rId17" Type="http://schemas.openxmlformats.org/officeDocument/2006/relationships/hyperlink" Target="http://people.physics.illinois.edu/Celia/MsP/MsParticular.htm" TargetMode="External"/><Relationship Id="rId25" Type="http://schemas.openxmlformats.org/officeDocument/2006/relationships/hyperlink" Target="https://campusrec.illinois.edu/programs/student-wellness/" TargetMode="External"/><Relationship Id="rId33" Type="http://schemas.openxmlformats.org/officeDocument/2006/relationships/hyperlink" Target="https://www.linkedin.com/learning/learning-r-2/r-for-data-science?u=436071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brary.illinois.edu/help-services/" TargetMode="External"/><Relationship Id="rId20" Type="http://schemas.openxmlformats.org/officeDocument/2006/relationships/hyperlink" Target="https://guides.library.illinois.edu/citingsources/plagiarism" TargetMode="External"/><Relationship Id="rId29" Type="http://schemas.openxmlformats.org/officeDocument/2006/relationships/hyperlink" Target="https://www.epa.gov/environmental-topics/air-top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illinois.edu/courses/36708" TargetMode="External"/><Relationship Id="rId24" Type="http://schemas.openxmlformats.org/officeDocument/2006/relationships/hyperlink" Target="https://counselingcenter.illinois.edu/outreach-consultation-prevention/outreach-consultation-teams" TargetMode="External"/><Relationship Id="rId32" Type="http://schemas.openxmlformats.org/officeDocument/2006/relationships/hyperlink" Target="https://www.google.com/url?q=http://giovanni.sci.gsfc.nasa.gov/&amp;sa=D&amp;usg=AFQjCNETq0yrhD9FTjdcZOawWeq6U7IfF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uides.library.illinois.edu/citingsources/citationmanagers" TargetMode="External"/><Relationship Id="rId23" Type="http://schemas.openxmlformats.org/officeDocument/2006/relationships/hyperlink" Target="http://police.illinois.edu/safe" TargetMode="External"/><Relationship Id="rId28" Type="http://schemas.openxmlformats.org/officeDocument/2006/relationships/hyperlink" Target="https://odos.illinois.edu/community-of-care/resources/students/religious-observances/" TargetMode="External"/><Relationship Id="rId36" Type="http://schemas.openxmlformats.org/officeDocument/2006/relationships/footer" Target="footer2.xml"/><Relationship Id="rId10" Type="http://schemas.openxmlformats.org/officeDocument/2006/relationships/hyperlink" Target="mailto:sotiriak@illinois.edu" TargetMode="External"/><Relationship Id="rId19" Type="http://schemas.openxmlformats.org/officeDocument/2006/relationships/hyperlink" Target="http://www.cgd.ucar.edu/cms/agu/scientific_talk.html" TargetMode="External"/><Relationship Id="rId31" Type="http://schemas.openxmlformats.org/officeDocument/2006/relationships/hyperlink" Target="https://worldview.earthdata.nasa.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tl.illinois.edu/citl-101/teaching-learning/resources/transitioning-online/student-resources" TargetMode="External"/><Relationship Id="rId22" Type="http://schemas.openxmlformats.org/officeDocument/2006/relationships/hyperlink" Target="http://emergency.illinois.edu" TargetMode="External"/><Relationship Id="rId27" Type="http://schemas.openxmlformats.org/officeDocument/2006/relationships/hyperlink" Target="https://wecare.illinois.edu/resources/students/" TargetMode="External"/><Relationship Id="rId30" Type="http://schemas.openxmlformats.org/officeDocument/2006/relationships/hyperlink" Target="https://www.airnow.gov/" TargetMode="External"/><Relationship Id="rId35" Type="http://schemas.openxmlformats.org/officeDocument/2006/relationships/hyperlink" Target="http://www.epa.gov/scram001/guidance/guide/appw_05.pdf"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5075CE-CEE6-4574-AFF5-8D4DEA77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9838</TotalTime>
  <Pages>10</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koloutsou</dc:creator>
  <cp:keywords/>
  <dc:description/>
  <cp:lastModifiedBy>Koloutsou-Vakakis, Sotiria</cp:lastModifiedBy>
  <cp:revision>60</cp:revision>
  <cp:lastPrinted>2024-06-11T04:38:00Z</cp:lastPrinted>
  <dcterms:created xsi:type="dcterms:W3CDTF">2024-05-14T16:19:00Z</dcterms:created>
  <dcterms:modified xsi:type="dcterms:W3CDTF">2024-08-15T02:40:00Z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